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2F0" w:rsidRPr="00ED72F0" w:rsidRDefault="00ED72F0" w:rsidP="00ED72F0">
      <w:pPr>
        <w:pStyle w:val="a9"/>
        <w:ind w:left="-567" w:right="-141"/>
        <w:jc w:val="center"/>
        <w:rPr>
          <w:rFonts w:ascii="Times New Roman" w:hAnsi="Times New Roman" w:cs="Times New Roman"/>
          <w:bCs/>
          <w:i w:val="0"/>
          <w:color w:val="000000" w:themeColor="text1"/>
        </w:rPr>
      </w:pPr>
      <w:r w:rsidRPr="00ED72F0">
        <w:rPr>
          <w:rFonts w:ascii="Times New Roman" w:hAnsi="Times New Roman" w:cs="Times New Roman"/>
          <w:i w:val="0"/>
          <w:color w:val="000000" w:themeColor="text1"/>
        </w:rPr>
        <w:t xml:space="preserve">МИНИСТРЕСТВО ОБРАЗОВАНИЯ И НАУКИ РЕСПУБЛИКИ ДАГЕСТАН                                                                   НЕГОСУДАРСТВЕННАЯ АВТОНОМНАЯ НЕКОММЕРЧЕСКАЯ ОРГАНИЗАЦИЯ ПРОФЕССИОНАЛЬНОГО ОБРАЗОВАНИЯ «МЕДИЦИНСКИЙ КОЛЛЕДЖ» </w:t>
      </w:r>
      <w:proofErr w:type="gramStart"/>
      <w:r w:rsidRPr="00ED72F0">
        <w:rPr>
          <w:rFonts w:ascii="Times New Roman" w:hAnsi="Times New Roman" w:cs="Times New Roman"/>
          <w:i w:val="0"/>
          <w:color w:val="000000" w:themeColor="text1"/>
        </w:rPr>
        <w:t>г</w:t>
      </w:r>
      <w:proofErr w:type="gramEnd"/>
      <w:r w:rsidRPr="00ED72F0">
        <w:rPr>
          <w:rFonts w:ascii="Times New Roman" w:hAnsi="Times New Roman" w:cs="Times New Roman"/>
          <w:i w:val="0"/>
          <w:color w:val="000000" w:themeColor="text1"/>
        </w:rPr>
        <w:t>. ХАСАВЮРТ РД</w:t>
      </w:r>
    </w:p>
    <w:p w:rsidR="001F7D09" w:rsidRPr="00ED72F0" w:rsidRDefault="001F7D09" w:rsidP="00ED72F0">
      <w:pPr>
        <w:shd w:val="clear" w:color="auto" w:fill="FFFFFF"/>
        <w:spacing w:line="360" w:lineRule="auto"/>
        <w:ind w:left="-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F7D09" w:rsidRPr="00B57F2D" w:rsidRDefault="001F7D09" w:rsidP="00B57F2D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7D09" w:rsidRPr="00B57F2D" w:rsidRDefault="001F7D09" w:rsidP="00B57F2D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7D09" w:rsidRPr="00B57F2D" w:rsidRDefault="001F7D09" w:rsidP="00B57F2D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7D09" w:rsidRDefault="001F7D09" w:rsidP="00B57F2D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72F0" w:rsidRDefault="00ED72F0" w:rsidP="00B57F2D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72F0" w:rsidRDefault="00ED72F0" w:rsidP="00B57F2D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72F0" w:rsidRPr="00B57F2D" w:rsidRDefault="00ED72F0" w:rsidP="00B57F2D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7D09" w:rsidRPr="00ED72F0" w:rsidRDefault="001F7D09" w:rsidP="00B57F2D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7D09" w:rsidRPr="00ED72F0" w:rsidRDefault="009D2DF7" w:rsidP="009D2DF7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72F0">
        <w:rPr>
          <w:rFonts w:ascii="Times New Roman" w:hAnsi="Times New Roman" w:cs="Times New Roman"/>
          <w:sz w:val="28"/>
          <w:szCs w:val="28"/>
        </w:rPr>
        <w:t>РАБОЧАЯ  ПРОГРАММА УЧЕБНОЙ ДИСЦИПЛИНЫ</w:t>
      </w:r>
    </w:p>
    <w:p w:rsidR="001F7D09" w:rsidRPr="00ED72F0" w:rsidRDefault="00EE0468" w:rsidP="00B57F2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72F0">
        <w:rPr>
          <w:rFonts w:ascii="Times New Roman" w:hAnsi="Times New Roman" w:cs="Times New Roman"/>
          <w:sz w:val="28"/>
          <w:szCs w:val="28"/>
        </w:rPr>
        <w:t>ОГСЭ.07</w:t>
      </w:r>
      <w:r w:rsidR="001F7D09" w:rsidRPr="00ED72F0">
        <w:rPr>
          <w:rFonts w:ascii="Times New Roman" w:hAnsi="Times New Roman" w:cs="Times New Roman"/>
          <w:sz w:val="28"/>
          <w:szCs w:val="28"/>
        </w:rPr>
        <w:t xml:space="preserve"> Основы права</w:t>
      </w:r>
    </w:p>
    <w:p w:rsidR="001F7D09" w:rsidRPr="00B57F2D" w:rsidRDefault="001F7D09" w:rsidP="00B57F2D">
      <w:pPr>
        <w:tabs>
          <w:tab w:val="left" w:pos="709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7D09" w:rsidRPr="00B57F2D" w:rsidRDefault="001F7D09" w:rsidP="00ED72F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384D">
        <w:rPr>
          <w:rFonts w:ascii="Times New Roman" w:hAnsi="Times New Roman" w:cs="Times New Roman"/>
          <w:sz w:val="28"/>
          <w:szCs w:val="28"/>
        </w:rPr>
        <w:t>для специальности</w:t>
      </w:r>
      <w:r w:rsidR="009A6E17">
        <w:rPr>
          <w:rFonts w:ascii="Times New Roman" w:hAnsi="Times New Roman" w:cs="Times New Roman"/>
          <w:sz w:val="28"/>
          <w:szCs w:val="28"/>
        </w:rPr>
        <w:t xml:space="preserve"> 31.02.02  Акушерское дело</w:t>
      </w:r>
    </w:p>
    <w:p w:rsidR="001F7D09" w:rsidRPr="00B57F2D" w:rsidRDefault="001F7D09" w:rsidP="00B57F2D">
      <w:pPr>
        <w:pStyle w:val="9"/>
        <w:spacing w:before="100" w:after="100" w:line="360" w:lineRule="auto"/>
        <w:contextualSpacing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B57F2D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 xml:space="preserve">                                              Квалификация – акушер/акушерка</w:t>
      </w:r>
    </w:p>
    <w:p w:rsidR="001F7D09" w:rsidRPr="00B57F2D" w:rsidRDefault="001F7D09" w:rsidP="00B57F2D">
      <w:pPr>
        <w:tabs>
          <w:tab w:val="left" w:pos="183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F7D09" w:rsidRPr="00B57F2D" w:rsidRDefault="001F7D09" w:rsidP="00B57F2D">
      <w:pPr>
        <w:tabs>
          <w:tab w:val="left" w:pos="183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F7D09" w:rsidRPr="00E651ED" w:rsidRDefault="001F7D09" w:rsidP="001F7D09">
      <w:pPr>
        <w:tabs>
          <w:tab w:val="left" w:pos="1832"/>
        </w:tabs>
        <w:rPr>
          <w:rFonts w:ascii="Times New Roman" w:hAnsi="Times New Roman" w:cs="Times New Roman"/>
          <w:sz w:val="28"/>
          <w:szCs w:val="28"/>
        </w:rPr>
      </w:pPr>
    </w:p>
    <w:p w:rsidR="001F7D09" w:rsidRPr="00E651ED" w:rsidRDefault="001F7D09" w:rsidP="001F7D09">
      <w:pPr>
        <w:tabs>
          <w:tab w:val="left" w:pos="1832"/>
        </w:tabs>
        <w:rPr>
          <w:rFonts w:ascii="Times New Roman" w:hAnsi="Times New Roman" w:cs="Times New Roman"/>
          <w:sz w:val="28"/>
          <w:szCs w:val="28"/>
        </w:rPr>
      </w:pPr>
    </w:p>
    <w:p w:rsidR="001F7D09" w:rsidRPr="00E651ED" w:rsidRDefault="001F7D09" w:rsidP="001F7D09">
      <w:pPr>
        <w:tabs>
          <w:tab w:val="left" w:pos="1832"/>
        </w:tabs>
        <w:rPr>
          <w:rFonts w:ascii="Times New Roman" w:hAnsi="Times New Roman" w:cs="Times New Roman"/>
          <w:sz w:val="28"/>
          <w:szCs w:val="28"/>
        </w:rPr>
      </w:pPr>
    </w:p>
    <w:p w:rsidR="001F7D09" w:rsidRDefault="001F7D09" w:rsidP="001F7D09">
      <w:pPr>
        <w:tabs>
          <w:tab w:val="left" w:pos="1832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7D09" w:rsidRDefault="001F7D09" w:rsidP="001F7D09">
      <w:pPr>
        <w:tabs>
          <w:tab w:val="left" w:pos="1832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72F0" w:rsidRDefault="00ED72F0" w:rsidP="001F7D09">
      <w:pPr>
        <w:tabs>
          <w:tab w:val="left" w:pos="1832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7D09" w:rsidRDefault="001F7D09" w:rsidP="001F7D09">
      <w:pPr>
        <w:tabs>
          <w:tab w:val="left" w:pos="1832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2DF7" w:rsidRDefault="009D2DF7" w:rsidP="001F7D09">
      <w:pPr>
        <w:tabs>
          <w:tab w:val="left" w:pos="1832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2DF7" w:rsidRDefault="009D2DF7" w:rsidP="001F7D09">
      <w:pPr>
        <w:tabs>
          <w:tab w:val="left" w:pos="1832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22A4" w:rsidRDefault="009222A4" w:rsidP="001F7D09">
      <w:pPr>
        <w:tabs>
          <w:tab w:val="left" w:pos="1832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72F0" w:rsidRDefault="00ED72F0" w:rsidP="00E70696">
      <w:pPr>
        <w:tabs>
          <w:tab w:val="left" w:pos="1843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72F0" w:rsidRDefault="00ED72F0" w:rsidP="00E70696">
      <w:pPr>
        <w:tabs>
          <w:tab w:val="left" w:pos="1843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0696" w:rsidRPr="00ED72F0" w:rsidRDefault="00E70696" w:rsidP="00E70696">
      <w:pPr>
        <w:tabs>
          <w:tab w:val="left" w:pos="1843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72F0">
        <w:rPr>
          <w:rFonts w:ascii="Times New Roman" w:hAnsi="Times New Roman" w:cs="Times New Roman"/>
          <w:sz w:val="28"/>
          <w:szCs w:val="28"/>
        </w:rPr>
        <w:t xml:space="preserve">ХАСАВЮРТ – 2016 г. </w:t>
      </w:r>
    </w:p>
    <w:p w:rsidR="001F7D09" w:rsidRDefault="001F7D09" w:rsidP="00B57F2D">
      <w:pPr>
        <w:tabs>
          <w:tab w:val="right" w:pos="8388"/>
        </w:tabs>
        <w:ind w:left="426"/>
        <w:jc w:val="center"/>
        <w:rPr>
          <w:rFonts w:ascii="Times New Roman" w:hAnsi="Times New Roman" w:cs="Times New Roman"/>
          <w:szCs w:val="28"/>
        </w:rPr>
      </w:pPr>
    </w:p>
    <w:p w:rsidR="001F7D09" w:rsidRDefault="001F7D09" w:rsidP="004A28F2">
      <w:pPr>
        <w:tabs>
          <w:tab w:val="right" w:pos="8388"/>
        </w:tabs>
        <w:ind w:left="360"/>
        <w:jc w:val="center"/>
        <w:rPr>
          <w:rFonts w:ascii="Times New Roman" w:hAnsi="Times New Roman" w:cs="Times New Roman"/>
          <w:szCs w:val="28"/>
        </w:rPr>
      </w:pPr>
    </w:p>
    <w:p w:rsidR="001F7D09" w:rsidRDefault="001F7D09" w:rsidP="004A28F2">
      <w:pPr>
        <w:tabs>
          <w:tab w:val="right" w:pos="8388"/>
        </w:tabs>
        <w:ind w:left="360"/>
        <w:jc w:val="center"/>
        <w:rPr>
          <w:rFonts w:ascii="Times New Roman" w:hAnsi="Times New Roman" w:cs="Times New Roman"/>
          <w:szCs w:val="28"/>
        </w:rPr>
      </w:pPr>
    </w:p>
    <w:p w:rsidR="001F7D09" w:rsidRPr="00707D2D" w:rsidRDefault="001F7D09" w:rsidP="004A28F2">
      <w:pPr>
        <w:tabs>
          <w:tab w:val="right" w:pos="8388"/>
        </w:tabs>
        <w:ind w:left="360"/>
        <w:jc w:val="center"/>
        <w:rPr>
          <w:rFonts w:ascii="Times New Roman" w:hAnsi="Times New Roman" w:cs="Times New Roman"/>
          <w:szCs w:val="28"/>
        </w:rPr>
      </w:pPr>
    </w:p>
    <w:p w:rsidR="00ED72F0" w:rsidRDefault="00ED72F0" w:rsidP="0092772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72F0" w:rsidRDefault="00ED72F0" w:rsidP="0092772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72F0" w:rsidRDefault="00ED72F0" w:rsidP="0092772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772B" w:rsidRPr="00ED72F0" w:rsidRDefault="0092772B" w:rsidP="0092772B">
      <w:pPr>
        <w:jc w:val="both"/>
        <w:rPr>
          <w:rFonts w:ascii="Times New Roman" w:hAnsi="Times New Roman" w:cs="Times New Roman"/>
        </w:rPr>
      </w:pPr>
      <w:r w:rsidRPr="003560A1">
        <w:rPr>
          <w:rFonts w:ascii="Times New Roman" w:hAnsi="Times New Roman" w:cs="Times New Roman"/>
          <w:b/>
          <w:sz w:val="28"/>
          <w:szCs w:val="28"/>
        </w:rPr>
        <w:t>Организация-разработчик:</w:t>
      </w:r>
      <w:r w:rsidRPr="003560A1">
        <w:rPr>
          <w:rFonts w:ascii="Times New Roman" w:hAnsi="Times New Roman" w:cs="Times New Roman"/>
          <w:sz w:val="28"/>
          <w:szCs w:val="28"/>
        </w:rPr>
        <w:t xml:space="preserve">  </w:t>
      </w:r>
      <w:r w:rsidRPr="000B16DD">
        <w:rPr>
          <w:rFonts w:ascii="Times New Roman" w:hAnsi="Times New Roman" w:cs="Times New Roman"/>
          <w:sz w:val="28"/>
          <w:szCs w:val="28"/>
          <w:lang w:eastAsia="uk-UA"/>
        </w:rPr>
        <w:t>НАНОПО «</w:t>
      </w:r>
      <w:r w:rsidRPr="000B16DD">
        <w:rPr>
          <w:rFonts w:ascii="Times New Roman" w:hAnsi="Times New Roman" w:cs="Times New Roman"/>
          <w:sz w:val="28"/>
          <w:szCs w:val="28"/>
        </w:rPr>
        <w:t xml:space="preserve">Медицинский колледж» </w:t>
      </w:r>
      <w:proofErr w:type="gramStart"/>
      <w:r w:rsidRPr="000B16D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B16DD">
        <w:rPr>
          <w:rFonts w:ascii="Times New Roman" w:hAnsi="Times New Roman" w:cs="Times New Roman"/>
          <w:sz w:val="28"/>
          <w:szCs w:val="28"/>
        </w:rPr>
        <w:t>. Хасавюрт.</w:t>
      </w:r>
      <w:r w:rsidRPr="000B16DD">
        <w:rPr>
          <w:rFonts w:ascii="Times New Roman" w:hAnsi="Times New Roman" w:cs="Times New Roman"/>
        </w:rPr>
        <w:t xml:space="preserve">   </w:t>
      </w:r>
    </w:p>
    <w:p w:rsidR="0092772B" w:rsidRPr="007E2FFB" w:rsidRDefault="0092772B" w:rsidP="0092772B">
      <w:pPr>
        <w:jc w:val="both"/>
      </w:pPr>
      <w:r w:rsidRPr="007E2FFB">
        <w:t xml:space="preserve">                                                            </w:t>
      </w:r>
    </w:p>
    <w:p w:rsidR="0092772B" w:rsidRPr="00ED72F0" w:rsidRDefault="0092772B" w:rsidP="002938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sz w:val="28"/>
          <w:szCs w:val="28"/>
        </w:rPr>
      </w:pPr>
      <w:r w:rsidRPr="003560A1">
        <w:rPr>
          <w:rFonts w:ascii="Times New Roman" w:hAnsi="Times New Roman" w:cs="Times New Roman"/>
          <w:b/>
          <w:sz w:val="28"/>
          <w:szCs w:val="28"/>
        </w:rPr>
        <w:t>Разработчик: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D72F0" w:rsidRPr="00ED72F0">
        <w:rPr>
          <w:rStyle w:val="af3"/>
          <w:rFonts w:ascii="Times New Roman" w:hAnsi="Times New Roman" w:cs="Times New Roman"/>
          <w:i w:val="0"/>
          <w:sz w:val="28"/>
          <w:szCs w:val="28"/>
        </w:rPr>
        <w:t>Абуев</w:t>
      </w:r>
      <w:proofErr w:type="spellEnd"/>
      <w:r w:rsidR="00ED72F0" w:rsidRPr="00ED72F0">
        <w:rPr>
          <w:rStyle w:val="af3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="00ED72F0" w:rsidRPr="00ED72F0">
        <w:rPr>
          <w:rStyle w:val="af3"/>
          <w:rFonts w:ascii="Times New Roman" w:hAnsi="Times New Roman" w:cs="Times New Roman"/>
          <w:i w:val="0"/>
          <w:sz w:val="28"/>
          <w:szCs w:val="28"/>
        </w:rPr>
        <w:t>Азамат</w:t>
      </w:r>
      <w:proofErr w:type="spellEnd"/>
      <w:r w:rsidR="00ED72F0" w:rsidRPr="00ED72F0">
        <w:rPr>
          <w:rStyle w:val="af3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="00ED72F0" w:rsidRPr="00ED72F0">
        <w:rPr>
          <w:rStyle w:val="af3"/>
          <w:rFonts w:ascii="Times New Roman" w:hAnsi="Times New Roman" w:cs="Times New Roman"/>
          <w:i w:val="0"/>
          <w:sz w:val="28"/>
          <w:szCs w:val="28"/>
        </w:rPr>
        <w:t>Тажутдинович</w:t>
      </w:r>
      <w:proofErr w:type="spellEnd"/>
      <w:r w:rsidR="00ED72F0" w:rsidRPr="00ED72F0">
        <w:rPr>
          <w:rStyle w:val="af3"/>
          <w:rFonts w:ascii="Times New Roman" w:hAnsi="Times New Roman" w:cs="Times New Roman"/>
          <w:i w:val="0"/>
          <w:sz w:val="28"/>
          <w:szCs w:val="28"/>
        </w:rPr>
        <w:t xml:space="preserve"> - </w:t>
      </w:r>
      <w:r w:rsidRPr="00ED72F0">
        <w:rPr>
          <w:rStyle w:val="af3"/>
          <w:rFonts w:ascii="Times New Roman" w:hAnsi="Times New Roman" w:cs="Times New Roman"/>
          <w:i w:val="0"/>
          <w:sz w:val="28"/>
          <w:szCs w:val="28"/>
        </w:rPr>
        <w:t xml:space="preserve"> преподаватель</w:t>
      </w:r>
      <w:r w:rsidR="00ED72F0" w:rsidRPr="00ED72F0">
        <w:rPr>
          <w:rStyle w:val="af3"/>
          <w:rFonts w:ascii="Times New Roman" w:hAnsi="Times New Roman" w:cs="Times New Roman"/>
          <w:i w:val="0"/>
          <w:sz w:val="28"/>
          <w:szCs w:val="28"/>
        </w:rPr>
        <w:t xml:space="preserve"> Медицинского колледжа.</w:t>
      </w:r>
    </w:p>
    <w:p w:rsidR="0092772B" w:rsidRPr="00ED72F0" w:rsidRDefault="0092772B" w:rsidP="009277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F7D09" w:rsidRPr="00E651ED" w:rsidRDefault="001F7D09" w:rsidP="001F7D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horzAnchor="margin" w:tblpX="433" w:tblpY="240"/>
        <w:tblW w:w="9464" w:type="dxa"/>
        <w:tblLook w:val="04A0"/>
      </w:tblPr>
      <w:tblGrid>
        <w:gridCol w:w="4689"/>
        <w:gridCol w:w="522"/>
        <w:gridCol w:w="4253"/>
      </w:tblGrid>
      <w:tr w:rsidR="001F7D09" w:rsidRPr="000764CA" w:rsidTr="009D2DF7">
        <w:trPr>
          <w:trHeight w:val="2460"/>
        </w:trPr>
        <w:tc>
          <w:tcPr>
            <w:tcW w:w="4689" w:type="dxa"/>
          </w:tcPr>
          <w:p w:rsidR="001F7D09" w:rsidRPr="006D372C" w:rsidRDefault="001F7D09" w:rsidP="009D2DF7">
            <w:pPr>
              <w:ind w:right="33"/>
              <w:rPr>
                <w:rFonts w:ascii="Times New Roman" w:hAnsi="Times New Roman" w:cs="Times New Roman"/>
              </w:rPr>
            </w:pPr>
            <w:proofErr w:type="gramStart"/>
            <w:r w:rsidRPr="006D372C">
              <w:rPr>
                <w:rFonts w:ascii="Times New Roman" w:hAnsi="Times New Roman" w:cs="Times New Roman"/>
              </w:rPr>
              <w:t>Одобрена</w:t>
            </w:r>
            <w:proofErr w:type="gramEnd"/>
            <w:r w:rsidRPr="006D372C">
              <w:rPr>
                <w:rFonts w:ascii="Times New Roman" w:hAnsi="Times New Roman" w:cs="Times New Roman"/>
              </w:rPr>
              <w:t xml:space="preserve">  цикловой методической комиссией общего  гуманитарного, социально-экономического, математического и  естественнонаучного циклов</w:t>
            </w:r>
          </w:p>
          <w:p w:rsidR="001F7D09" w:rsidRPr="006D372C" w:rsidRDefault="001F7D09" w:rsidP="009D2DF7">
            <w:pPr>
              <w:rPr>
                <w:rFonts w:ascii="Times New Roman" w:hAnsi="Times New Roman" w:cs="Times New Roman"/>
              </w:rPr>
            </w:pPr>
          </w:p>
          <w:p w:rsidR="0092772B" w:rsidRPr="006274BE" w:rsidRDefault="0092772B" w:rsidP="0092772B">
            <w:pPr>
              <w:spacing w:line="360" w:lineRule="auto"/>
              <w:ind w:left="142"/>
              <w:rPr>
                <w:rFonts w:ascii="Times New Roman" w:hAnsi="Times New Roman" w:cs="Times New Roman"/>
              </w:rPr>
            </w:pPr>
            <w:r w:rsidRPr="006274BE">
              <w:rPr>
                <w:rFonts w:ascii="Times New Roman" w:hAnsi="Times New Roman" w:cs="Times New Roman"/>
              </w:rPr>
              <w:t xml:space="preserve">Протокол № 1 от </w:t>
            </w:r>
            <w:r>
              <w:rPr>
                <w:rFonts w:ascii="Times New Roman" w:hAnsi="Times New Roman" w:cs="Times New Roman"/>
              </w:rPr>
              <w:t>«05»</w:t>
            </w:r>
            <w:r w:rsidRPr="006274BE">
              <w:rPr>
                <w:rFonts w:ascii="Times New Roman" w:hAnsi="Times New Roman" w:cs="Times New Roman"/>
              </w:rPr>
              <w:t>сентября 201</w:t>
            </w:r>
            <w:r>
              <w:rPr>
                <w:rFonts w:ascii="Times New Roman" w:hAnsi="Times New Roman" w:cs="Times New Roman"/>
              </w:rPr>
              <w:t>6</w:t>
            </w:r>
            <w:r w:rsidRPr="006274BE">
              <w:rPr>
                <w:rFonts w:ascii="Times New Roman" w:hAnsi="Times New Roman" w:cs="Times New Roman"/>
              </w:rPr>
              <w:t xml:space="preserve"> года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F7D09" w:rsidRPr="006D372C" w:rsidRDefault="001F7D09" w:rsidP="002938D4">
            <w:pPr>
              <w:rPr>
                <w:rFonts w:ascii="Times New Roman" w:hAnsi="Times New Roman" w:cs="Times New Roman"/>
              </w:rPr>
            </w:pPr>
            <w:r w:rsidRPr="006D372C">
              <w:rPr>
                <w:rFonts w:ascii="Times New Roman" w:hAnsi="Times New Roman" w:cs="Times New Roman"/>
              </w:rPr>
              <w:t xml:space="preserve">Председатель ЦМК  </w:t>
            </w:r>
            <w:r w:rsidR="002938D4">
              <w:rPr>
                <w:rFonts w:ascii="Times New Roman" w:hAnsi="Times New Roman" w:cs="Times New Roman"/>
              </w:rPr>
              <w:t xml:space="preserve">- </w:t>
            </w:r>
            <w:r w:rsidRPr="006D37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938D4">
              <w:rPr>
                <w:rFonts w:ascii="Times New Roman" w:hAnsi="Times New Roman" w:cs="Times New Roman"/>
              </w:rPr>
              <w:t>Сатиева</w:t>
            </w:r>
            <w:proofErr w:type="spellEnd"/>
            <w:r w:rsidR="002938D4"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522" w:type="dxa"/>
          </w:tcPr>
          <w:p w:rsidR="001F7D09" w:rsidRPr="006D372C" w:rsidRDefault="001F7D09" w:rsidP="00B57F2D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1F7D09" w:rsidRPr="001F7D09" w:rsidRDefault="001F7D09" w:rsidP="00B57F2D">
            <w:pPr>
              <w:pStyle w:val="5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6D372C">
              <w:rPr>
                <w:sz w:val="24"/>
                <w:szCs w:val="24"/>
              </w:rPr>
              <w:t>Рабочая  программа учебной дисциплины</w:t>
            </w:r>
            <w:r w:rsidR="00E70696">
              <w:rPr>
                <w:sz w:val="24"/>
                <w:szCs w:val="24"/>
              </w:rPr>
              <w:t xml:space="preserve"> </w:t>
            </w:r>
            <w:r w:rsidRPr="006D372C">
              <w:rPr>
                <w:sz w:val="24"/>
                <w:szCs w:val="24"/>
              </w:rPr>
              <w:t>разработана в соответствии с  Федеральным государственным образовательным стандартом среднего профессионально</w:t>
            </w:r>
            <w:r>
              <w:rPr>
                <w:sz w:val="24"/>
                <w:szCs w:val="24"/>
              </w:rPr>
              <w:t xml:space="preserve">го образования (далее – СПО) по </w:t>
            </w:r>
            <w:r w:rsidRPr="006D372C">
              <w:rPr>
                <w:sz w:val="24"/>
                <w:szCs w:val="24"/>
              </w:rPr>
              <w:t>специальности</w:t>
            </w:r>
            <w:r w:rsidR="00E70696">
              <w:rPr>
                <w:sz w:val="24"/>
                <w:szCs w:val="24"/>
              </w:rPr>
              <w:t xml:space="preserve"> </w:t>
            </w:r>
            <w:r w:rsidRPr="001F7D09">
              <w:rPr>
                <w:sz w:val="24"/>
                <w:szCs w:val="24"/>
              </w:rPr>
              <w:t>31.02.02 Акушерское дело</w:t>
            </w:r>
            <w:r w:rsidR="00BA27F6">
              <w:rPr>
                <w:sz w:val="24"/>
                <w:szCs w:val="24"/>
              </w:rPr>
              <w:t xml:space="preserve"> </w:t>
            </w:r>
            <w:r w:rsidR="009D2DF7">
              <w:rPr>
                <w:sz w:val="24"/>
                <w:szCs w:val="24"/>
              </w:rPr>
              <w:t>базовой подготовки</w:t>
            </w:r>
          </w:p>
          <w:p w:rsidR="001F7D09" w:rsidRPr="001F7D09" w:rsidRDefault="001F7D09" w:rsidP="00B57F2D">
            <w:pPr>
              <w:rPr>
                <w:rFonts w:ascii="Times New Roman" w:hAnsi="Times New Roman" w:cs="Times New Roman"/>
              </w:rPr>
            </w:pPr>
          </w:p>
          <w:p w:rsidR="001F7D09" w:rsidRPr="00E50B90" w:rsidRDefault="001F7D09" w:rsidP="00B57F2D">
            <w:pPr>
              <w:rPr>
                <w:rFonts w:ascii="Times New Roman" w:hAnsi="Times New Roman" w:cs="Times New Roman"/>
              </w:rPr>
            </w:pPr>
          </w:p>
          <w:p w:rsidR="001F7D09" w:rsidRPr="006D372C" w:rsidRDefault="001F7D09" w:rsidP="00B57F2D">
            <w:pPr>
              <w:ind w:left="34"/>
              <w:rPr>
                <w:rFonts w:ascii="Times New Roman" w:hAnsi="Times New Roman" w:cs="Times New Roman"/>
              </w:rPr>
            </w:pPr>
          </w:p>
          <w:p w:rsidR="001F7D09" w:rsidRPr="006D372C" w:rsidRDefault="001F7D09" w:rsidP="00B57F2D">
            <w:pPr>
              <w:ind w:left="34"/>
              <w:rPr>
                <w:rFonts w:ascii="Times New Roman" w:hAnsi="Times New Roman" w:cs="Times New Roman"/>
              </w:rPr>
            </w:pPr>
          </w:p>
        </w:tc>
      </w:tr>
    </w:tbl>
    <w:p w:rsidR="004A28F2" w:rsidRPr="00707D2D" w:rsidRDefault="004A28F2" w:rsidP="004A28F2">
      <w:pPr>
        <w:shd w:val="clear" w:color="auto" w:fill="FFFFFF"/>
        <w:jc w:val="center"/>
        <w:rPr>
          <w:rFonts w:ascii="Times New Roman" w:hAnsi="Times New Roman" w:cs="Times New Roman"/>
          <w:szCs w:val="28"/>
        </w:rPr>
      </w:pPr>
    </w:p>
    <w:p w:rsidR="004A28F2" w:rsidRPr="000764CA" w:rsidRDefault="004A28F2" w:rsidP="004A28F2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4A28F2" w:rsidRPr="000764CA" w:rsidRDefault="004A28F2" w:rsidP="004A28F2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4A28F2" w:rsidRPr="000764CA" w:rsidRDefault="004A28F2" w:rsidP="004A28F2">
      <w:pPr>
        <w:tabs>
          <w:tab w:val="left" w:pos="1832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28F2" w:rsidRPr="000764CA" w:rsidRDefault="004A28F2" w:rsidP="004A28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4A28F2" w:rsidRPr="000764CA" w:rsidRDefault="004A28F2" w:rsidP="004A28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28F2" w:rsidRPr="000764CA" w:rsidRDefault="004A28F2" w:rsidP="004A28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4A28F2" w:rsidRPr="000764CA" w:rsidRDefault="004A28F2" w:rsidP="004A28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28F2" w:rsidRPr="000764CA" w:rsidRDefault="004A28F2" w:rsidP="004A28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adjustRightInd w:val="0"/>
        <w:rPr>
          <w:rFonts w:ascii="Times New Roman" w:hAnsi="Times New Roman" w:cs="Times New Roman"/>
          <w:color w:val="FF0000"/>
          <w:sz w:val="28"/>
          <w:szCs w:val="28"/>
        </w:rPr>
      </w:pPr>
    </w:p>
    <w:p w:rsidR="004A28F2" w:rsidRPr="000764CA" w:rsidRDefault="004A28F2" w:rsidP="004A28F2">
      <w:pPr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4A28F2" w:rsidRPr="000764CA" w:rsidRDefault="004A28F2" w:rsidP="004A28F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8F2" w:rsidRPr="000764CA" w:rsidRDefault="004A28F2" w:rsidP="004A28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28F2" w:rsidRDefault="004A28F2" w:rsidP="004A28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772B" w:rsidRPr="000764CA" w:rsidRDefault="0092772B" w:rsidP="004A28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28F2" w:rsidRPr="000764CA" w:rsidRDefault="004A28F2" w:rsidP="004A28F2">
      <w:pPr>
        <w:tabs>
          <w:tab w:val="left" w:pos="183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A28F2" w:rsidRPr="000764CA" w:rsidRDefault="004A28F2" w:rsidP="004A28F2">
      <w:pPr>
        <w:tabs>
          <w:tab w:val="left" w:pos="183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A28F2" w:rsidRPr="000764CA" w:rsidRDefault="004A28F2" w:rsidP="004A28F2">
      <w:pPr>
        <w:tabs>
          <w:tab w:val="left" w:pos="183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A28F2" w:rsidRPr="000764CA" w:rsidRDefault="004A28F2" w:rsidP="004A28F2">
      <w:pPr>
        <w:tabs>
          <w:tab w:val="left" w:pos="183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70696" w:rsidRDefault="00E70696" w:rsidP="00F947CF">
      <w:pPr>
        <w:pStyle w:val="22"/>
        <w:shd w:val="clear" w:color="auto" w:fill="auto"/>
        <w:spacing w:after="0" w:line="240" w:lineRule="auto"/>
        <w:ind w:firstLine="0"/>
        <w:jc w:val="left"/>
        <w:rPr>
          <w:b w:val="0"/>
          <w:sz w:val="24"/>
          <w:szCs w:val="28"/>
        </w:rPr>
      </w:pPr>
    </w:p>
    <w:p w:rsidR="00ED72F0" w:rsidRDefault="00ED72F0" w:rsidP="00F947CF">
      <w:pPr>
        <w:pStyle w:val="22"/>
        <w:shd w:val="clear" w:color="auto" w:fill="auto"/>
        <w:spacing w:after="0" w:line="240" w:lineRule="auto"/>
        <w:ind w:firstLine="0"/>
        <w:jc w:val="left"/>
        <w:rPr>
          <w:b w:val="0"/>
          <w:sz w:val="24"/>
          <w:szCs w:val="28"/>
        </w:rPr>
      </w:pPr>
    </w:p>
    <w:p w:rsidR="00464AB8" w:rsidRPr="001B5E15" w:rsidRDefault="00ED72F0" w:rsidP="00F947CF">
      <w:pPr>
        <w:pStyle w:val="22"/>
        <w:shd w:val="clear" w:color="auto" w:fill="auto"/>
        <w:spacing w:after="0" w:line="240" w:lineRule="auto"/>
        <w:ind w:firstLine="0"/>
        <w:jc w:val="left"/>
        <w:rPr>
          <w:b w:val="0"/>
          <w:sz w:val="24"/>
          <w:szCs w:val="28"/>
        </w:rPr>
      </w:pPr>
      <w:r>
        <w:rPr>
          <w:b w:val="0"/>
          <w:sz w:val="24"/>
          <w:szCs w:val="28"/>
        </w:rPr>
        <w:t xml:space="preserve">                                                           </w:t>
      </w:r>
      <w:r w:rsidR="009F7BE3" w:rsidRPr="001B5E15">
        <w:rPr>
          <w:b w:val="0"/>
          <w:sz w:val="24"/>
          <w:szCs w:val="28"/>
        </w:rPr>
        <w:t>СОДЕРЖАНИЕ</w:t>
      </w:r>
    </w:p>
    <w:p w:rsidR="00464AB8" w:rsidRPr="001B5E15" w:rsidRDefault="00464AB8" w:rsidP="001D3605">
      <w:pPr>
        <w:pStyle w:val="321"/>
        <w:keepNext/>
        <w:keepLines/>
        <w:shd w:val="clear" w:color="auto" w:fill="auto"/>
        <w:spacing w:before="0" w:after="0" w:line="240" w:lineRule="auto"/>
        <w:jc w:val="center"/>
        <w:rPr>
          <w:sz w:val="24"/>
          <w:szCs w:val="28"/>
        </w:rPr>
      </w:pPr>
      <w:bookmarkStart w:id="0" w:name="bookmark5"/>
      <w:bookmarkEnd w:id="0"/>
    </w:p>
    <w:p w:rsidR="00464AB8" w:rsidRPr="001B5E15" w:rsidRDefault="00464AB8" w:rsidP="001D3605">
      <w:pPr>
        <w:pStyle w:val="22"/>
        <w:shd w:val="clear" w:color="auto" w:fill="auto"/>
        <w:tabs>
          <w:tab w:val="left" w:pos="341"/>
          <w:tab w:val="left" w:pos="8136"/>
        </w:tabs>
        <w:spacing w:after="0" w:line="240" w:lineRule="auto"/>
        <w:ind w:firstLine="0"/>
        <w:jc w:val="left"/>
        <w:rPr>
          <w:b w:val="0"/>
          <w:sz w:val="24"/>
          <w:szCs w:val="28"/>
        </w:rPr>
      </w:pPr>
      <w:r w:rsidRPr="001B5E15">
        <w:rPr>
          <w:b w:val="0"/>
          <w:sz w:val="24"/>
          <w:szCs w:val="28"/>
        </w:rPr>
        <w:t>ПАСПОРТ РАБОЧЕЙПРОГРАММЫ УЧЕБНОЙДИСЦИПЛИНЫ</w:t>
      </w:r>
      <w:proofErr w:type="gramStart"/>
      <w:r w:rsidR="00827B4E">
        <w:rPr>
          <w:b w:val="0"/>
          <w:sz w:val="24"/>
          <w:szCs w:val="28"/>
        </w:rPr>
        <w:t>4</w:t>
      </w:r>
      <w:proofErr w:type="gramEnd"/>
    </w:p>
    <w:p w:rsidR="000D15BA" w:rsidRPr="001B5E15" w:rsidRDefault="000D15BA" w:rsidP="001D3605">
      <w:pPr>
        <w:pStyle w:val="22"/>
        <w:shd w:val="clear" w:color="auto" w:fill="auto"/>
        <w:tabs>
          <w:tab w:val="left" w:pos="365"/>
          <w:tab w:val="left" w:pos="8165"/>
        </w:tabs>
        <w:spacing w:after="0" w:line="240" w:lineRule="auto"/>
        <w:ind w:firstLine="0"/>
        <w:jc w:val="left"/>
        <w:rPr>
          <w:b w:val="0"/>
          <w:sz w:val="24"/>
          <w:szCs w:val="28"/>
        </w:rPr>
      </w:pPr>
    </w:p>
    <w:p w:rsidR="00464AB8" w:rsidRPr="001B5E15" w:rsidRDefault="00464AB8" w:rsidP="001D3605">
      <w:pPr>
        <w:pStyle w:val="22"/>
        <w:shd w:val="clear" w:color="auto" w:fill="auto"/>
        <w:tabs>
          <w:tab w:val="left" w:pos="365"/>
          <w:tab w:val="left" w:pos="8165"/>
        </w:tabs>
        <w:spacing w:after="0" w:line="240" w:lineRule="auto"/>
        <w:ind w:firstLine="0"/>
        <w:jc w:val="left"/>
        <w:rPr>
          <w:b w:val="0"/>
          <w:sz w:val="24"/>
          <w:szCs w:val="28"/>
        </w:rPr>
      </w:pPr>
      <w:r w:rsidRPr="001B5E15">
        <w:rPr>
          <w:b w:val="0"/>
          <w:sz w:val="24"/>
          <w:szCs w:val="28"/>
        </w:rPr>
        <w:t>СТРУКТУРА И СОДЕРЖАНИЕ УЧЕБНОЙДИСЦИПЛИНЫ</w:t>
      </w:r>
      <w:r w:rsidR="00DB01A9">
        <w:rPr>
          <w:b w:val="0"/>
          <w:sz w:val="24"/>
          <w:szCs w:val="28"/>
        </w:rPr>
        <w:t xml:space="preserve">                                   6</w:t>
      </w:r>
    </w:p>
    <w:p w:rsidR="000D15BA" w:rsidRPr="001B5E15" w:rsidRDefault="000D15BA" w:rsidP="001D3605">
      <w:pPr>
        <w:pStyle w:val="22"/>
        <w:shd w:val="clear" w:color="auto" w:fill="auto"/>
        <w:tabs>
          <w:tab w:val="left" w:pos="360"/>
          <w:tab w:val="left" w:pos="2789"/>
          <w:tab w:val="left" w:pos="5774"/>
          <w:tab w:val="left" w:pos="8160"/>
        </w:tabs>
        <w:spacing w:after="0" w:line="240" w:lineRule="auto"/>
        <w:ind w:firstLine="0"/>
        <w:jc w:val="left"/>
        <w:rPr>
          <w:b w:val="0"/>
          <w:sz w:val="24"/>
          <w:szCs w:val="28"/>
        </w:rPr>
      </w:pPr>
    </w:p>
    <w:p w:rsidR="000D15BA" w:rsidRPr="001B5E15" w:rsidRDefault="00D12F2B" w:rsidP="001D3605">
      <w:pPr>
        <w:pStyle w:val="22"/>
        <w:shd w:val="clear" w:color="auto" w:fill="auto"/>
        <w:tabs>
          <w:tab w:val="left" w:pos="360"/>
          <w:tab w:val="left" w:pos="2789"/>
          <w:tab w:val="left" w:pos="5774"/>
          <w:tab w:val="left" w:pos="8160"/>
        </w:tabs>
        <w:spacing w:after="0" w:line="240" w:lineRule="auto"/>
        <w:ind w:firstLine="0"/>
        <w:jc w:val="left"/>
        <w:rPr>
          <w:b w:val="0"/>
          <w:sz w:val="24"/>
          <w:szCs w:val="28"/>
        </w:rPr>
      </w:pPr>
      <w:r w:rsidRPr="001B5E15">
        <w:rPr>
          <w:b w:val="0"/>
          <w:sz w:val="24"/>
          <w:szCs w:val="28"/>
        </w:rPr>
        <w:t xml:space="preserve">УСЛОВИЯ  РЕАЛИЗАЦИИ </w:t>
      </w:r>
      <w:r w:rsidR="00464AB8" w:rsidRPr="001B5E15">
        <w:rPr>
          <w:b w:val="0"/>
          <w:sz w:val="24"/>
          <w:szCs w:val="28"/>
        </w:rPr>
        <w:t>РАБОЧЕЙПРОГРАММЫ УЧЕБНОЙ ДИСЦИПЛИНЫ</w:t>
      </w:r>
      <w:r w:rsidR="00DB01A9">
        <w:rPr>
          <w:b w:val="0"/>
          <w:sz w:val="24"/>
          <w:szCs w:val="28"/>
        </w:rPr>
        <w:t>14</w:t>
      </w:r>
    </w:p>
    <w:p w:rsidR="000D15BA" w:rsidRPr="001B5E15" w:rsidRDefault="000D15BA" w:rsidP="001D3605">
      <w:pPr>
        <w:pStyle w:val="22"/>
        <w:shd w:val="clear" w:color="auto" w:fill="auto"/>
        <w:tabs>
          <w:tab w:val="left" w:pos="360"/>
          <w:tab w:val="left" w:pos="2789"/>
          <w:tab w:val="left" w:pos="5774"/>
          <w:tab w:val="left" w:pos="8160"/>
        </w:tabs>
        <w:spacing w:after="0" w:line="240" w:lineRule="auto"/>
        <w:ind w:firstLine="0"/>
        <w:jc w:val="left"/>
        <w:rPr>
          <w:b w:val="0"/>
          <w:sz w:val="24"/>
          <w:szCs w:val="28"/>
        </w:rPr>
      </w:pPr>
    </w:p>
    <w:p w:rsidR="00464AB8" w:rsidRPr="001B5E15" w:rsidRDefault="00464AB8" w:rsidP="001D3605">
      <w:pPr>
        <w:pStyle w:val="22"/>
        <w:shd w:val="clear" w:color="auto" w:fill="auto"/>
        <w:tabs>
          <w:tab w:val="left" w:pos="360"/>
          <w:tab w:val="left" w:pos="2789"/>
          <w:tab w:val="left" w:pos="5774"/>
          <w:tab w:val="left" w:pos="8160"/>
        </w:tabs>
        <w:spacing w:after="0" w:line="240" w:lineRule="auto"/>
        <w:ind w:firstLine="0"/>
        <w:jc w:val="left"/>
        <w:rPr>
          <w:b w:val="0"/>
          <w:sz w:val="24"/>
          <w:szCs w:val="28"/>
        </w:rPr>
        <w:sectPr w:rsidR="00464AB8" w:rsidRPr="001B5E15" w:rsidSect="00ED72F0">
          <w:footerReference w:type="default" r:id="rId8"/>
          <w:type w:val="continuous"/>
          <w:pgSz w:w="11905" w:h="16837" w:code="9"/>
          <w:pgMar w:top="851" w:right="565" w:bottom="1276" w:left="1134" w:header="0" w:footer="3" w:gutter="0"/>
          <w:cols w:space="720"/>
          <w:noEndnote/>
          <w:docGrid w:linePitch="360"/>
        </w:sectPr>
      </w:pPr>
      <w:r w:rsidRPr="001B5E15">
        <w:rPr>
          <w:b w:val="0"/>
          <w:sz w:val="24"/>
          <w:szCs w:val="28"/>
        </w:rPr>
        <w:t xml:space="preserve"> КОНТРОЛЬ И ОЦЕНКА РЕЗУЛЬТАТОВОСВОЕНИЯ </w:t>
      </w:r>
      <w:proofErr w:type="gramStart"/>
      <w:r w:rsidRPr="001B5E15">
        <w:rPr>
          <w:b w:val="0"/>
          <w:sz w:val="24"/>
          <w:szCs w:val="28"/>
        </w:rPr>
        <w:t>УЧЕБНОЙ</w:t>
      </w:r>
      <w:proofErr w:type="gramEnd"/>
      <w:r w:rsidRPr="001B5E15">
        <w:rPr>
          <w:b w:val="0"/>
          <w:sz w:val="24"/>
          <w:szCs w:val="28"/>
        </w:rPr>
        <w:t xml:space="preserve"> ДИСЦИПЛИНЫ</w:t>
      </w:r>
      <w:r w:rsidR="00DB01A9">
        <w:rPr>
          <w:b w:val="0"/>
          <w:sz w:val="24"/>
          <w:szCs w:val="28"/>
        </w:rPr>
        <w:t>16</w:t>
      </w:r>
    </w:p>
    <w:p w:rsidR="00987775" w:rsidRPr="001B5E15" w:rsidRDefault="00987775" w:rsidP="001D3605">
      <w:pPr>
        <w:pStyle w:val="410"/>
        <w:keepNext/>
        <w:keepLines/>
        <w:shd w:val="clear" w:color="auto" w:fill="auto"/>
        <w:spacing w:after="0" w:line="240" w:lineRule="auto"/>
        <w:ind w:firstLine="480"/>
        <w:rPr>
          <w:b w:val="0"/>
          <w:sz w:val="24"/>
          <w:szCs w:val="28"/>
        </w:rPr>
      </w:pPr>
      <w:bookmarkStart w:id="1" w:name="bookmark6"/>
    </w:p>
    <w:p w:rsidR="00987775" w:rsidRPr="000764CA" w:rsidRDefault="00987775" w:rsidP="001D3605">
      <w:pPr>
        <w:pStyle w:val="410"/>
        <w:keepNext/>
        <w:keepLines/>
        <w:shd w:val="clear" w:color="auto" w:fill="auto"/>
        <w:spacing w:after="0" w:line="240" w:lineRule="auto"/>
        <w:ind w:firstLine="480"/>
        <w:rPr>
          <w:sz w:val="28"/>
          <w:szCs w:val="28"/>
        </w:rPr>
      </w:pPr>
    </w:p>
    <w:p w:rsidR="00987775" w:rsidRPr="000764CA" w:rsidRDefault="00987775" w:rsidP="001D3605">
      <w:pPr>
        <w:pStyle w:val="410"/>
        <w:keepNext/>
        <w:keepLines/>
        <w:shd w:val="clear" w:color="auto" w:fill="auto"/>
        <w:spacing w:after="0" w:line="240" w:lineRule="auto"/>
        <w:ind w:firstLine="480"/>
        <w:rPr>
          <w:sz w:val="28"/>
          <w:szCs w:val="28"/>
        </w:rPr>
      </w:pPr>
    </w:p>
    <w:p w:rsidR="00987775" w:rsidRPr="000764CA" w:rsidRDefault="00987775" w:rsidP="001D3605">
      <w:pPr>
        <w:pStyle w:val="410"/>
        <w:keepNext/>
        <w:keepLines/>
        <w:shd w:val="clear" w:color="auto" w:fill="auto"/>
        <w:spacing w:after="0" w:line="240" w:lineRule="auto"/>
        <w:ind w:firstLine="480"/>
        <w:rPr>
          <w:sz w:val="28"/>
          <w:szCs w:val="28"/>
        </w:rPr>
      </w:pPr>
    </w:p>
    <w:p w:rsidR="00987775" w:rsidRPr="000764CA" w:rsidRDefault="00987775" w:rsidP="001D3605">
      <w:pPr>
        <w:pStyle w:val="410"/>
        <w:keepNext/>
        <w:keepLines/>
        <w:shd w:val="clear" w:color="auto" w:fill="auto"/>
        <w:spacing w:after="0" w:line="240" w:lineRule="auto"/>
        <w:ind w:firstLine="480"/>
        <w:rPr>
          <w:sz w:val="28"/>
          <w:szCs w:val="28"/>
        </w:rPr>
      </w:pPr>
    </w:p>
    <w:p w:rsidR="00987775" w:rsidRPr="000764CA" w:rsidRDefault="00987775" w:rsidP="001D3605">
      <w:pPr>
        <w:pStyle w:val="410"/>
        <w:keepNext/>
        <w:keepLines/>
        <w:shd w:val="clear" w:color="auto" w:fill="auto"/>
        <w:spacing w:after="0" w:line="240" w:lineRule="auto"/>
        <w:ind w:firstLine="480"/>
        <w:rPr>
          <w:sz w:val="28"/>
          <w:szCs w:val="28"/>
        </w:rPr>
      </w:pPr>
    </w:p>
    <w:p w:rsidR="00987775" w:rsidRPr="000764CA" w:rsidRDefault="00987775" w:rsidP="001D3605">
      <w:pPr>
        <w:pStyle w:val="410"/>
        <w:keepNext/>
        <w:keepLines/>
        <w:shd w:val="clear" w:color="auto" w:fill="auto"/>
        <w:spacing w:after="0" w:line="240" w:lineRule="auto"/>
        <w:ind w:firstLine="480"/>
        <w:rPr>
          <w:sz w:val="28"/>
          <w:szCs w:val="28"/>
        </w:rPr>
      </w:pPr>
    </w:p>
    <w:p w:rsidR="00987775" w:rsidRPr="000764CA" w:rsidRDefault="00987775" w:rsidP="001D3605">
      <w:pPr>
        <w:pStyle w:val="410"/>
        <w:keepNext/>
        <w:keepLines/>
        <w:shd w:val="clear" w:color="auto" w:fill="auto"/>
        <w:spacing w:after="0" w:line="240" w:lineRule="auto"/>
        <w:ind w:firstLine="480"/>
        <w:rPr>
          <w:sz w:val="28"/>
          <w:szCs w:val="28"/>
        </w:rPr>
      </w:pPr>
    </w:p>
    <w:p w:rsidR="00987775" w:rsidRPr="000764CA" w:rsidRDefault="00987775" w:rsidP="001D3605">
      <w:pPr>
        <w:pStyle w:val="410"/>
        <w:keepNext/>
        <w:keepLines/>
        <w:shd w:val="clear" w:color="auto" w:fill="auto"/>
        <w:spacing w:after="0" w:line="240" w:lineRule="auto"/>
        <w:ind w:firstLine="480"/>
        <w:rPr>
          <w:sz w:val="28"/>
          <w:szCs w:val="28"/>
        </w:rPr>
      </w:pPr>
    </w:p>
    <w:p w:rsidR="00987775" w:rsidRPr="000764CA" w:rsidRDefault="00987775" w:rsidP="001D3605">
      <w:pPr>
        <w:pStyle w:val="410"/>
        <w:keepNext/>
        <w:keepLines/>
        <w:shd w:val="clear" w:color="auto" w:fill="auto"/>
        <w:spacing w:after="0" w:line="240" w:lineRule="auto"/>
        <w:ind w:firstLine="480"/>
        <w:rPr>
          <w:sz w:val="28"/>
          <w:szCs w:val="28"/>
        </w:rPr>
      </w:pPr>
    </w:p>
    <w:p w:rsidR="00987775" w:rsidRPr="000764CA" w:rsidRDefault="00987775" w:rsidP="001D3605">
      <w:pPr>
        <w:pStyle w:val="410"/>
        <w:keepNext/>
        <w:keepLines/>
        <w:shd w:val="clear" w:color="auto" w:fill="auto"/>
        <w:spacing w:after="0" w:line="240" w:lineRule="auto"/>
        <w:ind w:firstLine="480"/>
        <w:rPr>
          <w:sz w:val="28"/>
          <w:szCs w:val="28"/>
        </w:rPr>
      </w:pPr>
    </w:p>
    <w:p w:rsidR="00987775" w:rsidRPr="000764CA" w:rsidRDefault="00987775" w:rsidP="001D3605">
      <w:pPr>
        <w:pStyle w:val="410"/>
        <w:keepNext/>
        <w:keepLines/>
        <w:shd w:val="clear" w:color="auto" w:fill="auto"/>
        <w:spacing w:after="0" w:line="240" w:lineRule="auto"/>
        <w:ind w:firstLine="480"/>
        <w:rPr>
          <w:sz w:val="28"/>
          <w:szCs w:val="28"/>
        </w:rPr>
      </w:pPr>
    </w:p>
    <w:p w:rsidR="00987775" w:rsidRPr="000764CA" w:rsidRDefault="00987775" w:rsidP="001D3605">
      <w:pPr>
        <w:pStyle w:val="410"/>
        <w:keepNext/>
        <w:keepLines/>
        <w:shd w:val="clear" w:color="auto" w:fill="auto"/>
        <w:spacing w:after="0" w:line="240" w:lineRule="auto"/>
        <w:ind w:firstLine="480"/>
        <w:rPr>
          <w:sz w:val="28"/>
          <w:szCs w:val="28"/>
        </w:rPr>
      </w:pPr>
    </w:p>
    <w:p w:rsidR="00987775" w:rsidRPr="000764CA" w:rsidRDefault="00987775" w:rsidP="001D3605">
      <w:pPr>
        <w:pStyle w:val="410"/>
        <w:keepNext/>
        <w:keepLines/>
        <w:shd w:val="clear" w:color="auto" w:fill="auto"/>
        <w:spacing w:after="0" w:line="240" w:lineRule="auto"/>
        <w:ind w:firstLine="480"/>
        <w:rPr>
          <w:sz w:val="28"/>
          <w:szCs w:val="28"/>
        </w:rPr>
      </w:pPr>
    </w:p>
    <w:p w:rsidR="00987775" w:rsidRPr="000764CA" w:rsidRDefault="00987775" w:rsidP="001D3605">
      <w:pPr>
        <w:pStyle w:val="410"/>
        <w:keepNext/>
        <w:keepLines/>
        <w:shd w:val="clear" w:color="auto" w:fill="auto"/>
        <w:spacing w:after="0" w:line="240" w:lineRule="auto"/>
        <w:ind w:firstLine="480"/>
        <w:rPr>
          <w:sz w:val="28"/>
          <w:szCs w:val="28"/>
        </w:rPr>
      </w:pPr>
    </w:p>
    <w:p w:rsidR="00987775" w:rsidRPr="000764CA" w:rsidRDefault="00987775" w:rsidP="001D3605">
      <w:pPr>
        <w:pStyle w:val="410"/>
        <w:keepNext/>
        <w:keepLines/>
        <w:shd w:val="clear" w:color="auto" w:fill="auto"/>
        <w:spacing w:after="0" w:line="240" w:lineRule="auto"/>
        <w:ind w:firstLine="480"/>
        <w:rPr>
          <w:sz w:val="28"/>
          <w:szCs w:val="28"/>
        </w:rPr>
      </w:pPr>
    </w:p>
    <w:p w:rsidR="00987775" w:rsidRPr="000764CA" w:rsidRDefault="00987775" w:rsidP="001D3605">
      <w:pPr>
        <w:pStyle w:val="410"/>
        <w:keepNext/>
        <w:keepLines/>
        <w:shd w:val="clear" w:color="auto" w:fill="auto"/>
        <w:spacing w:after="0" w:line="240" w:lineRule="auto"/>
        <w:ind w:firstLine="480"/>
        <w:rPr>
          <w:sz w:val="28"/>
          <w:szCs w:val="28"/>
        </w:rPr>
      </w:pPr>
    </w:p>
    <w:p w:rsidR="00987775" w:rsidRPr="000764CA" w:rsidRDefault="00987775" w:rsidP="001D3605">
      <w:pPr>
        <w:pStyle w:val="410"/>
        <w:keepNext/>
        <w:keepLines/>
        <w:shd w:val="clear" w:color="auto" w:fill="auto"/>
        <w:spacing w:after="0" w:line="240" w:lineRule="auto"/>
        <w:ind w:firstLine="480"/>
        <w:rPr>
          <w:sz w:val="28"/>
          <w:szCs w:val="28"/>
        </w:rPr>
      </w:pPr>
    </w:p>
    <w:p w:rsidR="009677A1" w:rsidRPr="000764CA" w:rsidRDefault="009677A1" w:rsidP="001D3605">
      <w:pPr>
        <w:pStyle w:val="410"/>
        <w:keepNext/>
        <w:keepLines/>
        <w:shd w:val="clear" w:color="auto" w:fill="auto"/>
        <w:spacing w:after="0" w:line="240" w:lineRule="auto"/>
        <w:ind w:firstLine="480"/>
        <w:rPr>
          <w:sz w:val="28"/>
          <w:szCs w:val="28"/>
        </w:rPr>
      </w:pPr>
    </w:p>
    <w:p w:rsidR="009677A1" w:rsidRPr="000764CA" w:rsidRDefault="009677A1" w:rsidP="001D3605">
      <w:pPr>
        <w:pStyle w:val="410"/>
        <w:keepNext/>
        <w:keepLines/>
        <w:shd w:val="clear" w:color="auto" w:fill="auto"/>
        <w:spacing w:after="0" w:line="240" w:lineRule="auto"/>
        <w:ind w:firstLine="480"/>
        <w:rPr>
          <w:sz w:val="28"/>
          <w:szCs w:val="28"/>
        </w:rPr>
      </w:pPr>
    </w:p>
    <w:p w:rsidR="009677A1" w:rsidRPr="000764CA" w:rsidRDefault="009677A1" w:rsidP="001D3605">
      <w:pPr>
        <w:pStyle w:val="410"/>
        <w:keepNext/>
        <w:keepLines/>
        <w:shd w:val="clear" w:color="auto" w:fill="auto"/>
        <w:spacing w:after="0" w:line="240" w:lineRule="auto"/>
        <w:ind w:firstLine="480"/>
        <w:rPr>
          <w:sz w:val="28"/>
          <w:szCs w:val="28"/>
        </w:rPr>
      </w:pPr>
    </w:p>
    <w:p w:rsidR="001D3605" w:rsidRPr="000764CA" w:rsidRDefault="001D3605" w:rsidP="001D3605">
      <w:pPr>
        <w:pStyle w:val="410"/>
        <w:keepNext/>
        <w:keepLines/>
        <w:shd w:val="clear" w:color="auto" w:fill="auto"/>
        <w:spacing w:after="0" w:line="240" w:lineRule="auto"/>
        <w:ind w:firstLine="480"/>
        <w:rPr>
          <w:sz w:val="28"/>
          <w:szCs w:val="28"/>
        </w:rPr>
      </w:pPr>
    </w:p>
    <w:p w:rsidR="001D3605" w:rsidRPr="000764CA" w:rsidRDefault="001D3605" w:rsidP="001D3605">
      <w:pPr>
        <w:pStyle w:val="410"/>
        <w:keepNext/>
        <w:keepLines/>
        <w:shd w:val="clear" w:color="auto" w:fill="auto"/>
        <w:spacing w:after="0" w:line="240" w:lineRule="auto"/>
        <w:ind w:firstLine="480"/>
        <w:rPr>
          <w:sz w:val="28"/>
          <w:szCs w:val="28"/>
        </w:rPr>
      </w:pPr>
    </w:p>
    <w:p w:rsidR="009677A1" w:rsidRPr="000764CA" w:rsidRDefault="009677A1" w:rsidP="001D3605">
      <w:pPr>
        <w:pStyle w:val="410"/>
        <w:keepNext/>
        <w:keepLines/>
        <w:shd w:val="clear" w:color="auto" w:fill="auto"/>
        <w:spacing w:after="0" w:line="240" w:lineRule="auto"/>
        <w:ind w:firstLine="480"/>
        <w:rPr>
          <w:sz w:val="28"/>
          <w:szCs w:val="28"/>
        </w:rPr>
      </w:pPr>
    </w:p>
    <w:p w:rsidR="009677A1" w:rsidRPr="000764CA" w:rsidRDefault="009677A1" w:rsidP="001D3605">
      <w:pPr>
        <w:pStyle w:val="410"/>
        <w:keepNext/>
        <w:keepLines/>
        <w:shd w:val="clear" w:color="auto" w:fill="auto"/>
        <w:spacing w:after="0" w:line="240" w:lineRule="auto"/>
        <w:ind w:firstLine="480"/>
        <w:rPr>
          <w:sz w:val="28"/>
          <w:szCs w:val="28"/>
        </w:rPr>
      </w:pPr>
    </w:p>
    <w:p w:rsidR="009677A1" w:rsidRPr="000764CA" w:rsidRDefault="009677A1" w:rsidP="001D3605">
      <w:pPr>
        <w:pStyle w:val="410"/>
        <w:keepNext/>
        <w:keepLines/>
        <w:shd w:val="clear" w:color="auto" w:fill="auto"/>
        <w:spacing w:after="0" w:line="240" w:lineRule="auto"/>
        <w:ind w:firstLine="480"/>
        <w:rPr>
          <w:sz w:val="28"/>
          <w:szCs w:val="28"/>
        </w:rPr>
        <w:sectPr w:rsidR="009677A1" w:rsidRPr="000764CA" w:rsidSect="005363DF">
          <w:footerReference w:type="default" r:id="rId9"/>
          <w:footnotePr>
            <w:pos w:val="beneathText"/>
          </w:footnotePr>
          <w:type w:val="continuous"/>
          <w:pgSz w:w="11905" w:h="16837"/>
          <w:pgMar w:top="1134" w:right="851" w:bottom="1134" w:left="1276" w:header="720" w:footer="709" w:gutter="0"/>
          <w:cols w:space="720"/>
          <w:docGrid w:linePitch="360"/>
        </w:sectPr>
      </w:pPr>
    </w:p>
    <w:p w:rsidR="00AB6107" w:rsidRPr="000764CA" w:rsidRDefault="00AB6107" w:rsidP="001D3605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0764CA">
        <w:rPr>
          <w:rFonts w:ascii="Times New Roman" w:hAnsi="Times New Roman" w:cs="Times New Roman"/>
          <w:sz w:val="28"/>
          <w:szCs w:val="28"/>
        </w:rPr>
        <w:lastRenderedPageBreak/>
        <w:br w:type="page"/>
      </w:r>
    </w:p>
    <w:p w:rsidR="009677A1" w:rsidRPr="000764CA" w:rsidRDefault="00464AB8" w:rsidP="001D3605">
      <w:pPr>
        <w:pStyle w:val="410"/>
        <w:keepNext/>
        <w:keepLines/>
        <w:numPr>
          <w:ilvl w:val="0"/>
          <w:numId w:val="14"/>
        </w:numPr>
        <w:shd w:val="clear" w:color="auto" w:fill="auto"/>
        <w:spacing w:after="0" w:line="240" w:lineRule="auto"/>
        <w:ind w:left="0"/>
        <w:jc w:val="center"/>
        <w:rPr>
          <w:sz w:val="28"/>
          <w:szCs w:val="28"/>
        </w:rPr>
      </w:pPr>
      <w:r w:rsidRPr="000764CA">
        <w:rPr>
          <w:sz w:val="28"/>
          <w:szCs w:val="28"/>
        </w:rPr>
        <w:lastRenderedPageBreak/>
        <w:t>ПАСПОРТ РАБОЧЕЙ ПРОГРАММЫ УЧЕБНОЙ ДИСЦИПЛИНЫ</w:t>
      </w:r>
      <w:bookmarkStart w:id="2" w:name="bookmark7"/>
      <w:bookmarkEnd w:id="1"/>
    </w:p>
    <w:p w:rsidR="00AD6F75" w:rsidRPr="00AD6F75" w:rsidRDefault="00AD6F75" w:rsidP="00AD6F75">
      <w:pPr>
        <w:pStyle w:val="af2"/>
        <w:spacing w:line="360" w:lineRule="auto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bookmark8"/>
      <w:bookmarkEnd w:id="2"/>
      <w:r w:rsidRPr="00AD6F75">
        <w:rPr>
          <w:rFonts w:ascii="Times New Roman" w:hAnsi="Times New Roman" w:cs="Times New Roman"/>
          <w:b/>
          <w:sz w:val="28"/>
          <w:szCs w:val="28"/>
        </w:rPr>
        <w:t>ОГСЭ.08. Основы права</w:t>
      </w:r>
    </w:p>
    <w:p w:rsidR="00464AB8" w:rsidRPr="000764CA" w:rsidRDefault="00464AB8" w:rsidP="00AD6F75">
      <w:pPr>
        <w:pStyle w:val="410"/>
        <w:keepNext/>
        <w:keepLines/>
        <w:numPr>
          <w:ilvl w:val="0"/>
          <w:numId w:val="2"/>
        </w:numPr>
        <w:shd w:val="clear" w:color="auto" w:fill="auto"/>
        <w:tabs>
          <w:tab w:val="left" w:pos="540"/>
        </w:tabs>
        <w:spacing w:after="0" w:line="360" w:lineRule="auto"/>
        <w:ind w:firstLine="0"/>
        <w:jc w:val="left"/>
        <w:rPr>
          <w:sz w:val="28"/>
          <w:szCs w:val="28"/>
        </w:rPr>
      </w:pPr>
      <w:r w:rsidRPr="000764CA">
        <w:rPr>
          <w:sz w:val="28"/>
          <w:szCs w:val="28"/>
        </w:rPr>
        <w:t>Область применения программы.</w:t>
      </w:r>
      <w:bookmarkEnd w:id="3"/>
    </w:p>
    <w:p w:rsidR="00CC0945" w:rsidRPr="000764CA" w:rsidRDefault="00464AB8" w:rsidP="001B5E15">
      <w:pPr>
        <w:pStyle w:val="52"/>
        <w:shd w:val="clear" w:color="auto" w:fill="auto"/>
        <w:spacing w:before="0" w:after="0" w:line="360" w:lineRule="auto"/>
        <w:ind w:firstLine="480"/>
        <w:rPr>
          <w:sz w:val="28"/>
          <w:szCs w:val="28"/>
        </w:rPr>
      </w:pPr>
      <w:r w:rsidRPr="000764CA">
        <w:rPr>
          <w:sz w:val="28"/>
          <w:szCs w:val="28"/>
        </w:rPr>
        <w:t>Рабочая программа учебной дисциплины является</w:t>
      </w:r>
      <w:r w:rsidR="00FD7929" w:rsidRPr="000764CA">
        <w:rPr>
          <w:sz w:val="28"/>
          <w:szCs w:val="28"/>
        </w:rPr>
        <w:t xml:space="preserve"> частью </w:t>
      </w:r>
      <w:r w:rsidRPr="000764CA">
        <w:rPr>
          <w:sz w:val="28"/>
          <w:szCs w:val="28"/>
        </w:rPr>
        <w:t xml:space="preserve"> программы </w:t>
      </w:r>
      <w:r w:rsidR="00FD7929" w:rsidRPr="000764CA">
        <w:rPr>
          <w:sz w:val="28"/>
          <w:szCs w:val="28"/>
        </w:rPr>
        <w:t xml:space="preserve">подготовки специалистов среднего звена </w:t>
      </w:r>
      <w:r w:rsidRPr="000764CA">
        <w:rPr>
          <w:sz w:val="28"/>
          <w:szCs w:val="28"/>
        </w:rPr>
        <w:t>в соответствии с ФГОС</w:t>
      </w:r>
      <w:r w:rsidR="002938D4">
        <w:rPr>
          <w:sz w:val="28"/>
          <w:szCs w:val="28"/>
        </w:rPr>
        <w:t xml:space="preserve"> </w:t>
      </w:r>
      <w:r w:rsidR="00AB6107" w:rsidRPr="000764CA">
        <w:rPr>
          <w:sz w:val="28"/>
          <w:szCs w:val="28"/>
        </w:rPr>
        <w:t xml:space="preserve">СПО </w:t>
      </w:r>
      <w:r w:rsidR="005976C6" w:rsidRPr="000764CA">
        <w:rPr>
          <w:sz w:val="28"/>
          <w:szCs w:val="28"/>
        </w:rPr>
        <w:t>по специальности</w:t>
      </w:r>
      <w:r w:rsidR="00CC0945" w:rsidRPr="000764CA">
        <w:rPr>
          <w:sz w:val="28"/>
          <w:szCs w:val="28"/>
        </w:rPr>
        <w:t>:</w:t>
      </w:r>
    </w:p>
    <w:p w:rsidR="00671F71" w:rsidRPr="000764CA" w:rsidRDefault="006B0009" w:rsidP="001B5E15">
      <w:pPr>
        <w:pStyle w:val="52"/>
        <w:shd w:val="clear" w:color="auto" w:fill="auto"/>
        <w:spacing w:before="0" w:after="0" w:line="360" w:lineRule="auto"/>
        <w:ind w:firstLine="0"/>
        <w:rPr>
          <w:sz w:val="28"/>
          <w:szCs w:val="28"/>
        </w:rPr>
      </w:pPr>
      <w:r w:rsidRPr="000764CA">
        <w:rPr>
          <w:sz w:val="28"/>
          <w:szCs w:val="28"/>
        </w:rPr>
        <w:t>31.02.02  Акушерское</w:t>
      </w:r>
      <w:bookmarkStart w:id="4" w:name="bookmark9"/>
      <w:r w:rsidRPr="000764CA">
        <w:rPr>
          <w:sz w:val="28"/>
          <w:szCs w:val="28"/>
        </w:rPr>
        <w:t xml:space="preserve"> дело</w:t>
      </w:r>
      <w:r w:rsidR="00AD6422" w:rsidRPr="000764CA">
        <w:rPr>
          <w:sz w:val="28"/>
          <w:szCs w:val="28"/>
        </w:rPr>
        <w:t xml:space="preserve"> </w:t>
      </w:r>
    </w:p>
    <w:p w:rsidR="00C7091B" w:rsidRPr="000764CA" w:rsidRDefault="001B3966" w:rsidP="001B5E15">
      <w:pPr>
        <w:pStyle w:val="52"/>
        <w:shd w:val="clear" w:color="auto" w:fill="auto"/>
        <w:spacing w:before="0" w:after="0" w:line="360" w:lineRule="auto"/>
        <w:ind w:firstLine="480"/>
        <w:rPr>
          <w:sz w:val="28"/>
          <w:szCs w:val="28"/>
        </w:rPr>
      </w:pPr>
      <w:r w:rsidRPr="000764CA">
        <w:rPr>
          <w:sz w:val="28"/>
          <w:szCs w:val="28"/>
        </w:rPr>
        <w:t>Рабочая программа учебной дисциплины может быть использ</w:t>
      </w:r>
      <w:r w:rsidR="00AB6107" w:rsidRPr="000764CA">
        <w:rPr>
          <w:sz w:val="28"/>
          <w:szCs w:val="28"/>
        </w:rPr>
        <w:t xml:space="preserve">ована  при дополнительном  профессиональном </w:t>
      </w:r>
      <w:r w:rsidRPr="000764CA">
        <w:rPr>
          <w:sz w:val="28"/>
          <w:szCs w:val="28"/>
        </w:rPr>
        <w:t>образовании на курсах переподготовки и повышения квалификации.</w:t>
      </w:r>
    </w:p>
    <w:p w:rsidR="00464AB8" w:rsidRPr="000764CA" w:rsidRDefault="00B57F2D" w:rsidP="001B5E15">
      <w:pPr>
        <w:pStyle w:val="52"/>
        <w:shd w:val="clear" w:color="auto" w:fill="auto"/>
        <w:spacing w:before="0" w:after="0" w:line="360" w:lineRule="auto"/>
        <w:ind w:firstLine="4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1.2 </w:t>
      </w:r>
      <w:r w:rsidR="00464AB8" w:rsidRPr="000764CA">
        <w:rPr>
          <w:b/>
          <w:sz w:val="28"/>
          <w:szCs w:val="28"/>
        </w:rPr>
        <w:t xml:space="preserve">Место дисциплины в структуре </w:t>
      </w:r>
      <w:r w:rsidR="00AB6107" w:rsidRPr="000764CA">
        <w:rPr>
          <w:b/>
          <w:sz w:val="28"/>
          <w:szCs w:val="28"/>
        </w:rPr>
        <w:t>программы подготовки специалистов среднего звена</w:t>
      </w:r>
      <w:bookmarkEnd w:id="4"/>
      <w:r w:rsidR="005976C6" w:rsidRPr="000764CA">
        <w:rPr>
          <w:b/>
          <w:sz w:val="28"/>
          <w:szCs w:val="28"/>
        </w:rPr>
        <w:t>.</w:t>
      </w:r>
    </w:p>
    <w:p w:rsidR="00464AB8" w:rsidRPr="000764CA" w:rsidRDefault="00464AB8" w:rsidP="001B5E15">
      <w:pPr>
        <w:pStyle w:val="52"/>
        <w:shd w:val="clear" w:color="auto" w:fill="auto"/>
        <w:spacing w:before="0" w:after="0" w:line="360" w:lineRule="auto"/>
        <w:ind w:firstLine="480"/>
        <w:rPr>
          <w:sz w:val="28"/>
          <w:szCs w:val="28"/>
        </w:rPr>
      </w:pPr>
      <w:r w:rsidRPr="000764CA">
        <w:rPr>
          <w:sz w:val="28"/>
          <w:szCs w:val="28"/>
        </w:rPr>
        <w:t>Учебная дисциплина</w:t>
      </w:r>
      <w:r w:rsidRPr="000764CA">
        <w:rPr>
          <w:rStyle w:val="53"/>
          <w:i w:val="0"/>
          <w:sz w:val="28"/>
          <w:szCs w:val="28"/>
        </w:rPr>
        <w:t xml:space="preserve"> «Основы права»</w:t>
      </w:r>
      <w:r w:rsidRPr="000764CA">
        <w:rPr>
          <w:sz w:val="28"/>
          <w:szCs w:val="28"/>
        </w:rPr>
        <w:t xml:space="preserve"> относится к общему гуманитарному и социально-экономическому </w:t>
      </w:r>
      <w:r w:rsidR="005976C6" w:rsidRPr="000764CA">
        <w:rPr>
          <w:sz w:val="28"/>
          <w:szCs w:val="28"/>
        </w:rPr>
        <w:t xml:space="preserve">учебному </w:t>
      </w:r>
      <w:r w:rsidR="004570D5" w:rsidRPr="000764CA">
        <w:rPr>
          <w:sz w:val="28"/>
          <w:szCs w:val="28"/>
        </w:rPr>
        <w:t>циклу  программы подготовки специалистов среднего звена.</w:t>
      </w:r>
    </w:p>
    <w:p w:rsidR="00511C31" w:rsidRPr="00511C31" w:rsidRDefault="00511C31" w:rsidP="00511C31">
      <w:pPr>
        <w:pStyle w:val="a6"/>
        <w:spacing w:line="360" w:lineRule="auto"/>
        <w:rPr>
          <w:b/>
          <w:bCs/>
          <w:i/>
          <w:sz w:val="28"/>
          <w:szCs w:val="28"/>
        </w:rPr>
      </w:pPr>
      <w:bookmarkStart w:id="5" w:name="bookmark13"/>
      <w:r w:rsidRPr="00511C31">
        <w:rPr>
          <w:b/>
          <w:sz w:val="28"/>
          <w:szCs w:val="28"/>
        </w:rPr>
        <w:t>1.3. Цели и задачи дисциплины – требования к результатам освоения дисциплины.</w:t>
      </w:r>
    </w:p>
    <w:p w:rsidR="00511C31" w:rsidRPr="00511C31" w:rsidRDefault="00511C31" w:rsidP="00511C31">
      <w:pPr>
        <w:pStyle w:val="Style1"/>
        <w:widowControl/>
        <w:spacing w:line="360" w:lineRule="auto"/>
        <w:jc w:val="both"/>
        <w:rPr>
          <w:rStyle w:val="FontStyle24"/>
          <w:sz w:val="28"/>
          <w:szCs w:val="28"/>
        </w:rPr>
      </w:pPr>
      <w:r w:rsidRPr="00511C31">
        <w:rPr>
          <w:rStyle w:val="FontStyle24"/>
          <w:sz w:val="28"/>
          <w:szCs w:val="28"/>
        </w:rPr>
        <w:t>Цель:</w:t>
      </w:r>
    </w:p>
    <w:p w:rsidR="00511C31" w:rsidRPr="00511C31" w:rsidRDefault="00511C31" w:rsidP="00511C31">
      <w:pPr>
        <w:pStyle w:val="Style3"/>
        <w:widowControl/>
        <w:spacing w:line="360" w:lineRule="auto"/>
        <w:ind w:firstLine="0"/>
        <w:jc w:val="both"/>
        <w:rPr>
          <w:rStyle w:val="FontStyle26"/>
          <w:b w:val="0"/>
          <w:bCs w:val="0"/>
          <w:sz w:val="28"/>
          <w:szCs w:val="28"/>
        </w:rPr>
      </w:pPr>
      <w:r w:rsidRPr="00511C31">
        <w:rPr>
          <w:rStyle w:val="FontStyle27"/>
          <w:sz w:val="28"/>
          <w:szCs w:val="28"/>
        </w:rPr>
        <w:t xml:space="preserve">Формирование общей правовой грамотности на основе усвоения базовых (общих и профессиональных) правовых норм российского законодательства. </w:t>
      </w:r>
    </w:p>
    <w:p w:rsidR="00511C31" w:rsidRPr="00511C31" w:rsidRDefault="00511C31" w:rsidP="00511C31">
      <w:pPr>
        <w:pStyle w:val="Style3"/>
        <w:widowControl/>
        <w:spacing w:line="360" w:lineRule="auto"/>
        <w:ind w:firstLine="0"/>
        <w:jc w:val="both"/>
        <w:rPr>
          <w:rStyle w:val="FontStyle26"/>
          <w:sz w:val="28"/>
          <w:szCs w:val="28"/>
        </w:rPr>
      </w:pPr>
      <w:r w:rsidRPr="00511C31">
        <w:rPr>
          <w:rStyle w:val="FontStyle26"/>
          <w:sz w:val="28"/>
          <w:szCs w:val="28"/>
        </w:rPr>
        <w:t>Задачи:</w:t>
      </w:r>
    </w:p>
    <w:p w:rsidR="00511C31" w:rsidRPr="00511C31" w:rsidRDefault="00511C31" w:rsidP="00511C31">
      <w:pPr>
        <w:pStyle w:val="Style10"/>
        <w:widowControl/>
        <w:spacing w:line="360" w:lineRule="auto"/>
        <w:rPr>
          <w:rStyle w:val="FontStyle27"/>
          <w:sz w:val="28"/>
          <w:szCs w:val="28"/>
        </w:rPr>
      </w:pPr>
      <w:r w:rsidRPr="00511C31">
        <w:rPr>
          <w:rStyle w:val="FontStyle27"/>
          <w:sz w:val="28"/>
          <w:szCs w:val="28"/>
        </w:rPr>
        <w:t>-усвоить правовые нормы основных отраслей права Российской Федерации;</w:t>
      </w:r>
    </w:p>
    <w:p w:rsidR="00511C31" w:rsidRPr="00511C31" w:rsidRDefault="00511C31" w:rsidP="00511C31">
      <w:pPr>
        <w:pStyle w:val="Style6"/>
        <w:widowControl/>
        <w:spacing w:line="360" w:lineRule="auto"/>
        <w:jc w:val="both"/>
        <w:rPr>
          <w:rStyle w:val="FontStyle27"/>
          <w:sz w:val="28"/>
          <w:szCs w:val="28"/>
        </w:rPr>
      </w:pPr>
      <w:r w:rsidRPr="00511C31">
        <w:rPr>
          <w:rStyle w:val="FontStyle27"/>
          <w:sz w:val="28"/>
          <w:szCs w:val="28"/>
        </w:rPr>
        <w:t xml:space="preserve">-научиться пользоваться правовыми нормами для защиты своих прав и свобод, реализации их в гражданской и профессиональной деятельности; </w:t>
      </w:r>
    </w:p>
    <w:p w:rsidR="00511C31" w:rsidRPr="00511C31" w:rsidRDefault="00511C31" w:rsidP="00511C31">
      <w:pPr>
        <w:pStyle w:val="Style6"/>
        <w:widowControl/>
        <w:spacing w:line="360" w:lineRule="auto"/>
        <w:jc w:val="both"/>
        <w:rPr>
          <w:sz w:val="28"/>
          <w:szCs w:val="28"/>
        </w:rPr>
      </w:pPr>
      <w:r w:rsidRPr="00511C31">
        <w:rPr>
          <w:rStyle w:val="FontStyle27"/>
          <w:sz w:val="28"/>
          <w:szCs w:val="28"/>
        </w:rPr>
        <w:t>-сформировать законопослушание и четкое следование закону.</w:t>
      </w:r>
    </w:p>
    <w:p w:rsidR="00511C31" w:rsidRPr="00511C31" w:rsidRDefault="00511C31" w:rsidP="00511C31">
      <w:pPr>
        <w:pStyle w:val="Style6"/>
        <w:widowControl/>
        <w:spacing w:line="360" w:lineRule="auto"/>
        <w:jc w:val="both"/>
        <w:rPr>
          <w:rStyle w:val="FontStyle27"/>
          <w:sz w:val="28"/>
          <w:szCs w:val="28"/>
        </w:rPr>
      </w:pPr>
      <w:r w:rsidRPr="00511C31">
        <w:rPr>
          <w:rStyle w:val="FontStyle27"/>
          <w:sz w:val="28"/>
          <w:szCs w:val="28"/>
        </w:rPr>
        <w:t xml:space="preserve">В результате освоения дисциплины </w:t>
      </w:r>
      <w:proofErr w:type="gramStart"/>
      <w:r w:rsidRPr="00511C31">
        <w:rPr>
          <w:rStyle w:val="FontStyle27"/>
          <w:sz w:val="28"/>
          <w:szCs w:val="28"/>
        </w:rPr>
        <w:t>обучающийся</w:t>
      </w:r>
      <w:proofErr w:type="gramEnd"/>
      <w:r w:rsidRPr="00511C31">
        <w:rPr>
          <w:rStyle w:val="FontStyle27"/>
          <w:sz w:val="28"/>
          <w:szCs w:val="28"/>
        </w:rPr>
        <w:t xml:space="preserve"> должен </w:t>
      </w:r>
    </w:p>
    <w:p w:rsidR="00511C31" w:rsidRPr="00511C31" w:rsidRDefault="00511C31" w:rsidP="00511C31">
      <w:pPr>
        <w:pStyle w:val="Style6"/>
        <w:widowControl/>
        <w:spacing w:line="360" w:lineRule="auto"/>
        <w:jc w:val="both"/>
        <w:rPr>
          <w:rStyle w:val="FontStyle27"/>
          <w:sz w:val="28"/>
          <w:szCs w:val="28"/>
        </w:rPr>
      </w:pPr>
    </w:p>
    <w:p w:rsidR="00511C31" w:rsidRPr="00511C31" w:rsidRDefault="00511C31" w:rsidP="00511C31">
      <w:pPr>
        <w:pStyle w:val="Style6"/>
        <w:widowControl/>
        <w:spacing w:line="360" w:lineRule="auto"/>
        <w:jc w:val="both"/>
        <w:rPr>
          <w:rStyle w:val="FontStyle27"/>
          <w:sz w:val="28"/>
          <w:szCs w:val="28"/>
        </w:rPr>
      </w:pPr>
      <w:r w:rsidRPr="00511C31">
        <w:rPr>
          <w:rStyle w:val="FontStyle27"/>
          <w:b/>
          <w:sz w:val="28"/>
          <w:szCs w:val="28"/>
        </w:rPr>
        <w:t>уметь:</w:t>
      </w:r>
    </w:p>
    <w:p w:rsidR="00511C31" w:rsidRPr="00511C31" w:rsidRDefault="00511C31" w:rsidP="00511C31">
      <w:pPr>
        <w:pStyle w:val="Style6"/>
        <w:widowControl/>
        <w:spacing w:line="360" w:lineRule="auto"/>
        <w:jc w:val="both"/>
        <w:rPr>
          <w:rStyle w:val="FontStyle27"/>
          <w:sz w:val="28"/>
          <w:szCs w:val="28"/>
        </w:rPr>
      </w:pPr>
      <w:r w:rsidRPr="00511C31">
        <w:rPr>
          <w:rStyle w:val="FontStyle27"/>
          <w:sz w:val="28"/>
          <w:szCs w:val="28"/>
        </w:rPr>
        <w:t>-ориентироваться в правовом пространстве;</w:t>
      </w:r>
    </w:p>
    <w:p w:rsidR="00511C31" w:rsidRPr="00511C31" w:rsidRDefault="00511C31" w:rsidP="00511C31">
      <w:pPr>
        <w:pStyle w:val="Style6"/>
        <w:widowControl/>
        <w:spacing w:line="360" w:lineRule="auto"/>
        <w:jc w:val="both"/>
        <w:rPr>
          <w:rStyle w:val="FontStyle27"/>
          <w:sz w:val="28"/>
          <w:szCs w:val="28"/>
        </w:rPr>
      </w:pPr>
      <w:r w:rsidRPr="00511C31">
        <w:rPr>
          <w:rStyle w:val="FontStyle27"/>
          <w:sz w:val="28"/>
          <w:szCs w:val="28"/>
        </w:rPr>
        <w:lastRenderedPageBreak/>
        <w:t>-пользоваться основными нормативными актами общего и профильного назначения;</w:t>
      </w:r>
    </w:p>
    <w:p w:rsidR="00511C31" w:rsidRPr="00511C31" w:rsidRDefault="00511C31" w:rsidP="00511C31">
      <w:pPr>
        <w:pStyle w:val="Style10"/>
        <w:widowControl/>
        <w:spacing w:line="360" w:lineRule="auto"/>
        <w:rPr>
          <w:rStyle w:val="FontStyle27"/>
          <w:sz w:val="28"/>
          <w:szCs w:val="28"/>
        </w:rPr>
      </w:pPr>
      <w:r w:rsidRPr="00511C31">
        <w:rPr>
          <w:rStyle w:val="FontStyle27"/>
          <w:sz w:val="28"/>
          <w:szCs w:val="28"/>
        </w:rPr>
        <w:t>-работать с материалами основных Кодексов Российской Федерации;</w:t>
      </w:r>
    </w:p>
    <w:p w:rsidR="00511C31" w:rsidRPr="00511C31" w:rsidRDefault="00511C31" w:rsidP="00511C31">
      <w:pPr>
        <w:pStyle w:val="Style10"/>
        <w:widowControl/>
        <w:spacing w:line="360" w:lineRule="auto"/>
        <w:rPr>
          <w:sz w:val="28"/>
          <w:szCs w:val="28"/>
        </w:rPr>
      </w:pPr>
    </w:p>
    <w:p w:rsidR="00511C31" w:rsidRPr="00511C31" w:rsidRDefault="00511C31" w:rsidP="00511C31">
      <w:pPr>
        <w:pStyle w:val="Style6"/>
        <w:widowControl/>
        <w:spacing w:line="360" w:lineRule="auto"/>
        <w:jc w:val="both"/>
        <w:rPr>
          <w:rStyle w:val="FontStyle27"/>
          <w:sz w:val="28"/>
          <w:szCs w:val="28"/>
        </w:rPr>
      </w:pPr>
      <w:r w:rsidRPr="00511C31">
        <w:rPr>
          <w:rStyle w:val="FontStyle27"/>
          <w:b/>
          <w:sz w:val="28"/>
          <w:szCs w:val="28"/>
        </w:rPr>
        <w:t>знать:</w:t>
      </w:r>
    </w:p>
    <w:p w:rsidR="00511C31" w:rsidRPr="00511C31" w:rsidRDefault="00511C31" w:rsidP="00511C31">
      <w:pPr>
        <w:pStyle w:val="Style6"/>
        <w:widowControl/>
        <w:spacing w:line="360" w:lineRule="auto"/>
        <w:jc w:val="both"/>
        <w:rPr>
          <w:rStyle w:val="FontStyle27"/>
          <w:sz w:val="28"/>
          <w:szCs w:val="28"/>
        </w:rPr>
      </w:pPr>
      <w:r w:rsidRPr="00511C31">
        <w:rPr>
          <w:rStyle w:val="FontStyle27"/>
          <w:sz w:val="28"/>
          <w:szCs w:val="28"/>
        </w:rPr>
        <w:t xml:space="preserve">-основные правовые понятия; </w:t>
      </w:r>
    </w:p>
    <w:p w:rsidR="00511C31" w:rsidRPr="00511C31" w:rsidRDefault="00511C31" w:rsidP="00511C31">
      <w:pPr>
        <w:pStyle w:val="Style6"/>
        <w:widowControl/>
        <w:spacing w:line="360" w:lineRule="auto"/>
        <w:jc w:val="both"/>
        <w:rPr>
          <w:rStyle w:val="FontStyle27"/>
          <w:sz w:val="28"/>
          <w:szCs w:val="28"/>
        </w:rPr>
      </w:pPr>
      <w:r w:rsidRPr="00511C31">
        <w:rPr>
          <w:rStyle w:val="FontStyle27"/>
          <w:sz w:val="28"/>
          <w:szCs w:val="28"/>
        </w:rPr>
        <w:t>-основные положения Конституции РФ;</w:t>
      </w:r>
    </w:p>
    <w:p w:rsidR="00511C31" w:rsidRPr="00511C31" w:rsidRDefault="00511C31" w:rsidP="00511C31">
      <w:pPr>
        <w:pStyle w:val="Style6"/>
        <w:widowControl/>
        <w:spacing w:line="360" w:lineRule="auto"/>
        <w:jc w:val="both"/>
        <w:rPr>
          <w:rStyle w:val="FontStyle27"/>
          <w:sz w:val="28"/>
          <w:szCs w:val="28"/>
        </w:rPr>
      </w:pPr>
      <w:r w:rsidRPr="00511C31">
        <w:rPr>
          <w:rStyle w:val="FontStyle27"/>
          <w:sz w:val="28"/>
          <w:szCs w:val="28"/>
        </w:rPr>
        <w:t>-основные правовые нормы общих и специальных отраслей права.</w:t>
      </w:r>
    </w:p>
    <w:p w:rsidR="00AB384D" w:rsidRPr="004342C3" w:rsidRDefault="00D34092" w:rsidP="00AD6F75">
      <w:pPr>
        <w:pStyle w:val="af2"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34092">
        <w:rPr>
          <w:rFonts w:ascii="Times New Roman" w:hAnsi="Times New Roman" w:cs="Times New Roman"/>
          <w:b/>
          <w:sz w:val="28"/>
          <w:szCs w:val="28"/>
        </w:rPr>
        <w:t>ПК И ОК,  которые актуализируются при изучении учебной дисциплин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tbl>
      <w:tblPr>
        <w:tblStyle w:val="ab"/>
        <w:tblW w:w="0" w:type="auto"/>
        <w:tblInd w:w="720" w:type="dxa"/>
        <w:tblLook w:val="04A0"/>
      </w:tblPr>
      <w:tblGrid>
        <w:gridCol w:w="9274"/>
      </w:tblGrid>
      <w:tr w:rsidR="00AB384D" w:rsidRPr="00AB384D" w:rsidTr="002F5913">
        <w:tc>
          <w:tcPr>
            <w:tcW w:w="9274" w:type="dxa"/>
          </w:tcPr>
          <w:p w:rsidR="00AB384D" w:rsidRPr="00AD6F75" w:rsidRDefault="00AB384D" w:rsidP="002F5913">
            <w:pPr>
              <w:pStyle w:val="af2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6F75">
              <w:rPr>
                <w:rFonts w:ascii="Times New Roman" w:eastAsia="Times New Roman" w:hAnsi="Times New Roman" w:cs="Times New Roman"/>
                <w:color w:val="auto"/>
              </w:rPr>
              <w:t>ОК 1. Понимать сущность и социальную значимость будущей профессии, проявлять к ней устойчивый интерес.</w:t>
            </w:r>
          </w:p>
        </w:tc>
      </w:tr>
      <w:tr w:rsidR="00AB384D" w:rsidRPr="00AB384D" w:rsidTr="002F5913">
        <w:tc>
          <w:tcPr>
            <w:tcW w:w="9274" w:type="dxa"/>
          </w:tcPr>
          <w:p w:rsidR="00AB384D" w:rsidRPr="00AD6F75" w:rsidRDefault="00AB384D" w:rsidP="00AD6F75">
            <w:pPr>
              <w:pStyle w:val="af2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6F75">
              <w:rPr>
                <w:rFonts w:ascii="Times New Roman" w:eastAsia="Times New Roman" w:hAnsi="Times New Roman" w:cs="Times New Roman"/>
                <w:color w:val="auto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AB384D" w:rsidRPr="00AB384D" w:rsidTr="002F5913">
        <w:tc>
          <w:tcPr>
            <w:tcW w:w="9274" w:type="dxa"/>
          </w:tcPr>
          <w:p w:rsidR="00AB384D" w:rsidRPr="00AD6F75" w:rsidRDefault="00AB384D" w:rsidP="00AD6F75">
            <w:pPr>
              <w:pStyle w:val="af2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6F75">
              <w:rPr>
                <w:rFonts w:ascii="Times New Roman" w:eastAsia="Times New Roman" w:hAnsi="Times New Roman" w:cs="Times New Roman"/>
                <w:color w:val="auto"/>
              </w:rPr>
              <w:t>ОК 3. Принимать решения в стандартных и нестандартных ситуациях, нести за них ответственность.</w:t>
            </w:r>
          </w:p>
        </w:tc>
      </w:tr>
      <w:tr w:rsidR="00AB384D" w:rsidRPr="00AB384D" w:rsidTr="002F5913">
        <w:tc>
          <w:tcPr>
            <w:tcW w:w="9274" w:type="dxa"/>
          </w:tcPr>
          <w:p w:rsidR="00AB384D" w:rsidRPr="00AD6F75" w:rsidRDefault="00AB384D" w:rsidP="00AD6F75">
            <w:pPr>
              <w:pStyle w:val="af2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6F75">
              <w:rPr>
                <w:rFonts w:ascii="Times New Roman" w:eastAsia="Times New Roman" w:hAnsi="Times New Roman" w:cs="Times New Roman"/>
                <w:color w:val="auto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AB384D" w:rsidRPr="00AB384D" w:rsidTr="002F5913">
        <w:tc>
          <w:tcPr>
            <w:tcW w:w="9274" w:type="dxa"/>
          </w:tcPr>
          <w:p w:rsidR="00AB384D" w:rsidRPr="00AD6F75" w:rsidRDefault="00AB384D" w:rsidP="00AD6F75">
            <w:pPr>
              <w:pStyle w:val="af2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6F75">
              <w:rPr>
                <w:rFonts w:ascii="Times New Roman" w:eastAsia="Times New Roman" w:hAnsi="Times New Roman" w:cs="Times New Roman"/>
                <w:color w:val="auto"/>
              </w:rPr>
              <w:t>ОК 5. Использовать информационно-коммуникационные технологии в профессиональной деятельности.</w:t>
            </w:r>
          </w:p>
        </w:tc>
      </w:tr>
      <w:tr w:rsidR="00AB384D" w:rsidRPr="00AB384D" w:rsidTr="002F5913">
        <w:tc>
          <w:tcPr>
            <w:tcW w:w="9274" w:type="dxa"/>
          </w:tcPr>
          <w:p w:rsidR="00AB384D" w:rsidRPr="00AD6F75" w:rsidRDefault="00AB384D" w:rsidP="00AD6F75">
            <w:pPr>
              <w:pStyle w:val="af2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6F75">
              <w:rPr>
                <w:rFonts w:ascii="Times New Roman" w:eastAsia="Times New Roman" w:hAnsi="Times New Roman" w:cs="Times New Roman"/>
                <w:color w:val="auto"/>
              </w:rPr>
              <w:t>ОК 6. Работать в коллективе и команде, эффективно общаться с коллегами, руководством, потребителями.</w:t>
            </w:r>
          </w:p>
        </w:tc>
      </w:tr>
      <w:tr w:rsidR="00AB384D" w:rsidRPr="00AB384D" w:rsidTr="002F5913">
        <w:tc>
          <w:tcPr>
            <w:tcW w:w="9274" w:type="dxa"/>
          </w:tcPr>
          <w:p w:rsidR="00AB384D" w:rsidRPr="00AD6F75" w:rsidRDefault="00AB384D" w:rsidP="00AD6F75">
            <w:pPr>
              <w:pStyle w:val="af2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6F75">
              <w:rPr>
                <w:rFonts w:ascii="Times New Roman" w:eastAsia="Times New Roman" w:hAnsi="Times New Roman" w:cs="Times New Roman"/>
                <w:color w:val="auto"/>
              </w:rPr>
              <w:t>ОК 7. Брать на себя ответственность за работу подчиненных членов команды и результат выполнения заданий.</w:t>
            </w:r>
          </w:p>
        </w:tc>
      </w:tr>
      <w:tr w:rsidR="00AB384D" w:rsidRPr="00AB384D" w:rsidTr="002F5913">
        <w:trPr>
          <w:trHeight w:val="885"/>
        </w:trPr>
        <w:tc>
          <w:tcPr>
            <w:tcW w:w="9274" w:type="dxa"/>
          </w:tcPr>
          <w:p w:rsidR="00AB384D" w:rsidRPr="00AD6F75" w:rsidRDefault="00AB384D" w:rsidP="00AD6F75">
            <w:pPr>
              <w:pStyle w:val="af2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6F75">
              <w:rPr>
                <w:rFonts w:ascii="Times New Roman" w:eastAsia="Times New Roman" w:hAnsi="Times New Roman" w:cs="Times New Roman"/>
                <w:color w:val="auto"/>
              </w:rPr>
              <w:t>ОК 8. Самостоятельно определять задачи профессионального и личностного развития, заниматься самообразованием, планировать повышение квалификации.</w:t>
            </w:r>
          </w:p>
        </w:tc>
      </w:tr>
      <w:tr w:rsidR="00AB384D" w:rsidRPr="00AB384D" w:rsidTr="002F5913">
        <w:tc>
          <w:tcPr>
            <w:tcW w:w="9274" w:type="dxa"/>
          </w:tcPr>
          <w:p w:rsidR="00AB384D" w:rsidRPr="00AD6F75" w:rsidRDefault="00AB384D" w:rsidP="00AD6F75">
            <w:pPr>
              <w:pStyle w:val="af2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6F75">
              <w:rPr>
                <w:rFonts w:ascii="Times New Roman" w:eastAsia="Times New Roman" w:hAnsi="Times New Roman" w:cs="Times New Roman"/>
                <w:color w:val="auto"/>
              </w:rPr>
              <w:t>ОК 9. Ориентироваться в условиях частой смены технологий в профессиональной деятельности.</w:t>
            </w:r>
          </w:p>
        </w:tc>
      </w:tr>
      <w:tr w:rsidR="00AB384D" w:rsidRPr="00AB384D" w:rsidTr="002F5913">
        <w:tc>
          <w:tcPr>
            <w:tcW w:w="9274" w:type="dxa"/>
          </w:tcPr>
          <w:p w:rsidR="00AB384D" w:rsidRPr="00AD6F75" w:rsidRDefault="00AB384D" w:rsidP="00AD6F75">
            <w:pPr>
              <w:pStyle w:val="af2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6F75">
              <w:rPr>
                <w:rFonts w:ascii="Times New Roman" w:eastAsia="Times New Roman" w:hAnsi="Times New Roman" w:cs="Times New Roman"/>
                <w:color w:val="auto"/>
              </w:rPr>
              <w:t>ОК 10. 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</w:tr>
      <w:tr w:rsidR="00AB384D" w:rsidRPr="00AB384D" w:rsidTr="002F5913">
        <w:tc>
          <w:tcPr>
            <w:tcW w:w="9274" w:type="dxa"/>
          </w:tcPr>
          <w:p w:rsidR="00AB384D" w:rsidRPr="00AD6F75" w:rsidRDefault="00AB384D" w:rsidP="00AD6F75">
            <w:pPr>
              <w:pStyle w:val="af2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6F75">
              <w:rPr>
                <w:rFonts w:ascii="Times New Roman" w:eastAsia="Times New Roman" w:hAnsi="Times New Roman" w:cs="Times New Roman"/>
                <w:color w:val="auto"/>
              </w:rPr>
              <w:t>ОК 11. Быть готовым брать на себя нравственные обязательства по отношению к природе, обществу и человеку.</w:t>
            </w:r>
          </w:p>
        </w:tc>
      </w:tr>
      <w:tr w:rsidR="00AB384D" w:rsidRPr="00AB384D" w:rsidTr="002F5913">
        <w:tc>
          <w:tcPr>
            <w:tcW w:w="9274" w:type="dxa"/>
          </w:tcPr>
          <w:p w:rsidR="00AB384D" w:rsidRPr="00AD6F75" w:rsidRDefault="00AB384D" w:rsidP="00AD6F75">
            <w:pPr>
              <w:pStyle w:val="af2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6F75">
              <w:rPr>
                <w:rFonts w:ascii="Times New Roman" w:eastAsia="Times New Roman" w:hAnsi="Times New Roman" w:cs="Times New Roman"/>
                <w:color w:val="auto"/>
              </w:rPr>
              <w:t>ОК 12. Организовывать рабочее место с соблюдением требований охраны труда, производственной санитарии, инфекционной и противопожарной безопасности.</w:t>
            </w:r>
          </w:p>
        </w:tc>
      </w:tr>
    </w:tbl>
    <w:p w:rsidR="004342C3" w:rsidRDefault="004342C3" w:rsidP="001B5E15">
      <w:pPr>
        <w:pStyle w:val="410"/>
        <w:keepNext/>
        <w:keepLines/>
        <w:shd w:val="clear" w:color="auto" w:fill="auto"/>
        <w:spacing w:after="0" w:line="360" w:lineRule="auto"/>
        <w:jc w:val="left"/>
        <w:rPr>
          <w:sz w:val="28"/>
          <w:szCs w:val="28"/>
        </w:rPr>
      </w:pPr>
    </w:p>
    <w:p w:rsidR="00AD6F75" w:rsidRDefault="00AD6F75">
      <w:pPr>
        <w:spacing w:after="200" w:line="276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sz w:val="28"/>
          <w:szCs w:val="28"/>
        </w:rPr>
        <w:br w:type="page"/>
      </w:r>
    </w:p>
    <w:p w:rsidR="00464AB8" w:rsidRPr="000764CA" w:rsidRDefault="00B57F2D" w:rsidP="001B5E15">
      <w:pPr>
        <w:pStyle w:val="410"/>
        <w:keepNext/>
        <w:keepLines/>
        <w:shd w:val="clear" w:color="auto" w:fill="auto"/>
        <w:spacing w:after="0"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1.4 </w:t>
      </w:r>
      <w:r w:rsidR="001D3605" w:rsidRPr="000764CA">
        <w:rPr>
          <w:sz w:val="28"/>
          <w:szCs w:val="28"/>
        </w:rPr>
        <w:t>К</w:t>
      </w:r>
      <w:r w:rsidR="00464AB8" w:rsidRPr="000764CA">
        <w:rPr>
          <w:sz w:val="28"/>
          <w:szCs w:val="28"/>
        </w:rPr>
        <w:t>оличество часов на освоение программы дисциплины:</w:t>
      </w:r>
      <w:bookmarkEnd w:id="5"/>
    </w:p>
    <w:p w:rsidR="00E8187B" w:rsidRPr="000764CA" w:rsidRDefault="00464AB8" w:rsidP="001B5E15">
      <w:pPr>
        <w:pStyle w:val="52"/>
        <w:shd w:val="clear" w:color="auto" w:fill="auto"/>
        <w:spacing w:before="0" w:after="0" w:line="360" w:lineRule="auto"/>
        <w:ind w:firstLine="480"/>
        <w:rPr>
          <w:sz w:val="28"/>
          <w:szCs w:val="28"/>
        </w:rPr>
      </w:pPr>
      <w:r w:rsidRPr="000764CA">
        <w:rPr>
          <w:sz w:val="28"/>
          <w:szCs w:val="28"/>
        </w:rPr>
        <w:t>Максимальной учебной нагрузки обучающегося</w:t>
      </w:r>
      <w:r w:rsidR="004A28F2" w:rsidRPr="000764CA">
        <w:rPr>
          <w:sz w:val="28"/>
          <w:szCs w:val="28"/>
        </w:rPr>
        <w:t xml:space="preserve">- </w:t>
      </w:r>
      <w:r w:rsidR="00463EC6" w:rsidRPr="000764CA">
        <w:rPr>
          <w:sz w:val="28"/>
          <w:szCs w:val="28"/>
        </w:rPr>
        <w:t>4</w:t>
      </w:r>
      <w:r w:rsidR="00E51BFB" w:rsidRPr="000764CA">
        <w:rPr>
          <w:sz w:val="28"/>
          <w:szCs w:val="28"/>
        </w:rPr>
        <w:t>1</w:t>
      </w:r>
      <w:r w:rsidR="004A28F2" w:rsidRPr="000764CA">
        <w:rPr>
          <w:sz w:val="28"/>
          <w:szCs w:val="28"/>
        </w:rPr>
        <w:t xml:space="preserve"> ч.</w:t>
      </w:r>
    </w:p>
    <w:p w:rsidR="00464AB8" w:rsidRPr="000764CA" w:rsidRDefault="00464AB8" w:rsidP="001B5E15">
      <w:pPr>
        <w:pStyle w:val="52"/>
        <w:shd w:val="clear" w:color="auto" w:fill="auto"/>
        <w:spacing w:before="0" w:after="0" w:line="360" w:lineRule="auto"/>
        <w:ind w:firstLine="480"/>
        <w:rPr>
          <w:sz w:val="28"/>
          <w:szCs w:val="28"/>
        </w:rPr>
      </w:pPr>
      <w:r w:rsidRPr="000764CA">
        <w:rPr>
          <w:sz w:val="28"/>
          <w:szCs w:val="28"/>
        </w:rPr>
        <w:t>в том числе:</w:t>
      </w:r>
    </w:p>
    <w:p w:rsidR="0019000D" w:rsidRPr="000764CA" w:rsidRDefault="00464AB8" w:rsidP="001B5E15">
      <w:pPr>
        <w:pStyle w:val="52"/>
        <w:numPr>
          <w:ilvl w:val="0"/>
          <w:numId w:val="3"/>
        </w:numPr>
        <w:shd w:val="clear" w:color="auto" w:fill="auto"/>
        <w:tabs>
          <w:tab w:val="left" w:pos="223"/>
        </w:tabs>
        <w:spacing w:before="0" w:after="0" w:line="360" w:lineRule="auto"/>
        <w:jc w:val="left"/>
        <w:rPr>
          <w:sz w:val="28"/>
          <w:szCs w:val="28"/>
        </w:rPr>
      </w:pPr>
      <w:r w:rsidRPr="000764CA">
        <w:rPr>
          <w:sz w:val="28"/>
          <w:szCs w:val="28"/>
        </w:rPr>
        <w:t xml:space="preserve">обязательной аудиторной учебной нагрузки обучающегося </w:t>
      </w:r>
      <w:r w:rsidR="00E8187B" w:rsidRPr="000764CA">
        <w:rPr>
          <w:sz w:val="28"/>
          <w:szCs w:val="28"/>
        </w:rPr>
        <w:t>-</w:t>
      </w:r>
      <w:r w:rsidR="00A968C4" w:rsidRPr="000764CA">
        <w:rPr>
          <w:sz w:val="28"/>
          <w:szCs w:val="28"/>
        </w:rPr>
        <w:t>34</w:t>
      </w:r>
      <w:r w:rsidR="004A28F2" w:rsidRPr="000764CA">
        <w:rPr>
          <w:sz w:val="28"/>
          <w:szCs w:val="28"/>
        </w:rPr>
        <w:t xml:space="preserve"> ч</w:t>
      </w:r>
      <w:proofErr w:type="gramStart"/>
      <w:r w:rsidR="004A28F2" w:rsidRPr="000764CA">
        <w:rPr>
          <w:sz w:val="28"/>
          <w:szCs w:val="28"/>
        </w:rPr>
        <w:t>.</w:t>
      </w:r>
      <w:r w:rsidR="00E8187B" w:rsidRPr="000764CA">
        <w:rPr>
          <w:sz w:val="28"/>
          <w:szCs w:val="28"/>
        </w:rPr>
        <w:t>(</w:t>
      </w:r>
      <w:proofErr w:type="gramEnd"/>
      <w:r w:rsidR="00E8187B" w:rsidRPr="000764CA">
        <w:rPr>
          <w:sz w:val="28"/>
          <w:szCs w:val="28"/>
        </w:rPr>
        <w:t>лекции)</w:t>
      </w:r>
      <w:r w:rsidRPr="000764CA">
        <w:rPr>
          <w:sz w:val="28"/>
          <w:szCs w:val="28"/>
        </w:rPr>
        <w:t>;</w:t>
      </w:r>
    </w:p>
    <w:p w:rsidR="00F947CF" w:rsidRDefault="00464AB8" w:rsidP="001B5E15">
      <w:pPr>
        <w:pStyle w:val="52"/>
        <w:numPr>
          <w:ilvl w:val="0"/>
          <w:numId w:val="3"/>
        </w:numPr>
        <w:shd w:val="clear" w:color="auto" w:fill="auto"/>
        <w:tabs>
          <w:tab w:val="left" w:pos="223"/>
        </w:tabs>
        <w:spacing w:before="0" w:after="0" w:line="360" w:lineRule="auto"/>
        <w:jc w:val="left"/>
        <w:rPr>
          <w:sz w:val="28"/>
          <w:szCs w:val="28"/>
        </w:rPr>
      </w:pPr>
      <w:r w:rsidRPr="000764CA">
        <w:rPr>
          <w:sz w:val="28"/>
          <w:szCs w:val="28"/>
        </w:rPr>
        <w:t xml:space="preserve">самостоятельной работы </w:t>
      </w:r>
      <w:proofErr w:type="gramStart"/>
      <w:r w:rsidRPr="000764CA">
        <w:rPr>
          <w:sz w:val="28"/>
          <w:szCs w:val="28"/>
        </w:rPr>
        <w:t>обучающегося</w:t>
      </w:r>
      <w:proofErr w:type="gramEnd"/>
      <w:r w:rsidR="00E8187B" w:rsidRPr="000764CA">
        <w:rPr>
          <w:sz w:val="28"/>
          <w:szCs w:val="28"/>
        </w:rPr>
        <w:t xml:space="preserve"> -</w:t>
      </w:r>
      <w:r w:rsidR="00E51BFB" w:rsidRPr="000764CA">
        <w:rPr>
          <w:sz w:val="28"/>
          <w:szCs w:val="28"/>
        </w:rPr>
        <w:t>7</w:t>
      </w:r>
      <w:r w:rsidRPr="000764CA">
        <w:rPr>
          <w:sz w:val="28"/>
          <w:szCs w:val="28"/>
        </w:rPr>
        <w:t xml:space="preserve"> часов.</w:t>
      </w:r>
    </w:p>
    <w:p w:rsidR="00037654" w:rsidRPr="000764CA" w:rsidRDefault="00037654" w:rsidP="001B5E15">
      <w:pPr>
        <w:pStyle w:val="52"/>
        <w:numPr>
          <w:ilvl w:val="0"/>
          <w:numId w:val="3"/>
        </w:numPr>
        <w:shd w:val="clear" w:color="auto" w:fill="auto"/>
        <w:tabs>
          <w:tab w:val="left" w:pos="223"/>
        </w:tabs>
        <w:spacing w:before="0" w:after="0" w:line="360" w:lineRule="auto"/>
        <w:jc w:val="left"/>
        <w:rPr>
          <w:sz w:val="28"/>
          <w:szCs w:val="28"/>
        </w:rPr>
      </w:pPr>
    </w:p>
    <w:p w:rsidR="00D34092" w:rsidRPr="00857651" w:rsidRDefault="00D34092" w:rsidP="00D34092">
      <w:pPr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57651">
        <w:rPr>
          <w:rFonts w:ascii="Times New Roman" w:hAnsi="Times New Roman" w:cs="Times New Roman"/>
          <w:b/>
          <w:bCs/>
          <w:sz w:val="28"/>
          <w:szCs w:val="28"/>
        </w:rPr>
        <w:t xml:space="preserve">2. Структура и содержание </w:t>
      </w:r>
      <w:proofErr w:type="gramStart"/>
      <w:r w:rsidRPr="00857651">
        <w:rPr>
          <w:rFonts w:ascii="Times New Roman" w:hAnsi="Times New Roman" w:cs="Times New Roman"/>
          <w:b/>
          <w:bCs/>
          <w:sz w:val="28"/>
          <w:szCs w:val="28"/>
        </w:rPr>
        <w:t>учебной</w:t>
      </w:r>
      <w:proofErr w:type="gramEnd"/>
      <w:r w:rsidRPr="008576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57651">
        <w:rPr>
          <w:rFonts w:ascii="Times New Roman" w:hAnsi="Times New Roman" w:cs="Times New Roman"/>
          <w:b/>
          <w:bCs/>
          <w:sz w:val="28"/>
          <w:szCs w:val="28"/>
        </w:rPr>
        <w:t>дисциплины</w:t>
      </w:r>
      <w:bookmarkStart w:id="6" w:name="bookmark14"/>
      <w:r w:rsidRPr="00857651">
        <w:rPr>
          <w:rFonts w:ascii="Times New Roman" w:hAnsi="Times New Roman" w:cs="Times New Roman"/>
          <w:b/>
          <w:bCs/>
          <w:iCs/>
          <w:sz w:val="28"/>
          <w:szCs w:val="28"/>
        </w:rPr>
        <w:t>Основы</w:t>
      </w:r>
      <w:proofErr w:type="spellEnd"/>
      <w:r w:rsidRPr="0085765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права</w:t>
      </w:r>
      <w:bookmarkEnd w:id="6"/>
    </w:p>
    <w:p w:rsidR="00463EC6" w:rsidRPr="00D34092" w:rsidRDefault="00D34092" w:rsidP="00D3409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57651">
        <w:rPr>
          <w:rFonts w:ascii="Times New Roman" w:hAnsi="Times New Roman" w:cs="Times New Roman"/>
          <w:b/>
          <w:bCs/>
          <w:sz w:val="28"/>
          <w:szCs w:val="28"/>
        </w:rPr>
        <w:t>2.1. Объем учебной дисциплины и виды учебной работы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7915"/>
        <w:gridCol w:w="1810"/>
      </w:tblGrid>
      <w:tr w:rsidR="00463EC6" w:rsidRPr="000764CA" w:rsidTr="000764CA">
        <w:trPr>
          <w:trHeight w:val="485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EC6" w:rsidRPr="000764CA" w:rsidRDefault="00463EC6" w:rsidP="000764CA">
            <w:pPr>
              <w:pStyle w:val="22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 w:rsidRPr="000764CA">
              <w:rPr>
                <w:b w:val="0"/>
                <w:sz w:val="28"/>
                <w:szCs w:val="28"/>
              </w:rPr>
              <w:t>Вид учебной работы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EC6" w:rsidRPr="000764CA" w:rsidRDefault="00463EC6" w:rsidP="000764CA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rPr>
                <w:b w:val="0"/>
                <w:i w:val="0"/>
                <w:sz w:val="28"/>
                <w:szCs w:val="28"/>
              </w:rPr>
            </w:pPr>
            <w:r w:rsidRPr="000764CA">
              <w:rPr>
                <w:b w:val="0"/>
                <w:i w:val="0"/>
                <w:sz w:val="28"/>
                <w:szCs w:val="28"/>
              </w:rPr>
              <w:t>Объем часов</w:t>
            </w:r>
          </w:p>
        </w:tc>
      </w:tr>
      <w:tr w:rsidR="00463EC6" w:rsidRPr="000764CA" w:rsidTr="000764CA">
        <w:trPr>
          <w:trHeight w:val="336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EC6" w:rsidRPr="000764CA" w:rsidRDefault="00463EC6" w:rsidP="000764CA">
            <w:pPr>
              <w:pStyle w:val="22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 w:rsidRPr="000764CA">
              <w:rPr>
                <w:b w:val="0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EC6" w:rsidRPr="000764CA" w:rsidRDefault="00463EC6" w:rsidP="000764CA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rPr>
                <w:b w:val="0"/>
                <w:i w:val="0"/>
                <w:sz w:val="28"/>
                <w:szCs w:val="28"/>
              </w:rPr>
            </w:pPr>
            <w:r w:rsidRPr="000764CA">
              <w:rPr>
                <w:b w:val="0"/>
                <w:i w:val="0"/>
                <w:sz w:val="28"/>
                <w:szCs w:val="28"/>
              </w:rPr>
              <w:t>41</w:t>
            </w:r>
          </w:p>
        </w:tc>
      </w:tr>
      <w:tr w:rsidR="00463EC6" w:rsidRPr="000764CA" w:rsidTr="000764CA">
        <w:trPr>
          <w:trHeight w:val="336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EC6" w:rsidRPr="000764CA" w:rsidRDefault="00463EC6" w:rsidP="000764CA">
            <w:pPr>
              <w:pStyle w:val="22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 w:rsidRPr="000764CA">
              <w:rPr>
                <w:b w:val="0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EC6" w:rsidRPr="000764CA" w:rsidRDefault="00463EC6" w:rsidP="000764CA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rPr>
                <w:b w:val="0"/>
                <w:i w:val="0"/>
                <w:sz w:val="28"/>
                <w:szCs w:val="28"/>
              </w:rPr>
            </w:pPr>
            <w:r w:rsidRPr="000764CA">
              <w:rPr>
                <w:b w:val="0"/>
                <w:i w:val="0"/>
                <w:sz w:val="28"/>
                <w:szCs w:val="28"/>
              </w:rPr>
              <w:t>34</w:t>
            </w:r>
          </w:p>
        </w:tc>
      </w:tr>
      <w:tr w:rsidR="00463EC6" w:rsidRPr="000764CA" w:rsidTr="000764CA">
        <w:trPr>
          <w:trHeight w:val="336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EC6" w:rsidRPr="000764CA" w:rsidRDefault="00463EC6" w:rsidP="000764CA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0764CA">
              <w:rPr>
                <w:sz w:val="28"/>
                <w:szCs w:val="28"/>
              </w:rPr>
              <w:t>в том числе: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EC6" w:rsidRPr="000764CA" w:rsidRDefault="00463EC6" w:rsidP="000764CA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463EC6" w:rsidRPr="000764CA" w:rsidTr="000764CA">
        <w:trPr>
          <w:trHeight w:val="341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EC6" w:rsidRPr="00D34092" w:rsidRDefault="00463EC6" w:rsidP="000764CA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left"/>
              <w:rPr>
                <w:b/>
                <w:sz w:val="28"/>
                <w:szCs w:val="28"/>
              </w:rPr>
            </w:pPr>
            <w:r w:rsidRPr="00D34092">
              <w:rPr>
                <w:b/>
                <w:sz w:val="28"/>
                <w:szCs w:val="28"/>
              </w:rPr>
              <w:t>лекционные занятия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EC6" w:rsidRPr="000764CA" w:rsidRDefault="00463EC6" w:rsidP="000764CA">
            <w:pPr>
              <w:pStyle w:val="60"/>
              <w:framePr w:wrap="notBeside" w:vAnchor="text" w:hAnchor="text" w:xAlign="center" w:y="1"/>
              <w:shd w:val="clear" w:color="auto" w:fill="auto"/>
              <w:spacing w:before="0" w:line="240" w:lineRule="auto"/>
              <w:rPr>
                <w:i w:val="0"/>
                <w:sz w:val="28"/>
                <w:szCs w:val="28"/>
              </w:rPr>
            </w:pPr>
            <w:r w:rsidRPr="000764CA">
              <w:rPr>
                <w:i w:val="0"/>
                <w:sz w:val="28"/>
                <w:szCs w:val="28"/>
              </w:rPr>
              <w:t>34</w:t>
            </w:r>
          </w:p>
        </w:tc>
      </w:tr>
      <w:tr w:rsidR="00463EC6" w:rsidRPr="000764CA" w:rsidTr="000764CA">
        <w:trPr>
          <w:trHeight w:val="336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EC6" w:rsidRPr="000764CA" w:rsidRDefault="00463EC6" w:rsidP="000764CA">
            <w:pPr>
              <w:pStyle w:val="22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 w:rsidRPr="000764CA">
              <w:rPr>
                <w:b w:val="0"/>
                <w:sz w:val="28"/>
                <w:szCs w:val="28"/>
              </w:rPr>
              <w:t>Самостоятел</w:t>
            </w:r>
            <w:r w:rsidR="00D34092">
              <w:rPr>
                <w:b w:val="0"/>
                <w:sz w:val="28"/>
                <w:szCs w:val="28"/>
              </w:rPr>
              <w:t xml:space="preserve">ьная работа </w:t>
            </w:r>
            <w:proofErr w:type="gramStart"/>
            <w:r w:rsidR="00D34092">
              <w:rPr>
                <w:b w:val="0"/>
                <w:sz w:val="28"/>
                <w:szCs w:val="28"/>
              </w:rPr>
              <w:t>обучающегося</w:t>
            </w:r>
            <w:proofErr w:type="gramEnd"/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EC6" w:rsidRPr="000764CA" w:rsidRDefault="00463EC6" w:rsidP="000764CA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rPr>
                <w:b w:val="0"/>
                <w:i w:val="0"/>
                <w:sz w:val="28"/>
                <w:szCs w:val="28"/>
              </w:rPr>
            </w:pPr>
            <w:r w:rsidRPr="000764CA">
              <w:rPr>
                <w:b w:val="0"/>
                <w:i w:val="0"/>
                <w:sz w:val="28"/>
                <w:szCs w:val="28"/>
              </w:rPr>
              <w:t>7</w:t>
            </w:r>
          </w:p>
        </w:tc>
      </w:tr>
      <w:tr w:rsidR="00463EC6" w:rsidRPr="000764CA" w:rsidTr="000764CA">
        <w:trPr>
          <w:trHeight w:val="341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EC6" w:rsidRPr="000764CA" w:rsidRDefault="00463EC6" w:rsidP="000764CA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0764CA">
              <w:rPr>
                <w:sz w:val="28"/>
                <w:szCs w:val="28"/>
              </w:rPr>
              <w:t>в том числе: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EC6" w:rsidRPr="000764CA" w:rsidRDefault="00463EC6" w:rsidP="000764CA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463EC6" w:rsidRPr="000764CA" w:rsidTr="000764CA">
        <w:trPr>
          <w:trHeight w:val="350"/>
          <w:jc w:val="center"/>
        </w:trPr>
        <w:tc>
          <w:tcPr>
            <w:tcW w:w="9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EC6" w:rsidRPr="000764CA" w:rsidRDefault="00463EC6" w:rsidP="000764CA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rPr>
                <w:b w:val="0"/>
                <w:i w:val="0"/>
                <w:sz w:val="28"/>
                <w:szCs w:val="28"/>
              </w:rPr>
            </w:pPr>
            <w:r w:rsidRPr="000764CA">
              <w:rPr>
                <w:b w:val="0"/>
                <w:i w:val="0"/>
                <w:sz w:val="28"/>
                <w:szCs w:val="28"/>
              </w:rPr>
              <w:t xml:space="preserve">Итоговая аттестация в форме  </w:t>
            </w:r>
            <w:r w:rsidRPr="00D34092">
              <w:rPr>
                <w:rStyle w:val="71"/>
                <w:b/>
                <w:bCs/>
                <w:iCs/>
                <w:sz w:val="28"/>
                <w:szCs w:val="28"/>
              </w:rPr>
              <w:t>зачета</w:t>
            </w:r>
          </w:p>
        </w:tc>
      </w:tr>
    </w:tbl>
    <w:p w:rsidR="00463EC6" w:rsidRPr="00D34092" w:rsidRDefault="00463EC6" w:rsidP="00D34092">
      <w:pPr>
        <w:tabs>
          <w:tab w:val="left" w:pos="930"/>
        </w:tabs>
        <w:rPr>
          <w:rFonts w:ascii="Times New Roman" w:hAnsi="Times New Roman" w:cs="Times New Roman"/>
          <w:sz w:val="28"/>
          <w:szCs w:val="28"/>
        </w:rPr>
      </w:pPr>
    </w:p>
    <w:p w:rsidR="00463EC6" w:rsidRPr="000764CA" w:rsidRDefault="00463EC6" w:rsidP="00D34092">
      <w:pPr>
        <w:pStyle w:val="af2"/>
        <w:tabs>
          <w:tab w:val="left" w:pos="930"/>
        </w:tabs>
        <w:rPr>
          <w:rFonts w:ascii="Times New Roman" w:hAnsi="Times New Roman" w:cs="Times New Roman"/>
          <w:sz w:val="28"/>
          <w:szCs w:val="28"/>
        </w:rPr>
      </w:pPr>
    </w:p>
    <w:p w:rsidR="00463EC6" w:rsidRPr="000764CA" w:rsidRDefault="00463EC6" w:rsidP="00D34092">
      <w:pPr>
        <w:pStyle w:val="af2"/>
        <w:tabs>
          <w:tab w:val="left" w:pos="930"/>
        </w:tabs>
        <w:rPr>
          <w:rFonts w:ascii="Times New Roman" w:hAnsi="Times New Roman" w:cs="Times New Roman"/>
          <w:sz w:val="28"/>
          <w:szCs w:val="28"/>
        </w:rPr>
      </w:pPr>
    </w:p>
    <w:p w:rsidR="006032A0" w:rsidRPr="000764CA" w:rsidRDefault="006032A0" w:rsidP="001D3605">
      <w:pPr>
        <w:pStyle w:val="52"/>
        <w:numPr>
          <w:ilvl w:val="0"/>
          <w:numId w:val="3"/>
        </w:numPr>
        <w:shd w:val="clear" w:color="auto" w:fill="auto"/>
        <w:tabs>
          <w:tab w:val="left" w:pos="223"/>
        </w:tabs>
        <w:spacing w:before="0" w:after="0" w:line="240" w:lineRule="auto"/>
        <w:jc w:val="left"/>
        <w:rPr>
          <w:sz w:val="28"/>
          <w:szCs w:val="28"/>
        </w:rPr>
      </w:pPr>
    </w:p>
    <w:p w:rsidR="00F947CF" w:rsidRPr="000764CA" w:rsidRDefault="00F947CF" w:rsidP="001D3605">
      <w:pPr>
        <w:pStyle w:val="52"/>
        <w:shd w:val="clear" w:color="auto" w:fill="auto"/>
        <w:tabs>
          <w:tab w:val="left" w:pos="223"/>
        </w:tabs>
        <w:spacing w:before="0" w:after="0" w:line="240" w:lineRule="auto"/>
        <w:ind w:firstLine="0"/>
        <w:jc w:val="left"/>
        <w:rPr>
          <w:sz w:val="28"/>
          <w:szCs w:val="28"/>
        </w:rPr>
      </w:pPr>
    </w:p>
    <w:p w:rsidR="00F947CF" w:rsidRPr="000764CA" w:rsidRDefault="00F947CF" w:rsidP="001D3605">
      <w:pPr>
        <w:pStyle w:val="52"/>
        <w:shd w:val="clear" w:color="auto" w:fill="auto"/>
        <w:tabs>
          <w:tab w:val="left" w:pos="223"/>
        </w:tabs>
        <w:spacing w:before="0" w:after="0" w:line="240" w:lineRule="auto"/>
        <w:ind w:firstLine="0"/>
        <w:jc w:val="left"/>
        <w:rPr>
          <w:sz w:val="28"/>
          <w:szCs w:val="28"/>
        </w:rPr>
      </w:pPr>
    </w:p>
    <w:p w:rsidR="00F947CF" w:rsidRPr="000764CA" w:rsidRDefault="00F947CF" w:rsidP="001D3605">
      <w:pPr>
        <w:pStyle w:val="52"/>
        <w:shd w:val="clear" w:color="auto" w:fill="auto"/>
        <w:tabs>
          <w:tab w:val="left" w:pos="223"/>
        </w:tabs>
        <w:spacing w:before="0" w:after="0" w:line="240" w:lineRule="auto"/>
        <w:ind w:firstLine="0"/>
        <w:jc w:val="left"/>
        <w:rPr>
          <w:sz w:val="28"/>
          <w:szCs w:val="28"/>
        </w:rPr>
      </w:pPr>
    </w:p>
    <w:p w:rsidR="00F947CF" w:rsidRPr="000764CA" w:rsidRDefault="00F947CF" w:rsidP="001D3605">
      <w:pPr>
        <w:pStyle w:val="52"/>
        <w:shd w:val="clear" w:color="auto" w:fill="auto"/>
        <w:tabs>
          <w:tab w:val="left" w:pos="223"/>
        </w:tabs>
        <w:spacing w:before="0" w:after="0" w:line="240" w:lineRule="auto"/>
        <w:ind w:firstLine="0"/>
        <w:jc w:val="left"/>
        <w:rPr>
          <w:sz w:val="28"/>
          <w:szCs w:val="28"/>
        </w:rPr>
      </w:pPr>
    </w:p>
    <w:p w:rsidR="00F947CF" w:rsidRPr="000764CA" w:rsidRDefault="00F947CF" w:rsidP="001D3605">
      <w:pPr>
        <w:pStyle w:val="52"/>
        <w:shd w:val="clear" w:color="auto" w:fill="auto"/>
        <w:tabs>
          <w:tab w:val="left" w:pos="223"/>
        </w:tabs>
        <w:spacing w:before="0" w:after="0" w:line="240" w:lineRule="auto"/>
        <w:ind w:firstLine="0"/>
        <w:jc w:val="left"/>
        <w:rPr>
          <w:sz w:val="28"/>
          <w:szCs w:val="28"/>
        </w:rPr>
      </w:pPr>
    </w:p>
    <w:p w:rsidR="00F947CF" w:rsidRPr="000764CA" w:rsidRDefault="00F947CF" w:rsidP="001D3605">
      <w:pPr>
        <w:pStyle w:val="52"/>
        <w:shd w:val="clear" w:color="auto" w:fill="auto"/>
        <w:tabs>
          <w:tab w:val="left" w:pos="223"/>
        </w:tabs>
        <w:spacing w:before="0" w:after="0" w:line="240" w:lineRule="auto"/>
        <w:ind w:firstLine="0"/>
        <w:jc w:val="left"/>
        <w:rPr>
          <w:sz w:val="28"/>
          <w:szCs w:val="28"/>
        </w:rPr>
      </w:pPr>
    </w:p>
    <w:p w:rsidR="00F947CF" w:rsidRPr="000764CA" w:rsidRDefault="00F947CF" w:rsidP="001D3605">
      <w:pPr>
        <w:pStyle w:val="52"/>
        <w:shd w:val="clear" w:color="auto" w:fill="auto"/>
        <w:tabs>
          <w:tab w:val="left" w:pos="223"/>
        </w:tabs>
        <w:spacing w:before="0" w:after="0" w:line="240" w:lineRule="auto"/>
        <w:ind w:firstLine="0"/>
        <w:jc w:val="left"/>
        <w:rPr>
          <w:sz w:val="28"/>
          <w:szCs w:val="28"/>
        </w:rPr>
      </w:pPr>
    </w:p>
    <w:p w:rsidR="00F947CF" w:rsidRPr="000764CA" w:rsidRDefault="00F947CF" w:rsidP="001D3605">
      <w:pPr>
        <w:pStyle w:val="52"/>
        <w:shd w:val="clear" w:color="auto" w:fill="auto"/>
        <w:tabs>
          <w:tab w:val="left" w:pos="223"/>
        </w:tabs>
        <w:spacing w:before="0" w:after="0" w:line="240" w:lineRule="auto"/>
        <w:ind w:firstLine="0"/>
        <w:jc w:val="left"/>
        <w:rPr>
          <w:sz w:val="28"/>
          <w:szCs w:val="28"/>
        </w:rPr>
      </w:pPr>
    </w:p>
    <w:p w:rsidR="00F947CF" w:rsidRPr="000764CA" w:rsidRDefault="00F947CF" w:rsidP="001D3605">
      <w:pPr>
        <w:pStyle w:val="52"/>
        <w:shd w:val="clear" w:color="auto" w:fill="auto"/>
        <w:tabs>
          <w:tab w:val="left" w:pos="223"/>
        </w:tabs>
        <w:spacing w:before="0" w:after="0" w:line="240" w:lineRule="auto"/>
        <w:ind w:firstLine="0"/>
        <w:jc w:val="left"/>
        <w:rPr>
          <w:sz w:val="28"/>
          <w:szCs w:val="28"/>
        </w:rPr>
      </w:pPr>
    </w:p>
    <w:p w:rsidR="00F947CF" w:rsidRPr="000764CA" w:rsidRDefault="00F947CF" w:rsidP="001D3605">
      <w:pPr>
        <w:pStyle w:val="52"/>
        <w:shd w:val="clear" w:color="auto" w:fill="auto"/>
        <w:tabs>
          <w:tab w:val="left" w:pos="223"/>
        </w:tabs>
        <w:spacing w:before="0" w:after="0" w:line="240" w:lineRule="auto"/>
        <w:ind w:firstLine="0"/>
        <w:jc w:val="left"/>
        <w:rPr>
          <w:sz w:val="28"/>
          <w:szCs w:val="28"/>
        </w:rPr>
      </w:pPr>
    </w:p>
    <w:p w:rsidR="00F947CF" w:rsidRPr="000764CA" w:rsidRDefault="00F947CF" w:rsidP="001D3605">
      <w:pPr>
        <w:pStyle w:val="52"/>
        <w:shd w:val="clear" w:color="auto" w:fill="auto"/>
        <w:tabs>
          <w:tab w:val="left" w:pos="223"/>
        </w:tabs>
        <w:spacing w:before="0" w:after="0" w:line="240" w:lineRule="auto"/>
        <w:ind w:firstLine="0"/>
        <w:jc w:val="left"/>
        <w:rPr>
          <w:sz w:val="28"/>
          <w:szCs w:val="28"/>
        </w:rPr>
      </w:pPr>
    </w:p>
    <w:p w:rsidR="00322F37" w:rsidRDefault="00322F37">
      <w:pPr>
        <w:spacing w:after="200"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br w:type="page"/>
      </w:r>
    </w:p>
    <w:p w:rsidR="00AD6F75" w:rsidRDefault="00F947CF" w:rsidP="00AD6F7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4CA">
        <w:rPr>
          <w:rFonts w:ascii="Times New Roman" w:hAnsi="Times New Roman" w:cs="Times New Roman"/>
          <w:b/>
          <w:szCs w:val="28"/>
        </w:rPr>
        <w:lastRenderedPageBreak/>
        <w:t>2.2.</w:t>
      </w:r>
      <w:r w:rsidR="00AB384D">
        <w:rPr>
          <w:rFonts w:ascii="Times New Roman" w:hAnsi="Times New Roman" w:cs="Times New Roman"/>
          <w:b/>
          <w:szCs w:val="28"/>
        </w:rPr>
        <w:t>1</w:t>
      </w:r>
      <w:r w:rsidRPr="000764CA">
        <w:rPr>
          <w:rFonts w:ascii="Times New Roman" w:hAnsi="Times New Roman" w:cs="Times New Roman"/>
          <w:b/>
          <w:szCs w:val="28"/>
        </w:rPr>
        <w:t xml:space="preserve"> ТЕМАТИЧЕСКИЙ ПЛАН УЧЕБНОЙ ДИСЦИПЛИНЫ  </w:t>
      </w:r>
      <w:r w:rsidR="00AD6F75">
        <w:rPr>
          <w:rFonts w:ascii="Times New Roman" w:hAnsi="Times New Roman" w:cs="Times New Roman"/>
          <w:b/>
          <w:sz w:val="28"/>
          <w:szCs w:val="28"/>
        </w:rPr>
        <w:t>ОГСЭ.08. Основы права</w:t>
      </w:r>
    </w:p>
    <w:p w:rsidR="005363DF" w:rsidRPr="000764CA" w:rsidRDefault="005363DF" w:rsidP="001D3605">
      <w:pPr>
        <w:tabs>
          <w:tab w:val="left" w:pos="93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10173" w:type="dxa"/>
        <w:tblLayout w:type="fixed"/>
        <w:tblLook w:val="04A0"/>
      </w:tblPr>
      <w:tblGrid>
        <w:gridCol w:w="2497"/>
        <w:gridCol w:w="1864"/>
        <w:gridCol w:w="1134"/>
        <w:gridCol w:w="1134"/>
        <w:gridCol w:w="1276"/>
        <w:gridCol w:w="2268"/>
      </w:tblGrid>
      <w:tr w:rsidR="005363DF" w:rsidRPr="00AB384D" w:rsidTr="009A6E17">
        <w:trPr>
          <w:trHeight w:val="1151"/>
        </w:trPr>
        <w:tc>
          <w:tcPr>
            <w:tcW w:w="2497" w:type="dxa"/>
            <w:vMerge w:val="restart"/>
          </w:tcPr>
          <w:p w:rsidR="005363DF" w:rsidRPr="00AB384D" w:rsidRDefault="005363DF" w:rsidP="001D3605">
            <w:pPr>
              <w:rPr>
                <w:rFonts w:ascii="Times New Roman" w:hAnsi="Times New Roman" w:cs="Times New Roman"/>
                <w:b/>
              </w:rPr>
            </w:pPr>
            <w:r w:rsidRPr="00AB384D">
              <w:rPr>
                <w:rFonts w:ascii="Times New Roman" w:hAnsi="Times New Roman" w:cs="Times New Roman"/>
                <w:b/>
              </w:rPr>
              <w:t>Наименование разделов</w:t>
            </w:r>
            <w:r w:rsidR="00AF3412" w:rsidRPr="00AB384D">
              <w:rPr>
                <w:rFonts w:ascii="Times New Roman" w:hAnsi="Times New Roman" w:cs="Times New Roman"/>
                <w:b/>
              </w:rPr>
              <w:t xml:space="preserve"> и тем</w:t>
            </w:r>
          </w:p>
        </w:tc>
        <w:tc>
          <w:tcPr>
            <w:tcW w:w="1864" w:type="dxa"/>
            <w:vMerge w:val="restart"/>
          </w:tcPr>
          <w:p w:rsidR="005363DF" w:rsidRPr="00AB384D" w:rsidRDefault="00F6427B" w:rsidP="001D3605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AB384D">
              <w:rPr>
                <w:rFonts w:ascii="Times New Roman" w:hAnsi="Times New Roman" w:cs="Times New Roman"/>
                <w:b/>
              </w:rPr>
              <w:t>Максим</w:t>
            </w:r>
            <w:proofErr w:type="gramStart"/>
            <w:r w:rsidRPr="00AB384D">
              <w:rPr>
                <w:rFonts w:ascii="Times New Roman" w:hAnsi="Times New Roman" w:cs="Times New Roman"/>
                <w:b/>
              </w:rPr>
              <w:t>.</w:t>
            </w:r>
            <w:r w:rsidR="005363DF" w:rsidRPr="00AB384D">
              <w:rPr>
                <w:rFonts w:ascii="Times New Roman" w:hAnsi="Times New Roman" w:cs="Times New Roman"/>
                <w:b/>
              </w:rPr>
              <w:t>у</w:t>
            </w:r>
            <w:proofErr w:type="gramEnd"/>
            <w:r w:rsidR="005363DF" w:rsidRPr="00AB384D">
              <w:rPr>
                <w:rFonts w:ascii="Times New Roman" w:hAnsi="Times New Roman" w:cs="Times New Roman"/>
                <w:b/>
              </w:rPr>
              <w:t>чебная</w:t>
            </w:r>
            <w:proofErr w:type="spellEnd"/>
            <w:r w:rsidR="005363DF" w:rsidRPr="00AB384D">
              <w:rPr>
                <w:rFonts w:ascii="Times New Roman" w:hAnsi="Times New Roman" w:cs="Times New Roman"/>
                <w:b/>
              </w:rPr>
              <w:t xml:space="preserve"> нагрузка</w:t>
            </w:r>
          </w:p>
        </w:tc>
        <w:tc>
          <w:tcPr>
            <w:tcW w:w="3544" w:type="dxa"/>
            <w:gridSpan w:val="3"/>
          </w:tcPr>
          <w:p w:rsidR="005363DF" w:rsidRPr="00AB384D" w:rsidRDefault="005363DF" w:rsidP="001D360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B384D">
              <w:rPr>
                <w:rFonts w:ascii="Times New Roman" w:hAnsi="Times New Roman" w:cs="Times New Roman"/>
                <w:b/>
              </w:rPr>
              <w:t>Количество аудиторных часов при очной форме обучения</w:t>
            </w:r>
          </w:p>
        </w:tc>
        <w:tc>
          <w:tcPr>
            <w:tcW w:w="2268" w:type="dxa"/>
            <w:vMerge w:val="restart"/>
          </w:tcPr>
          <w:p w:rsidR="005363DF" w:rsidRPr="00AB384D" w:rsidRDefault="005363DF" w:rsidP="001D3605">
            <w:pPr>
              <w:rPr>
                <w:rFonts w:ascii="Times New Roman" w:hAnsi="Times New Roman" w:cs="Times New Roman"/>
                <w:b/>
              </w:rPr>
            </w:pPr>
            <w:r w:rsidRPr="00AB384D">
              <w:rPr>
                <w:rFonts w:ascii="Times New Roman" w:hAnsi="Times New Roman" w:cs="Times New Roman"/>
                <w:b/>
              </w:rPr>
              <w:t>Самостоятельная работа</w:t>
            </w:r>
          </w:p>
          <w:p w:rsidR="005363DF" w:rsidRPr="00AB384D" w:rsidRDefault="005363DF" w:rsidP="001D3605">
            <w:pPr>
              <w:rPr>
                <w:rFonts w:ascii="Times New Roman" w:hAnsi="Times New Roman" w:cs="Times New Roman"/>
              </w:rPr>
            </w:pPr>
          </w:p>
        </w:tc>
      </w:tr>
      <w:tr w:rsidR="005363DF" w:rsidRPr="00AB384D" w:rsidTr="009A6E17">
        <w:trPr>
          <w:trHeight w:val="803"/>
        </w:trPr>
        <w:tc>
          <w:tcPr>
            <w:tcW w:w="2497" w:type="dxa"/>
            <w:vMerge/>
          </w:tcPr>
          <w:p w:rsidR="005363DF" w:rsidRPr="00AB384D" w:rsidRDefault="005363DF" w:rsidP="001D36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  <w:vMerge/>
          </w:tcPr>
          <w:p w:rsidR="005363DF" w:rsidRPr="00AB384D" w:rsidRDefault="005363DF" w:rsidP="001D36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363DF" w:rsidRPr="00AB384D" w:rsidRDefault="005363DF" w:rsidP="00E0747F">
            <w:pPr>
              <w:jc w:val="both"/>
              <w:rPr>
                <w:rFonts w:ascii="Times New Roman" w:hAnsi="Times New Roman" w:cs="Times New Roman"/>
              </w:rPr>
            </w:pPr>
            <w:r w:rsidRPr="00AB384D">
              <w:rPr>
                <w:rFonts w:ascii="Times New Roman" w:hAnsi="Times New Roman" w:cs="Times New Roman"/>
              </w:rPr>
              <w:t xml:space="preserve"> всего</w:t>
            </w:r>
          </w:p>
        </w:tc>
        <w:tc>
          <w:tcPr>
            <w:tcW w:w="1134" w:type="dxa"/>
          </w:tcPr>
          <w:p w:rsidR="005363DF" w:rsidRPr="00AB384D" w:rsidRDefault="005363DF" w:rsidP="001D3605">
            <w:pPr>
              <w:rPr>
                <w:rFonts w:ascii="Times New Roman" w:hAnsi="Times New Roman" w:cs="Times New Roman"/>
              </w:rPr>
            </w:pPr>
            <w:r w:rsidRPr="00AB384D">
              <w:rPr>
                <w:rFonts w:ascii="Times New Roman" w:hAnsi="Times New Roman" w:cs="Times New Roman"/>
              </w:rPr>
              <w:t>Объем</w:t>
            </w:r>
          </w:p>
          <w:p w:rsidR="005363DF" w:rsidRPr="00AB384D" w:rsidRDefault="005363DF" w:rsidP="001D3605">
            <w:pPr>
              <w:rPr>
                <w:rFonts w:ascii="Times New Roman" w:hAnsi="Times New Roman" w:cs="Times New Roman"/>
              </w:rPr>
            </w:pPr>
            <w:r w:rsidRPr="00AB384D">
              <w:rPr>
                <w:rFonts w:ascii="Times New Roman" w:hAnsi="Times New Roman" w:cs="Times New Roman"/>
              </w:rPr>
              <w:t>часов теории</w:t>
            </w:r>
          </w:p>
        </w:tc>
        <w:tc>
          <w:tcPr>
            <w:tcW w:w="1276" w:type="dxa"/>
          </w:tcPr>
          <w:p w:rsidR="005363DF" w:rsidRPr="00AB384D" w:rsidRDefault="005363DF" w:rsidP="001D3605">
            <w:pPr>
              <w:rPr>
                <w:rFonts w:ascii="Times New Roman" w:hAnsi="Times New Roman" w:cs="Times New Roman"/>
              </w:rPr>
            </w:pPr>
            <w:r w:rsidRPr="00AB384D">
              <w:rPr>
                <w:rFonts w:ascii="Times New Roman" w:hAnsi="Times New Roman" w:cs="Times New Roman"/>
              </w:rPr>
              <w:t>Объем часов</w:t>
            </w:r>
          </w:p>
          <w:p w:rsidR="00F947CF" w:rsidRPr="00AB384D" w:rsidRDefault="00B57F2D" w:rsidP="001D3605">
            <w:pPr>
              <w:rPr>
                <w:rFonts w:ascii="Times New Roman" w:hAnsi="Times New Roman" w:cs="Times New Roman"/>
              </w:rPr>
            </w:pPr>
            <w:r w:rsidRPr="00AB384D">
              <w:rPr>
                <w:rFonts w:ascii="Times New Roman" w:hAnsi="Times New Roman" w:cs="Times New Roman"/>
              </w:rPr>
              <w:t>п</w:t>
            </w:r>
            <w:r w:rsidR="005363DF" w:rsidRPr="00AB384D">
              <w:rPr>
                <w:rFonts w:ascii="Times New Roman" w:hAnsi="Times New Roman" w:cs="Times New Roman"/>
              </w:rPr>
              <w:t>рактики</w:t>
            </w:r>
          </w:p>
        </w:tc>
        <w:tc>
          <w:tcPr>
            <w:tcW w:w="2268" w:type="dxa"/>
            <w:vMerge/>
          </w:tcPr>
          <w:p w:rsidR="005363DF" w:rsidRPr="00AB384D" w:rsidRDefault="005363DF" w:rsidP="001D3605">
            <w:pPr>
              <w:rPr>
                <w:rFonts w:ascii="Times New Roman" w:hAnsi="Times New Roman" w:cs="Times New Roman"/>
              </w:rPr>
            </w:pPr>
          </w:p>
        </w:tc>
      </w:tr>
      <w:tr w:rsidR="00F947CF" w:rsidRPr="00AB384D" w:rsidTr="009A6E17">
        <w:trPr>
          <w:trHeight w:val="315"/>
        </w:trPr>
        <w:tc>
          <w:tcPr>
            <w:tcW w:w="2497" w:type="dxa"/>
          </w:tcPr>
          <w:p w:rsidR="00F947CF" w:rsidRPr="00AB384D" w:rsidRDefault="00F947CF" w:rsidP="001D36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</w:tcPr>
          <w:p w:rsidR="00F947CF" w:rsidRPr="00AB384D" w:rsidRDefault="00F947CF" w:rsidP="001D3605">
            <w:pPr>
              <w:rPr>
                <w:rFonts w:ascii="Times New Roman" w:hAnsi="Times New Roman" w:cs="Times New Roman"/>
                <w:b/>
              </w:rPr>
            </w:pPr>
            <w:r w:rsidRPr="00AB384D"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1134" w:type="dxa"/>
          </w:tcPr>
          <w:p w:rsidR="00F947CF" w:rsidRPr="00AB384D" w:rsidRDefault="00F947CF" w:rsidP="00E0747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B384D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1134" w:type="dxa"/>
          </w:tcPr>
          <w:p w:rsidR="00F947CF" w:rsidRPr="00AB384D" w:rsidRDefault="00F947CF" w:rsidP="001D3605">
            <w:pPr>
              <w:rPr>
                <w:rFonts w:ascii="Times New Roman" w:hAnsi="Times New Roman" w:cs="Times New Roman"/>
                <w:b/>
              </w:rPr>
            </w:pPr>
            <w:r w:rsidRPr="00AB384D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1276" w:type="dxa"/>
          </w:tcPr>
          <w:p w:rsidR="00F947CF" w:rsidRPr="00AB384D" w:rsidRDefault="00F947CF" w:rsidP="001D360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F947CF" w:rsidRPr="00AB384D" w:rsidRDefault="00F947CF" w:rsidP="001D3605">
            <w:pPr>
              <w:rPr>
                <w:rFonts w:ascii="Times New Roman" w:hAnsi="Times New Roman" w:cs="Times New Roman"/>
                <w:b/>
              </w:rPr>
            </w:pPr>
            <w:r w:rsidRPr="00AB384D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515585" w:rsidRPr="00AB384D" w:rsidTr="009A6E17">
        <w:trPr>
          <w:trHeight w:val="716"/>
        </w:trPr>
        <w:tc>
          <w:tcPr>
            <w:tcW w:w="2497" w:type="dxa"/>
          </w:tcPr>
          <w:p w:rsidR="00515585" w:rsidRPr="00AB384D" w:rsidRDefault="00515585" w:rsidP="001D3605">
            <w:pPr>
              <w:rPr>
                <w:rFonts w:ascii="Times New Roman" w:hAnsi="Times New Roman" w:cs="Times New Roman"/>
              </w:rPr>
            </w:pPr>
            <w:r w:rsidRPr="00AB384D">
              <w:rPr>
                <w:rFonts w:ascii="Times New Roman" w:hAnsi="Times New Roman" w:cs="Times New Roman"/>
                <w:b/>
              </w:rPr>
              <w:t xml:space="preserve"> Раздел I. Основы теории государства и права</w:t>
            </w:r>
          </w:p>
        </w:tc>
        <w:tc>
          <w:tcPr>
            <w:tcW w:w="1864" w:type="dxa"/>
          </w:tcPr>
          <w:p w:rsidR="00515585" w:rsidRPr="00AB384D" w:rsidRDefault="00AC78B4" w:rsidP="001D3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34" w:type="dxa"/>
          </w:tcPr>
          <w:p w:rsidR="00515585" w:rsidRPr="00AB384D" w:rsidRDefault="00912A39" w:rsidP="001D36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384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34" w:type="dxa"/>
          </w:tcPr>
          <w:p w:rsidR="00515585" w:rsidRPr="00AB384D" w:rsidRDefault="00515585" w:rsidP="001D36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384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76" w:type="dxa"/>
          </w:tcPr>
          <w:p w:rsidR="00515585" w:rsidRPr="00AB384D" w:rsidRDefault="00515585" w:rsidP="001D360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515585" w:rsidRPr="00AB384D" w:rsidRDefault="00C13389" w:rsidP="00C13389">
            <w:pPr>
              <w:rPr>
                <w:rFonts w:ascii="Times New Roman" w:hAnsi="Times New Roman" w:cs="Times New Roman"/>
                <w:b/>
              </w:rPr>
            </w:pPr>
            <w:r w:rsidRPr="00AB384D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515585" w:rsidRPr="00AB384D" w:rsidTr="009A6E17">
        <w:trPr>
          <w:trHeight w:val="1170"/>
        </w:trPr>
        <w:tc>
          <w:tcPr>
            <w:tcW w:w="2497" w:type="dxa"/>
          </w:tcPr>
          <w:p w:rsidR="00515585" w:rsidRPr="00AB384D" w:rsidRDefault="00515585" w:rsidP="001D3605">
            <w:pPr>
              <w:rPr>
                <w:rFonts w:ascii="Times New Roman" w:hAnsi="Times New Roman" w:cs="Times New Roman"/>
                <w:b/>
              </w:rPr>
            </w:pPr>
            <w:r w:rsidRPr="00AB384D">
              <w:rPr>
                <w:rFonts w:ascii="Times New Roman" w:hAnsi="Times New Roman" w:cs="Times New Roman"/>
                <w:b/>
              </w:rPr>
              <w:t xml:space="preserve"> Тема</w:t>
            </w:r>
            <w:proofErr w:type="gramStart"/>
            <w:r w:rsidRPr="00AB384D">
              <w:rPr>
                <w:rFonts w:ascii="Times New Roman" w:hAnsi="Times New Roman" w:cs="Times New Roman"/>
                <w:b/>
              </w:rPr>
              <w:t>1</w:t>
            </w:r>
            <w:proofErr w:type="gramEnd"/>
            <w:r w:rsidRPr="00AB384D">
              <w:rPr>
                <w:rFonts w:ascii="Times New Roman" w:hAnsi="Times New Roman" w:cs="Times New Roman"/>
                <w:b/>
              </w:rPr>
              <w:t>.1.</w:t>
            </w:r>
          </w:p>
          <w:p w:rsidR="00515585" w:rsidRPr="00AB384D" w:rsidRDefault="00515585" w:rsidP="001D3605">
            <w:pPr>
              <w:jc w:val="both"/>
              <w:rPr>
                <w:rFonts w:ascii="Times New Roman" w:hAnsi="Times New Roman" w:cs="Times New Roman"/>
              </w:rPr>
            </w:pPr>
            <w:r w:rsidRPr="00AB384D">
              <w:rPr>
                <w:rFonts w:ascii="Times New Roman" w:hAnsi="Times New Roman" w:cs="Times New Roman"/>
              </w:rPr>
              <w:t xml:space="preserve"> Право: понятие, нормы, система, источники.</w:t>
            </w:r>
          </w:p>
        </w:tc>
        <w:tc>
          <w:tcPr>
            <w:tcW w:w="1864" w:type="dxa"/>
          </w:tcPr>
          <w:p w:rsidR="00515585" w:rsidRPr="00AB384D" w:rsidRDefault="000764CA" w:rsidP="001D3605">
            <w:pPr>
              <w:jc w:val="center"/>
              <w:rPr>
                <w:rFonts w:ascii="Times New Roman" w:hAnsi="Times New Roman" w:cs="Times New Roman"/>
              </w:rPr>
            </w:pPr>
            <w:r w:rsidRPr="00AB38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515585" w:rsidRPr="00AB384D" w:rsidRDefault="00912A39" w:rsidP="001D3605">
            <w:pPr>
              <w:jc w:val="center"/>
              <w:rPr>
                <w:rFonts w:ascii="Times New Roman" w:hAnsi="Times New Roman" w:cs="Times New Roman"/>
              </w:rPr>
            </w:pPr>
            <w:r w:rsidRPr="00AB38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515585" w:rsidRPr="00AB384D" w:rsidRDefault="00515585" w:rsidP="001D3605">
            <w:pPr>
              <w:jc w:val="center"/>
              <w:rPr>
                <w:rFonts w:ascii="Times New Roman" w:hAnsi="Times New Roman" w:cs="Times New Roman"/>
              </w:rPr>
            </w:pPr>
            <w:r w:rsidRPr="00AB384D">
              <w:rPr>
                <w:rFonts w:ascii="Times New Roman" w:hAnsi="Times New Roman" w:cs="Times New Roman"/>
              </w:rPr>
              <w:t>2</w:t>
            </w:r>
          </w:p>
          <w:p w:rsidR="00515585" w:rsidRPr="00AB384D" w:rsidRDefault="00515585" w:rsidP="001D3605">
            <w:pPr>
              <w:jc w:val="center"/>
              <w:rPr>
                <w:rFonts w:ascii="Times New Roman" w:hAnsi="Times New Roman" w:cs="Times New Roman"/>
              </w:rPr>
            </w:pPr>
          </w:p>
          <w:p w:rsidR="00515585" w:rsidRPr="00AB384D" w:rsidRDefault="00515585" w:rsidP="001D3605">
            <w:pPr>
              <w:jc w:val="center"/>
              <w:rPr>
                <w:rFonts w:ascii="Times New Roman" w:hAnsi="Times New Roman" w:cs="Times New Roman"/>
              </w:rPr>
            </w:pPr>
          </w:p>
          <w:p w:rsidR="00515585" w:rsidRPr="00AB384D" w:rsidRDefault="00515585" w:rsidP="001D36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15585" w:rsidRPr="00AB384D" w:rsidRDefault="00515585" w:rsidP="001D3605">
            <w:pPr>
              <w:jc w:val="center"/>
              <w:rPr>
                <w:rFonts w:ascii="Times New Roman" w:hAnsi="Times New Roman" w:cs="Times New Roman"/>
              </w:rPr>
            </w:pPr>
          </w:p>
          <w:p w:rsidR="00515585" w:rsidRPr="00AB384D" w:rsidRDefault="00515585" w:rsidP="001D3605">
            <w:pPr>
              <w:jc w:val="center"/>
              <w:rPr>
                <w:rFonts w:ascii="Times New Roman" w:hAnsi="Times New Roman" w:cs="Times New Roman"/>
              </w:rPr>
            </w:pPr>
          </w:p>
          <w:p w:rsidR="00515585" w:rsidRPr="00AB384D" w:rsidRDefault="00515585" w:rsidP="001D3605">
            <w:pPr>
              <w:jc w:val="center"/>
              <w:rPr>
                <w:rFonts w:ascii="Times New Roman" w:hAnsi="Times New Roman" w:cs="Times New Roman"/>
              </w:rPr>
            </w:pPr>
          </w:p>
          <w:p w:rsidR="00515585" w:rsidRPr="00AB384D" w:rsidRDefault="00515585" w:rsidP="001D36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15585" w:rsidRPr="00AB384D" w:rsidRDefault="00515585" w:rsidP="001D3605">
            <w:pPr>
              <w:jc w:val="center"/>
              <w:rPr>
                <w:rFonts w:ascii="Times New Roman" w:hAnsi="Times New Roman" w:cs="Times New Roman"/>
              </w:rPr>
            </w:pPr>
          </w:p>
          <w:p w:rsidR="00515585" w:rsidRPr="00AB384D" w:rsidRDefault="00515585" w:rsidP="001D3605">
            <w:pPr>
              <w:jc w:val="center"/>
              <w:rPr>
                <w:rFonts w:ascii="Times New Roman" w:hAnsi="Times New Roman" w:cs="Times New Roman"/>
              </w:rPr>
            </w:pPr>
          </w:p>
          <w:p w:rsidR="00515585" w:rsidRPr="00AB384D" w:rsidRDefault="00515585" w:rsidP="001D36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5585" w:rsidRPr="00AB384D" w:rsidTr="009A6E17">
        <w:trPr>
          <w:trHeight w:val="1100"/>
        </w:trPr>
        <w:tc>
          <w:tcPr>
            <w:tcW w:w="2497" w:type="dxa"/>
          </w:tcPr>
          <w:p w:rsidR="00515585" w:rsidRPr="00AB384D" w:rsidRDefault="00515585" w:rsidP="001D3605">
            <w:pPr>
              <w:rPr>
                <w:rFonts w:ascii="Times New Roman" w:hAnsi="Times New Roman" w:cs="Times New Roman"/>
                <w:b/>
              </w:rPr>
            </w:pPr>
            <w:r w:rsidRPr="00AB384D">
              <w:rPr>
                <w:rFonts w:ascii="Times New Roman" w:hAnsi="Times New Roman" w:cs="Times New Roman"/>
                <w:b/>
              </w:rPr>
              <w:t>Тема 1.2.</w:t>
            </w:r>
          </w:p>
          <w:p w:rsidR="00515585" w:rsidRPr="00AB384D" w:rsidRDefault="009D43A8" w:rsidP="001D3605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t xml:space="preserve">Государство: </w:t>
            </w:r>
            <w:proofErr w:type="spellStart"/>
            <w:r w:rsidRPr="00AB384D">
              <w:rPr>
                <w:sz w:val="24"/>
                <w:szCs w:val="24"/>
              </w:rPr>
              <w:t>понятие</w:t>
            </w:r>
            <w:proofErr w:type="gramStart"/>
            <w:r w:rsidRPr="00AB384D">
              <w:rPr>
                <w:sz w:val="24"/>
                <w:szCs w:val="24"/>
              </w:rPr>
              <w:t>,ф</w:t>
            </w:r>
            <w:proofErr w:type="gramEnd"/>
            <w:r w:rsidRPr="00AB384D">
              <w:rPr>
                <w:sz w:val="24"/>
                <w:szCs w:val="24"/>
              </w:rPr>
              <w:t>ункции</w:t>
            </w:r>
            <w:proofErr w:type="spellEnd"/>
            <w:r w:rsidRPr="00AB384D">
              <w:rPr>
                <w:sz w:val="24"/>
                <w:szCs w:val="24"/>
              </w:rPr>
              <w:t>, формы.</w:t>
            </w:r>
          </w:p>
        </w:tc>
        <w:tc>
          <w:tcPr>
            <w:tcW w:w="1864" w:type="dxa"/>
          </w:tcPr>
          <w:p w:rsidR="00515585" w:rsidRPr="00AB384D" w:rsidRDefault="000764CA" w:rsidP="001D3605">
            <w:pPr>
              <w:jc w:val="center"/>
              <w:rPr>
                <w:rFonts w:ascii="Times New Roman" w:hAnsi="Times New Roman" w:cs="Times New Roman"/>
              </w:rPr>
            </w:pPr>
            <w:r w:rsidRPr="00AB384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515585" w:rsidRPr="00AB384D" w:rsidRDefault="00912A39" w:rsidP="001D3605">
            <w:pPr>
              <w:jc w:val="center"/>
              <w:rPr>
                <w:rFonts w:ascii="Times New Roman" w:hAnsi="Times New Roman" w:cs="Times New Roman"/>
              </w:rPr>
            </w:pPr>
            <w:r w:rsidRPr="00AB38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515585" w:rsidRPr="00AB384D" w:rsidRDefault="00515585" w:rsidP="001D3605">
            <w:pPr>
              <w:jc w:val="center"/>
              <w:rPr>
                <w:rFonts w:ascii="Times New Roman" w:hAnsi="Times New Roman" w:cs="Times New Roman"/>
              </w:rPr>
            </w:pPr>
            <w:r w:rsidRPr="00AB384D">
              <w:rPr>
                <w:rFonts w:ascii="Times New Roman" w:hAnsi="Times New Roman" w:cs="Times New Roman"/>
              </w:rPr>
              <w:t>2</w:t>
            </w:r>
          </w:p>
          <w:p w:rsidR="00515585" w:rsidRPr="00AB384D" w:rsidRDefault="00515585" w:rsidP="001D36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15585" w:rsidRPr="00AB384D" w:rsidRDefault="00515585" w:rsidP="001D36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15585" w:rsidRPr="00AB384D" w:rsidRDefault="00C13389" w:rsidP="00C13389">
            <w:pPr>
              <w:rPr>
                <w:rFonts w:ascii="Times New Roman" w:hAnsi="Times New Roman" w:cs="Times New Roman"/>
              </w:rPr>
            </w:pPr>
            <w:r w:rsidRPr="00AB384D">
              <w:rPr>
                <w:rFonts w:ascii="Times New Roman" w:hAnsi="Times New Roman" w:cs="Times New Roman"/>
              </w:rPr>
              <w:t>1</w:t>
            </w:r>
          </w:p>
        </w:tc>
      </w:tr>
      <w:tr w:rsidR="005363DF" w:rsidRPr="00AB384D" w:rsidTr="009A6E17">
        <w:trPr>
          <w:trHeight w:val="1272"/>
        </w:trPr>
        <w:tc>
          <w:tcPr>
            <w:tcW w:w="2497" w:type="dxa"/>
            <w:tcBorders>
              <w:bottom w:val="single" w:sz="4" w:space="0" w:color="auto"/>
            </w:tcBorders>
          </w:tcPr>
          <w:p w:rsidR="00F44F43" w:rsidRPr="00AB384D" w:rsidRDefault="001D3605" w:rsidP="001D3605">
            <w:pPr>
              <w:rPr>
                <w:rFonts w:ascii="Times New Roman" w:hAnsi="Times New Roman" w:cs="Times New Roman"/>
                <w:b/>
              </w:rPr>
            </w:pPr>
            <w:r w:rsidRPr="00AB384D">
              <w:rPr>
                <w:rFonts w:ascii="Times New Roman" w:hAnsi="Times New Roman" w:cs="Times New Roman"/>
                <w:b/>
              </w:rPr>
              <w:t>Раздел II</w:t>
            </w:r>
          </w:p>
          <w:p w:rsidR="005363DF" w:rsidRPr="00AB384D" w:rsidRDefault="001D3605" w:rsidP="001D3605">
            <w:pPr>
              <w:ind w:right="-129"/>
              <w:rPr>
                <w:rFonts w:ascii="Times New Roman" w:hAnsi="Times New Roman" w:cs="Times New Roman"/>
              </w:rPr>
            </w:pPr>
            <w:r w:rsidRPr="00AB384D">
              <w:rPr>
                <w:rFonts w:ascii="Times New Roman" w:hAnsi="Times New Roman" w:cs="Times New Roman"/>
                <w:b/>
              </w:rPr>
              <w:t>Основы конституционного и административного права</w:t>
            </w:r>
          </w:p>
        </w:tc>
        <w:tc>
          <w:tcPr>
            <w:tcW w:w="1864" w:type="dxa"/>
            <w:tcBorders>
              <w:bottom w:val="single" w:sz="4" w:space="0" w:color="auto"/>
            </w:tcBorders>
          </w:tcPr>
          <w:p w:rsidR="001D3605" w:rsidRPr="00AB384D" w:rsidRDefault="00AC78B4" w:rsidP="001D3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  <w:p w:rsidR="005363DF" w:rsidRPr="00AB384D" w:rsidRDefault="005363DF" w:rsidP="001D360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363DF" w:rsidRPr="00AB384D" w:rsidRDefault="00D94C81" w:rsidP="001D36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384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363DF" w:rsidRPr="00AB384D" w:rsidRDefault="00D94C81" w:rsidP="001D36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384D">
              <w:rPr>
                <w:rFonts w:ascii="Times New Roman" w:hAnsi="Times New Roman" w:cs="Times New Roman"/>
                <w:b/>
              </w:rPr>
              <w:t>6</w:t>
            </w:r>
          </w:p>
          <w:p w:rsidR="005363DF" w:rsidRPr="00AB384D" w:rsidRDefault="005363DF" w:rsidP="001D360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363DF" w:rsidRPr="00AB384D" w:rsidRDefault="005363DF" w:rsidP="001D360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363DF" w:rsidRPr="00AB384D" w:rsidRDefault="005363DF" w:rsidP="001D36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363DF" w:rsidRPr="00AB384D" w:rsidRDefault="000764CA" w:rsidP="00C13389">
            <w:pPr>
              <w:rPr>
                <w:rFonts w:ascii="Times New Roman" w:hAnsi="Times New Roman" w:cs="Times New Roman"/>
                <w:b/>
              </w:rPr>
            </w:pPr>
            <w:r w:rsidRPr="00AB384D">
              <w:rPr>
                <w:rFonts w:ascii="Times New Roman" w:hAnsi="Times New Roman" w:cs="Times New Roman"/>
                <w:b/>
              </w:rPr>
              <w:t>2</w:t>
            </w:r>
          </w:p>
          <w:p w:rsidR="005363DF" w:rsidRPr="00AB384D" w:rsidRDefault="005363DF" w:rsidP="001D3605">
            <w:pPr>
              <w:jc w:val="center"/>
              <w:rPr>
                <w:rFonts w:ascii="Times New Roman" w:hAnsi="Times New Roman" w:cs="Times New Roman"/>
              </w:rPr>
            </w:pPr>
          </w:p>
          <w:p w:rsidR="005363DF" w:rsidRPr="00AB384D" w:rsidRDefault="005363DF" w:rsidP="001D36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5585" w:rsidRPr="00AB384D" w:rsidTr="009A6E17">
        <w:trPr>
          <w:trHeight w:val="1291"/>
        </w:trPr>
        <w:tc>
          <w:tcPr>
            <w:tcW w:w="2497" w:type="dxa"/>
          </w:tcPr>
          <w:p w:rsidR="00515585" w:rsidRPr="00AB384D" w:rsidRDefault="00515585" w:rsidP="001D3605">
            <w:pPr>
              <w:rPr>
                <w:rFonts w:ascii="Times New Roman" w:hAnsi="Times New Roman" w:cs="Times New Roman"/>
              </w:rPr>
            </w:pPr>
            <w:r w:rsidRPr="00AB384D">
              <w:rPr>
                <w:rFonts w:ascii="Times New Roman" w:hAnsi="Times New Roman" w:cs="Times New Roman"/>
                <w:b/>
              </w:rPr>
              <w:t>Тема 2.1.</w:t>
            </w:r>
            <w:r w:rsidRPr="00AB384D">
              <w:rPr>
                <w:rFonts w:ascii="Times New Roman" w:hAnsi="Times New Roman" w:cs="Times New Roman"/>
              </w:rPr>
              <w:t xml:space="preserve"> Конституция РФ об основах конституционного строя</w:t>
            </w:r>
          </w:p>
        </w:tc>
        <w:tc>
          <w:tcPr>
            <w:tcW w:w="1864" w:type="dxa"/>
          </w:tcPr>
          <w:p w:rsidR="00515585" w:rsidRPr="00AB384D" w:rsidRDefault="00764C94" w:rsidP="001D3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515585" w:rsidRPr="00AB384D" w:rsidRDefault="00515585" w:rsidP="001D3605">
            <w:pPr>
              <w:jc w:val="center"/>
              <w:rPr>
                <w:rFonts w:ascii="Times New Roman" w:hAnsi="Times New Roman" w:cs="Times New Roman"/>
              </w:rPr>
            </w:pPr>
            <w:r w:rsidRPr="00AB38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515585" w:rsidRPr="00AB384D" w:rsidRDefault="00515585" w:rsidP="001D3605">
            <w:pPr>
              <w:jc w:val="center"/>
              <w:rPr>
                <w:rFonts w:ascii="Times New Roman" w:hAnsi="Times New Roman" w:cs="Times New Roman"/>
              </w:rPr>
            </w:pPr>
            <w:r w:rsidRPr="00AB384D">
              <w:rPr>
                <w:rFonts w:ascii="Times New Roman" w:hAnsi="Times New Roman" w:cs="Times New Roman"/>
              </w:rPr>
              <w:t>2</w:t>
            </w:r>
          </w:p>
          <w:p w:rsidR="00515585" w:rsidRPr="00AB384D" w:rsidRDefault="00515585" w:rsidP="001D3605">
            <w:pPr>
              <w:jc w:val="center"/>
              <w:rPr>
                <w:rFonts w:ascii="Times New Roman" w:hAnsi="Times New Roman" w:cs="Times New Roman"/>
              </w:rPr>
            </w:pPr>
          </w:p>
          <w:p w:rsidR="00515585" w:rsidRPr="00AB384D" w:rsidRDefault="00515585" w:rsidP="001D3605">
            <w:pPr>
              <w:jc w:val="center"/>
              <w:rPr>
                <w:rFonts w:ascii="Times New Roman" w:hAnsi="Times New Roman" w:cs="Times New Roman"/>
              </w:rPr>
            </w:pPr>
          </w:p>
          <w:p w:rsidR="00515585" w:rsidRPr="00AB384D" w:rsidRDefault="00515585" w:rsidP="001D3605">
            <w:pPr>
              <w:jc w:val="center"/>
              <w:rPr>
                <w:rFonts w:ascii="Times New Roman" w:hAnsi="Times New Roman" w:cs="Times New Roman"/>
              </w:rPr>
            </w:pPr>
          </w:p>
          <w:p w:rsidR="00515585" w:rsidRPr="00AB384D" w:rsidRDefault="00515585" w:rsidP="001D36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15585" w:rsidRPr="00AB384D" w:rsidRDefault="00515585" w:rsidP="001D36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15585" w:rsidRPr="00AB384D" w:rsidRDefault="00C13389" w:rsidP="00C13389">
            <w:pPr>
              <w:rPr>
                <w:rFonts w:ascii="Times New Roman" w:hAnsi="Times New Roman" w:cs="Times New Roman"/>
              </w:rPr>
            </w:pPr>
            <w:r w:rsidRPr="00AB384D">
              <w:rPr>
                <w:rFonts w:ascii="Times New Roman" w:hAnsi="Times New Roman" w:cs="Times New Roman"/>
              </w:rPr>
              <w:t>1</w:t>
            </w:r>
          </w:p>
          <w:p w:rsidR="00515585" w:rsidRPr="00AB384D" w:rsidRDefault="00515585" w:rsidP="001D3605">
            <w:pPr>
              <w:jc w:val="center"/>
              <w:rPr>
                <w:rFonts w:ascii="Times New Roman" w:hAnsi="Times New Roman" w:cs="Times New Roman"/>
              </w:rPr>
            </w:pPr>
          </w:p>
          <w:p w:rsidR="00515585" w:rsidRPr="00AB384D" w:rsidRDefault="00515585" w:rsidP="001D36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63DF" w:rsidRPr="00AB384D" w:rsidTr="009A6E17">
        <w:trPr>
          <w:trHeight w:val="1042"/>
        </w:trPr>
        <w:tc>
          <w:tcPr>
            <w:tcW w:w="2497" w:type="dxa"/>
          </w:tcPr>
          <w:p w:rsidR="00F44F43" w:rsidRPr="00AB384D" w:rsidRDefault="00F44F43" w:rsidP="001D3605">
            <w:pPr>
              <w:pStyle w:val="10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t>Тема 2.2.</w:t>
            </w:r>
          </w:p>
          <w:p w:rsidR="005363DF" w:rsidRPr="00AB384D" w:rsidRDefault="00F44F43" w:rsidP="001D3605">
            <w:pPr>
              <w:jc w:val="both"/>
              <w:rPr>
                <w:rFonts w:ascii="Times New Roman" w:hAnsi="Times New Roman" w:cs="Times New Roman"/>
              </w:rPr>
            </w:pPr>
            <w:r w:rsidRPr="00AB384D">
              <w:rPr>
                <w:rFonts w:ascii="Times New Roman" w:hAnsi="Times New Roman" w:cs="Times New Roman"/>
              </w:rPr>
              <w:t>Федеративное устройство и система власти в РФ</w:t>
            </w:r>
          </w:p>
        </w:tc>
        <w:tc>
          <w:tcPr>
            <w:tcW w:w="1864" w:type="dxa"/>
          </w:tcPr>
          <w:p w:rsidR="005363DF" w:rsidRPr="00AB384D" w:rsidRDefault="00764C94" w:rsidP="001D3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5363DF" w:rsidRPr="00AB384D" w:rsidRDefault="005363DF" w:rsidP="001D3605">
            <w:pPr>
              <w:jc w:val="center"/>
              <w:rPr>
                <w:rFonts w:ascii="Times New Roman" w:hAnsi="Times New Roman" w:cs="Times New Roman"/>
              </w:rPr>
            </w:pPr>
            <w:r w:rsidRPr="00AB38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5363DF" w:rsidRPr="00AB384D" w:rsidRDefault="005363DF" w:rsidP="001D3605">
            <w:pPr>
              <w:jc w:val="center"/>
              <w:rPr>
                <w:rFonts w:ascii="Times New Roman" w:hAnsi="Times New Roman" w:cs="Times New Roman"/>
              </w:rPr>
            </w:pPr>
            <w:r w:rsidRPr="00AB384D">
              <w:rPr>
                <w:rFonts w:ascii="Times New Roman" w:hAnsi="Times New Roman" w:cs="Times New Roman"/>
              </w:rPr>
              <w:t>2</w:t>
            </w:r>
          </w:p>
          <w:p w:rsidR="005363DF" w:rsidRPr="00AB384D" w:rsidRDefault="005363DF" w:rsidP="001D3605">
            <w:pPr>
              <w:jc w:val="center"/>
              <w:rPr>
                <w:rFonts w:ascii="Times New Roman" w:hAnsi="Times New Roman" w:cs="Times New Roman"/>
              </w:rPr>
            </w:pPr>
          </w:p>
          <w:p w:rsidR="005363DF" w:rsidRPr="00AB384D" w:rsidRDefault="005363DF" w:rsidP="001D3605">
            <w:pPr>
              <w:jc w:val="center"/>
              <w:rPr>
                <w:rFonts w:ascii="Times New Roman" w:hAnsi="Times New Roman" w:cs="Times New Roman"/>
              </w:rPr>
            </w:pPr>
          </w:p>
          <w:p w:rsidR="005363DF" w:rsidRPr="00AB384D" w:rsidRDefault="005363DF" w:rsidP="001D36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363DF" w:rsidRPr="00AB384D" w:rsidRDefault="005363DF" w:rsidP="001D36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363DF" w:rsidRPr="00AB384D" w:rsidRDefault="005363DF" w:rsidP="001D3605">
            <w:pPr>
              <w:jc w:val="center"/>
              <w:rPr>
                <w:rFonts w:ascii="Times New Roman" w:hAnsi="Times New Roman" w:cs="Times New Roman"/>
              </w:rPr>
            </w:pPr>
          </w:p>
          <w:p w:rsidR="005363DF" w:rsidRPr="00AB384D" w:rsidRDefault="005363DF" w:rsidP="001D3605">
            <w:pPr>
              <w:jc w:val="center"/>
              <w:rPr>
                <w:rFonts w:ascii="Times New Roman" w:hAnsi="Times New Roman" w:cs="Times New Roman"/>
              </w:rPr>
            </w:pPr>
          </w:p>
          <w:p w:rsidR="005363DF" w:rsidRPr="00AB384D" w:rsidRDefault="005363DF" w:rsidP="001D3605">
            <w:pPr>
              <w:jc w:val="center"/>
              <w:rPr>
                <w:rFonts w:ascii="Times New Roman" w:hAnsi="Times New Roman" w:cs="Times New Roman"/>
              </w:rPr>
            </w:pPr>
          </w:p>
          <w:p w:rsidR="005363DF" w:rsidRPr="00AB384D" w:rsidRDefault="005363DF" w:rsidP="001D36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63DF" w:rsidRPr="00AB384D" w:rsidTr="009A6E17">
        <w:trPr>
          <w:trHeight w:val="943"/>
        </w:trPr>
        <w:tc>
          <w:tcPr>
            <w:tcW w:w="2497" w:type="dxa"/>
          </w:tcPr>
          <w:p w:rsidR="00AF3412" w:rsidRPr="00AB384D" w:rsidRDefault="00F44F43" w:rsidP="001D360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B384D">
              <w:rPr>
                <w:rFonts w:ascii="Times New Roman" w:hAnsi="Times New Roman" w:cs="Times New Roman"/>
                <w:b/>
              </w:rPr>
              <w:t>Те</w:t>
            </w:r>
            <w:r w:rsidR="00302D47" w:rsidRPr="00AB384D">
              <w:rPr>
                <w:rFonts w:ascii="Times New Roman" w:hAnsi="Times New Roman" w:cs="Times New Roman"/>
                <w:b/>
              </w:rPr>
              <w:t>ма</w:t>
            </w:r>
            <w:proofErr w:type="gramStart"/>
            <w:r w:rsidRPr="00AB384D">
              <w:rPr>
                <w:rFonts w:ascii="Times New Roman" w:hAnsi="Times New Roman" w:cs="Times New Roman"/>
                <w:b/>
              </w:rPr>
              <w:t>2</w:t>
            </w:r>
            <w:proofErr w:type="gramEnd"/>
            <w:r w:rsidRPr="00AB384D">
              <w:rPr>
                <w:rFonts w:ascii="Times New Roman" w:hAnsi="Times New Roman" w:cs="Times New Roman"/>
                <w:b/>
              </w:rPr>
              <w:t>.3</w:t>
            </w:r>
          </w:p>
          <w:p w:rsidR="005363DF" w:rsidRPr="00AB384D" w:rsidRDefault="00AF3412" w:rsidP="001D3605">
            <w:pPr>
              <w:ind w:right="-129"/>
              <w:jc w:val="both"/>
              <w:rPr>
                <w:rFonts w:ascii="Times New Roman" w:hAnsi="Times New Roman" w:cs="Times New Roman"/>
              </w:rPr>
            </w:pPr>
            <w:r w:rsidRPr="00AB384D">
              <w:rPr>
                <w:rFonts w:ascii="Times New Roman" w:hAnsi="Times New Roman" w:cs="Times New Roman"/>
              </w:rPr>
              <w:t>П</w:t>
            </w:r>
            <w:r w:rsidR="00302D47" w:rsidRPr="00AB384D">
              <w:rPr>
                <w:rFonts w:ascii="Times New Roman" w:hAnsi="Times New Roman" w:cs="Times New Roman"/>
                <w:color w:val="auto"/>
              </w:rPr>
              <w:t xml:space="preserve">онятие </w:t>
            </w:r>
            <w:proofErr w:type="gramStart"/>
            <w:r w:rsidR="00302D47" w:rsidRPr="00AB384D">
              <w:rPr>
                <w:rFonts w:ascii="Times New Roman" w:hAnsi="Times New Roman" w:cs="Times New Roman"/>
                <w:color w:val="auto"/>
              </w:rPr>
              <w:t>административного</w:t>
            </w:r>
            <w:proofErr w:type="gramEnd"/>
            <w:r w:rsidR="00302D47" w:rsidRPr="00AB384D">
              <w:rPr>
                <w:rFonts w:ascii="Times New Roman" w:hAnsi="Times New Roman" w:cs="Times New Roman"/>
                <w:color w:val="auto"/>
              </w:rPr>
              <w:t xml:space="preserve"> прав</w:t>
            </w:r>
          </w:p>
        </w:tc>
        <w:tc>
          <w:tcPr>
            <w:tcW w:w="1864" w:type="dxa"/>
          </w:tcPr>
          <w:p w:rsidR="005363DF" w:rsidRPr="00AB384D" w:rsidRDefault="00764C94" w:rsidP="001D3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5363DF" w:rsidRPr="00AB384D" w:rsidRDefault="005363DF" w:rsidP="001D3605">
            <w:pPr>
              <w:jc w:val="center"/>
              <w:rPr>
                <w:rFonts w:ascii="Times New Roman" w:hAnsi="Times New Roman" w:cs="Times New Roman"/>
              </w:rPr>
            </w:pPr>
            <w:r w:rsidRPr="00AB38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5363DF" w:rsidRPr="00AB384D" w:rsidRDefault="005363DF" w:rsidP="001D3605">
            <w:pPr>
              <w:jc w:val="center"/>
              <w:rPr>
                <w:rFonts w:ascii="Times New Roman" w:hAnsi="Times New Roman" w:cs="Times New Roman"/>
              </w:rPr>
            </w:pPr>
            <w:r w:rsidRPr="00AB384D">
              <w:rPr>
                <w:rFonts w:ascii="Times New Roman" w:hAnsi="Times New Roman" w:cs="Times New Roman"/>
              </w:rPr>
              <w:t>2</w:t>
            </w:r>
          </w:p>
          <w:p w:rsidR="005363DF" w:rsidRPr="00AB384D" w:rsidRDefault="005363DF" w:rsidP="001D36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363DF" w:rsidRPr="00AB384D" w:rsidRDefault="005363DF" w:rsidP="001D36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363DF" w:rsidRPr="00AB384D" w:rsidRDefault="00C13389" w:rsidP="00C13389">
            <w:pPr>
              <w:rPr>
                <w:rFonts w:ascii="Times New Roman" w:hAnsi="Times New Roman" w:cs="Times New Roman"/>
              </w:rPr>
            </w:pPr>
            <w:r w:rsidRPr="00AB384D">
              <w:rPr>
                <w:rFonts w:ascii="Times New Roman" w:hAnsi="Times New Roman" w:cs="Times New Roman"/>
              </w:rPr>
              <w:t>1</w:t>
            </w:r>
          </w:p>
          <w:p w:rsidR="005363DF" w:rsidRPr="00AB384D" w:rsidRDefault="005363DF" w:rsidP="001D3605">
            <w:pPr>
              <w:jc w:val="center"/>
              <w:rPr>
                <w:rFonts w:ascii="Times New Roman" w:hAnsi="Times New Roman" w:cs="Times New Roman"/>
              </w:rPr>
            </w:pPr>
          </w:p>
          <w:p w:rsidR="005363DF" w:rsidRPr="00AB384D" w:rsidRDefault="005363DF" w:rsidP="001D36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5585" w:rsidRPr="00AB384D" w:rsidTr="009A6E17">
        <w:trPr>
          <w:trHeight w:val="1245"/>
        </w:trPr>
        <w:tc>
          <w:tcPr>
            <w:tcW w:w="2497" w:type="dxa"/>
          </w:tcPr>
          <w:p w:rsidR="00AF3412" w:rsidRPr="00AB384D" w:rsidRDefault="00AF3412" w:rsidP="001D3605">
            <w:pPr>
              <w:pStyle w:val="10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t>Раздел III</w:t>
            </w:r>
          </w:p>
          <w:p w:rsidR="00AF3412" w:rsidRPr="00AB384D" w:rsidRDefault="00AF3412" w:rsidP="001D3605">
            <w:pPr>
              <w:pStyle w:val="10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t xml:space="preserve"> Отрасли </w:t>
            </w:r>
            <w:proofErr w:type="spellStart"/>
            <w:r w:rsidR="00515585" w:rsidRPr="00AB384D">
              <w:rPr>
                <w:sz w:val="24"/>
                <w:szCs w:val="24"/>
              </w:rPr>
              <w:t>Росси</w:t>
            </w:r>
            <w:r w:rsidRPr="00AB384D">
              <w:rPr>
                <w:sz w:val="24"/>
                <w:szCs w:val="24"/>
              </w:rPr>
              <w:t>й</w:t>
            </w:r>
            <w:proofErr w:type="spellEnd"/>
            <w:r w:rsidRPr="00AB384D">
              <w:rPr>
                <w:sz w:val="24"/>
                <w:szCs w:val="24"/>
              </w:rPr>
              <w:t>-</w:t>
            </w:r>
          </w:p>
          <w:p w:rsidR="00515585" w:rsidRPr="00AB384D" w:rsidRDefault="00AF3412" w:rsidP="001D3605">
            <w:pPr>
              <w:pStyle w:val="10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AB384D">
              <w:rPr>
                <w:sz w:val="24"/>
                <w:szCs w:val="24"/>
              </w:rPr>
              <w:t>с</w:t>
            </w:r>
            <w:r w:rsidR="00515585" w:rsidRPr="00AB384D">
              <w:rPr>
                <w:sz w:val="24"/>
                <w:szCs w:val="24"/>
              </w:rPr>
              <w:t>кого</w:t>
            </w:r>
            <w:proofErr w:type="spellEnd"/>
            <w:r w:rsidRPr="00AB384D">
              <w:rPr>
                <w:sz w:val="24"/>
                <w:szCs w:val="24"/>
              </w:rPr>
              <w:t xml:space="preserve">  права</w:t>
            </w:r>
            <w:proofErr w:type="gramStart"/>
            <w:r w:rsidRPr="00AB384D">
              <w:rPr>
                <w:sz w:val="24"/>
                <w:szCs w:val="24"/>
              </w:rPr>
              <w:t xml:space="preserve"> .</w:t>
            </w:r>
            <w:proofErr w:type="gramEnd"/>
            <w:r w:rsidR="00515585" w:rsidRPr="00AB384D">
              <w:rPr>
                <w:sz w:val="24"/>
                <w:szCs w:val="24"/>
              </w:rPr>
              <w:t xml:space="preserve"> Основы гражданского права</w:t>
            </w:r>
          </w:p>
        </w:tc>
        <w:tc>
          <w:tcPr>
            <w:tcW w:w="1864" w:type="dxa"/>
          </w:tcPr>
          <w:p w:rsidR="00515585" w:rsidRPr="00AB384D" w:rsidRDefault="00AC78B4" w:rsidP="001D3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134" w:type="dxa"/>
          </w:tcPr>
          <w:p w:rsidR="00515585" w:rsidRPr="00AB384D" w:rsidRDefault="000764CA" w:rsidP="001D36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384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4" w:type="dxa"/>
          </w:tcPr>
          <w:p w:rsidR="00515585" w:rsidRPr="00AB384D" w:rsidRDefault="000764CA" w:rsidP="001D36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384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276" w:type="dxa"/>
          </w:tcPr>
          <w:p w:rsidR="00515585" w:rsidRPr="00AB384D" w:rsidRDefault="00515585" w:rsidP="001D36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15585" w:rsidRPr="00EE05DB" w:rsidRDefault="00AC78B4" w:rsidP="00AC78B4">
            <w:pPr>
              <w:rPr>
                <w:rFonts w:ascii="Times New Roman" w:hAnsi="Times New Roman" w:cs="Times New Roman"/>
                <w:b/>
              </w:rPr>
            </w:pPr>
            <w:r w:rsidRPr="00EE05DB">
              <w:rPr>
                <w:rFonts w:ascii="Times New Roman" w:hAnsi="Times New Roman" w:cs="Times New Roman"/>
                <w:b/>
              </w:rPr>
              <w:t>3</w:t>
            </w:r>
          </w:p>
          <w:p w:rsidR="00515585" w:rsidRPr="00AB384D" w:rsidRDefault="00515585" w:rsidP="001D36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63DF" w:rsidRPr="00AB384D" w:rsidTr="009A6E17">
        <w:trPr>
          <w:trHeight w:val="1080"/>
        </w:trPr>
        <w:tc>
          <w:tcPr>
            <w:tcW w:w="2497" w:type="dxa"/>
          </w:tcPr>
          <w:p w:rsidR="00302D47" w:rsidRPr="00AB384D" w:rsidRDefault="00302D47" w:rsidP="001D3605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AB384D">
              <w:rPr>
                <w:rFonts w:ascii="Times New Roman" w:hAnsi="Times New Roman" w:cs="Times New Roman"/>
                <w:b/>
              </w:rPr>
              <w:t>Тема 3.1.</w:t>
            </w:r>
          </w:p>
          <w:p w:rsidR="005363DF" w:rsidRPr="00AB384D" w:rsidRDefault="00302D47" w:rsidP="001D3605">
            <w:pPr>
              <w:snapToGrid w:val="0"/>
              <w:rPr>
                <w:rFonts w:ascii="Times New Roman" w:hAnsi="Times New Roman" w:cs="Times New Roman"/>
              </w:rPr>
            </w:pPr>
            <w:r w:rsidRPr="00AB384D">
              <w:rPr>
                <w:rFonts w:ascii="Times New Roman" w:hAnsi="Times New Roman" w:cs="Times New Roman"/>
              </w:rPr>
              <w:t>Понятие гражданского права.</w:t>
            </w:r>
          </w:p>
        </w:tc>
        <w:tc>
          <w:tcPr>
            <w:tcW w:w="1864" w:type="dxa"/>
          </w:tcPr>
          <w:p w:rsidR="005363DF" w:rsidRPr="00AB384D" w:rsidRDefault="000764CA" w:rsidP="001D3605">
            <w:pPr>
              <w:jc w:val="center"/>
              <w:rPr>
                <w:rFonts w:ascii="Times New Roman" w:hAnsi="Times New Roman" w:cs="Times New Roman"/>
              </w:rPr>
            </w:pPr>
            <w:r w:rsidRPr="00AB384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5363DF" w:rsidRPr="00AB384D" w:rsidRDefault="00CA5099" w:rsidP="001D3605">
            <w:pPr>
              <w:jc w:val="center"/>
              <w:rPr>
                <w:rFonts w:ascii="Times New Roman" w:hAnsi="Times New Roman" w:cs="Times New Roman"/>
              </w:rPr>
            </w:pPr>
            <w:r w:rsidRPr="00AB38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5363DF" w:rsidRPr="00AB384D" w:rsidRDefault="00CA5099" w:rsidP="001D3605">
            <w:pPr>
              <w:jc w:val="center"/>
              <w:rPr>
                <w:rFonts w:ascii="Times New Roman" w:hAnsi="Times New Roman" w:cs="Times New Roman"/>
              </w:rPr>
            </w:pPr>
            <w:r w:rsidRPr="00AB38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5363DF" w:rsidRPr="00AB384D" w:rsidRDefault="005363DF" w:rsidP="001D36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363DF" w:rsidRPr="00AB384D" w:rsidRDefault="00C13389" w:rsidP="00C13389">
            <w:pPr>
              <w:rPr>
                <w:rFonts w:ascii="Times New Roman" w:hAnsi="Times New Roman" w:cs="Times New Roman"/>
              </w:rPr>
            </w:pPr>
            <w:r w:rsidRPr="00AB384D">
              <w:rPr>
                <w:rFonts w:ascii="Times New Roman" w:hAnsi="Times New Roman" w:cs="Times New Roman"/>
              </w:rPr>
              <w:t>1</w:t>
            </w:r>
          </w:p>
        </w:tc>
      </w:tr>
      <w:tr w:rsidR="005363DF" w:rsidRPr="00AB384D" w:rsidTr="009A6E17">
        <w:trPr>
          <w:trHeight w:val="1549"/>
        </w:trPr>
        <w:tc>
          <w:tcPr>
            <w:tcW w:w="2497" w:type="dxa"/>
          </w:tcPr>
          <w:p w:rsidR="00912A39" w:rsidRPr="00AB384D" w:rsidRDefault="00302D47" w:rsidP="001D3605">
            <w:pPr>
              <w:tabs>
                <w:tab w:val="center" w:pos="1738"/>
              </w:tabs>
              <w:snapToGrid w:val="0"/>
              <w:rPr>
                <w:rFonts w:ascii="Times New Roman" w:hAnsi="Times New Roman" w:cs="Times New Roman"/>
              </w:rPr>
            </w:pPr>
            <w:r w:rsidRPr="00AB384D">
              <w:rPr>
                <w:rFonts w:ascii="Times New Roman" w:hAnsi="Times New Roman" w:cs="Times New Roman"/>
                <w:b/>
              </w:rPr>
              <w:lastRenderedPageBreak/>
              <w:t xml:space="preserve">Тема 3.2.   </w:t>
            </w:r>
          </w:p>
          <w:p w:rsidR="005363DF" w:rsidRPr="00AB384D" w:rsidRDefault="00302D47" w:rsidP="001D3605">
            <w:pPr>
              <w:tabs>
                <w:tab w:val="center" w:pos="1738"/>
              </w:tabs>
              <w:snapToGrid w:val="0"/>
              <w:rPr>
                <w:rFonts w:ascii="Times New Roman" w:hAnsi="Times New Roman" w:cs="Times New Roman"/>
                <w:b/>
              </w:rPr>
            </w:pPr>
            <w:r w:rsidRPr="00AB384D">
              <w:rPr>
                <w:rFonts w:ascii="Times New Roman" w:hAnsi="Times New Roman" w:cs="Times New Roman"/>
              </w:rPr>
              <w:t>Основные формы собственности, содержание и формы защиты права собственности.</w:t>
            </w:r>
          </w:p>
        </w:tc>
        <w:tc>
          <w:tcPr>
            <w:tcW w:w="1864" w:type="dxa"/>
          </w:tcPr>
          <w:p w:rsidR="005363DF" w:rsidRPr="00AB384D" w:rsidRDefault="00D94C81" w:rsidP="001D3605">
            <w:pPr>
              <w:jc w:val="center"/>
              <w:rPr>
                <w:rFonts w:ascii="Times New Roman" w:hAnsi="Times New Roman" w:cs="Times New Roman"/>
              </w:rPr>
            </w:pPr>
            <w:r w:rsidRPr="00AB38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5363DF" w:rsidRPr="00AB384D" w:rsidRDefault="00D94C81" w:rsidP="001D3605">
            <w:pPr>
              <w:jc w:val="center"/>
              <w:rPr>
                <w:rFonts w:ascii="Times New Roman" w:hAnsi="Times New Roman" w:cs="Times New Roman"/>
              </w:rPr>
            </w:pPr>
            <w:r w:rsidRPr="00AB38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5363DF" w:rsidRPr="00AB384D" w:rsidRDefault="005363DF" w:rsidP="001D3605">
            <w:pPr>
              <w:jc w:val="center"/>
              <w:rPr>
                <w:rFonts w:ascii="Times New Roman" w:hAnsi="Times New Roman" w:cs="Times New Roman"/>
              </w:rPr>
            </w:pPr>
            <w:r w:rsidRPr="00AB384D">
              <w:rPr>
                <w:rFonts w:ascii="Times New Roman" w:hAnsi="Times New Roman" w:cs="Times New Roman"/>
              </w:rPr>
              <w:t>2</w:t>
            </w:r>
          </w:p>
          <w:p w:rsidR="005363DF" w:rsidRPr="00AB384D" w:rsidRDefault="005363DF" w:rsidP="001D3605">
            <w:pPr>
              <w:jc w:val="center"/>
              <w:rPr>
                <w:rFonts w:ascii="Times New Roman" w:hAnsi="Times New Roman" w:cs="Times New Roman"/>
              </w:rPr>
            </w:pPr>
          </w:p>
          <w:p w:rsidR="005363DF" w:rsidRPr="00AB384D" w:rsidRDefault="005363DF" w:rsidP="001D3605">
            <w:pPr>
              <w:jc w:val="center"/>
              <w:rPr>
                <w:rFonts w:ascii="Times New Roman" w:hAnsi="Times New Roman" w:cs="Times New Roman"/>
              </w:rPr>
            </w:pPr>
          </w:p>
          <w:p w:rsidR="005363DF" w:rsidRPr="00AB384D" w:rsidRDefault="005363DF" w:rsidP="001D3605">
            <w:pPr>
              <w:jc w:val="center"/>
              <w:rPr>
                <w:rFonts w:ascii="Times New Roman" w:hAnsi="Times New Roman" w:cs="Times New Roman"/>
              </w:rPr>
            </w:pPr>
          </w:p>
          <w:p w:rsidR="005363DF" w:rsidRPr="00AB384D" w:rsidRDefault="005363DF" w:rsidP="001D3605">
            <w:pPr>
              <w:jc w:val="center"/>
              <w:rPr>
                <w:rFonts w:ascii="Times New Roman" w:hAnsi="Times New Roman" w:cs="Times New Roman"/>
              </w:rPr>
            </w:pPr>
          </w:p>
          <w:p w:rsidR="005363DF" w:rsidRPr="00AB384D" w:rsidRDefault="005363DF" w:rsidP="001D36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363DF" w:rsidRPr="00AB384D" w:rsidRDefault="005363DF" w:rsidP="001D3605">
            <w:pPr>
              <w:jc w:val="center"/>
              <w:rPr>
                <w:rFonts w:ascii="Times New Roman" w:hAnsi="Times New Roman" w:cs="Times New Roman"/>
              </w:rPr>
            </w:pPr>
          </w:p>
          <w:p w:rsidR="005363DF" w:rsidRPr="00AB384D" w:rsidRDefault="005363DF" w:rsidP="001D3605">
            <w:pPr>
              <w:jc w:val="center"/>
              <w:rPr>
                <w:rFonts w:ascii="Times New Roman" w:hAnsi="Times New Roman" w:cs="Times New Roman"/>
              </w:rPr>
            </w:pPr>
          </w:p>
          <w:p w:rsidR="005363DF" w:rsidRPr="00AB384D" w:rsidRDefault="005363DF" w:rsidP="001D3605">
            <w:pPr>
              <w:jc w:val="center"/>
              <w:rPr>
                <w:rFonts w:ascii="Times New Roman" w:hAnsi="Times New Roman" w:cs="Times New Roman"/>
              </w:rPr>
            </w:pPr>
          </w:p>
          <w:p w:rsidR="005363DF" w:rsidRPr="00AB384D" w:rsidRDefault="005363DF" w:rsidP="001D3605">
            <w:pPr>
              <w:jc w:val="center"/>
              <w:rPr>
                <w:rFonts w:ascii="Times New Roman" w:hAnsi="Times New Roman" w:cs="Times New Roman"/>
              </w:rPr>
            </w:pPr>
          </w:p>
          <w:p w:rsidR="005363DF" w:rsidRPr="00AB384D" w:rsidRDefault="005363DF" w:rsidP="001D3605">
            <w:pPr>
              <w:jc w:val="center"/>
              <w:rPr>
                <w:rFonts w:ascii="Times New Roman" w:hAnsi="Times New Roman" w:cs="Times New Roman"/>
              </w:rPr>
            </w:pPr>
          </w:p>
          <w:p w:rsidR="005363DF" w:rsidRPr="00AB384D" w:rsidRDefault="005363DF" w:rsidP="001D36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363DF" w:rsidRPr="00AB384D" w:rsidRDefault="005363DF" w:rsidP="001D3605">
            <w:pPr>
              <w:jc w:val="center"/>
              <w:rPr>
                <w:rFonts w:ascii="Times New Roman" w:hAnsi="Times New Roman" w:cs="Times New Roman"/>
              </w:rPr>
            </w:pPr>
          </w:p>
          <w:p w:rsidR="005363DF" w:rsidRPr="00AB384D" w:rsidRDefault="005363DF" w:rsidP="001D3605">
            <w:pPr>
              <w:jc w:val="center"/>
              <w:rPr>
                <w:rFonts w:ascii="Times New Roman" w:hAnsi="Times New Roman" w:cs="Times New Roman"/>
              </w:rPr>
            </w:pPr>
          </w:p>
          <w:p w:rsidR="005363DF" w:rsidRPr="00AB384D" w:rsidRDefault="005363DF" w:rsidP="001D3605">
            <w:pPr>
              <w:jc w:val="center"/>
              <w:rPr>
                <w:rFonts w:ascii="Times New Roman" w:hAnsi="Times New Roman" w:cs="Times New Roman"/>
              </w:rPr>
            </w:pPr>
          </w:p>
          <w:p w:rsidR="005363DF" w:rsidRPr="00AB384D" w:rsidRDefault="005363DF" w:rsidP="001D36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63DF" w:rsidRPr="00AB384D" w:rsidTr="009A6E17">
        <w:trPr>
          <w:trHeight w:val="1188"/>
        </w:trPr>
        <w:tc>
          <w:tcPr>
            <w:tcW w:w="2497" w:type="dxa"/>
          </w:tcPr>
          <w:p w:rsidR="00302D47" w:rsidRPr="00AB384D" w:rsidRDefault="00302D47" w:rsidP="001D3605">
            <w:pPr>
              <w:pStyle w:val="10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t xml:space="preserve"> Тема 3.3.</w:t>
            </w:r>
          </w:p>
          <w:p w:rsidR="005363DF" w:rsidRPr="00AB384D" w:rsidRDefault="00302D47" w:rsidP="001D3605">
            <w:pPr>
              <w:tabs>
                <w:tab w:val="center" w:pos="1738"/>
              </w:tabs>
              <w:snapToGrid w:val="0"/>
              <w:rPr>
                <w:rFonts w:ascii="Times New Roman" w:hAnsi="Times New Roman" w:cs="Times New Roman"/>
              </w:rPr>
            </w:pPr>
            <w:r w:rsidRPr="00AB384D">
              <w:rPr>
                <w:rFonts w:ascii="Times New Roman" w:hAnsi="Times New Roman" w:cs="Times New Roman"/>
              </w:rPr>
              <w:t>Обязательства в гражданском праве: понятие и виды</w:t>
            </w:r>
          </w:p>
        </w:tc>
        <w:tc>
          <w:tcPr>
            <w:tcW w:w="1864" w:type="dxa"/>
          </w:tcPr>
          <w:p w:rsidR="005363DF" w:rsidRPr="00AB384D" w:rsidRDefault="000764CA" w:rsidP="001D3605">
            <w:pPr>
              <w:jc w:val="center"/>
              <w:rPr>
                <w:rFonts w:ascii="Times New Roman" w:hAnsi="Times New Roman" w:cs="Times New Roman"/>
              </w:rPr>
            </w:pPr>
            <w:r w:rsidRPr="00AB384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5363DF" w:rsidRPr="00AB384D" w:rsidRDefault="005363DF" w:rsidP="001D3605">
            <w:pPr>
              <w:jc w:val="center"/>
              <w:rPr>
                <w:rFonts w:ascii="Times New Roman" w:hAnsi="Times New Roman" w:cs="Times New Roman"/>
              </w:rPr>
            </w:pPr>
            <w:r w:rsidRPr="00AB38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5363DF" w:rsidRPr="00AB384D" w:rsidRDefault="005363DF" w:rsidP="001D3605">
            <w:pPr>
              <w:jc w:val="center"/>
              <w:rPr>
                <w:rFonts w:ascii="Times New Roman" w:hAnsi="Times New Roman" w:cs="Times New Roman"/>
              </w:rPr>
            </w:pPr>
            <w:r w:rsidRPr="00AB384D">
              <w:rPr>
                <w:rFonts w:ascii="Times New Roman" w:hAnsi="Times New Roman" w:cs="Times New Roman"/>
              </w:rPr>
              <w:t>2</w:t>
            </w:r>
          </w:p>
          <w:p w:rsidR="005363DF" w:rsidRPr="00AB384D" w:rsidRDefault="005363DF" w:rsidP="001D3605">
            <w:pPr>
              <w:jc w:val="center"/>
              <w:rPr>
                <w:rFonts w:ascii="Times New Roman" w:hAnsi="Times New Roman" w:cs="Times New Roman"/>
              </w:rPr>
            </w:pPr>
          </w:p>
          <w:p w:rsidR="005363DF" w:rsidRPr="00AB384D" w:rsidRDefault="005363DF" w:rsidP="001D36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363DF" w:rsidRPr="00AB384D" w:rsidRDefault="005363DF" w:rsidP="001D3605">
            <w:pPr>
              <w:jc w:val="center"/>
              <w:rPr>
                <w:rFonts w:ascii="Times New Roman" w:hAnsi="Times New Roman" w:cs="Times New Roman"/>
              </w:rPr>
            </w:pPr>
          </w:p>
          <w:p w:rsidR="005363DF" w:rsidRPr="00AB384D" w:rsidRDefault="005363DF" w:rsidP="001D3605">
            <w:pPr>
              <w:jc w:val="center"/>
              <w:rPr>
                <w:rFonts w:ascii="Times New Roman" w:hAnsi="Times New Roman" w:cs="Times New Roman"/>
              </w:rPr>
            </w:pPr>
          </w:p>
          <w:p w:rsidR="005363DF" w:rsidRPr="00AB384D" w:rsidRDefault="005363DF" w:rsidP="001D36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363DF" w:rsidRPr="00AB384D" w:rsidRDefault="00C13389" w:rsidP="00C13389">
            <w:pPr>
              <w:rPr>
                <w:rFonts w:ascii="Times New Roman" w:hAnsi="Times New Roman" w:cs="Times New Roman"/>
              </w:rPr>
            </w:pPr>
            <w:r w:rsidRPr="00AB384D">
              <w:rPr>
                <w:rFonts w:ascii="Times New Roman" w:hAnsi="Times New Roman" w:cs="Times New Roman"/>
              </w:rPr>
              <w:t>1</w:t>
            </w:r>
          </w:p>
          <w:p w:rsidR="005363DF" w:rsidRPr="00AB384D" w:rsidRDefault="005363DF" w:rsidP="001D36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63DF" w:rsidRPr="00AB384D" w:rsidTr="008E527E">
        <w:trPr>
          <w:trHeight w:val="525"/>
        </w:trPr>
        <w:tc>
          <w:tcPr>
            <w:tcW w:w="2497" w:type="dxa"/>
          </w:tcPr>
          <w:p w:rsidR="005363DF" w:rsidRPr="00AB384D" w:rsidRDefault="00302D47" w:rsidP="001D3605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AB384D">
              <w:rPr>
                <w:rFonts w:ascii="Times New Roman" w:hAnsi="Times New Roman" w:cs="Times New Roman"/>
                <w:b/>
              </w:rPr>
              <w:t>Раздел IV. Основы семейного права</w:t>
            </w:r>
          </w:p>
        </w:tc>
        <w:tc>
          <w:tcPr>
            <w:tcW w:w="1864" w:type="dxa"/>
          </w:tcPr>
          <w:p w:rsidR="005363DF" w:rsidRPr="00AB384D" w:rsidRDefault="000C5CAD" w:rsidP="001D36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384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34" w:type="dxa"/>
          </w:tcPr>
          <w:p w:rsidR="005363DF" w:rsidRPr="00AB384D" w:rsidRDefault="000C5CAD" w:rsidP="001D36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384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34" w:type="dxa"/>
          </w:tcPr>
          <w:p w:rsidR="005363DF" w:rsidRPr="00AB384D" w:rsidRDefault="000C5CAD" w:rsidP="001D36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384D">
              <w:rPr>
                <w:rFonts w:ascii="Times New Roman" w:hAnsi="Times New Roman" w:cs="Times New Roman"/>
                <w:b/>
              </w:rPr>
              <w:t>4</w:t>
            </w:r>
          </w:p>
          <w:p w:rsidR="005363DF" w:rsidRPr="00AB384D" w:rsidRDefault="005363DF" w:rsidP="001D360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5363DF" w:rsidRPr="00AB384D" w:rsidRDefault="005363DF" w:rsidP="001D360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363DF" w:rsidRPr="00AB384D" w:rsidRDefault="005363DF" w:rsidP="001D360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5363DF" w:rsidRPr="00AB384D" w:rsidRDefault="005363DF" w:rsidP="001D36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63DF" w:rsidRPr="00AB384D" w:rsidTr="009A6E17">
        <w:trPr>
          <w:trHeight w:val="897"/>
        </w:trPr>
        <w:tc>
          <w:tcPr>
            <w:tcW w:w="2497" w:type="dxa"/>
          </w:tcPr>
          <w:p w:rsidR="00302D47" w:rsidRPr="00AB384D" w:rsidRDefault="00302D47" w:rsidP="00AD6F75">
            <w:pPr>
              <w:pStyle w:val="10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t>Тема 4.1.</w:t>
            </w:r>
          </w:p>
          <w:p w:rsidR="005363DF" w:rsidRPr="00AB384D" w:rsidRDefault="00302D47" w:rsidP="00AD6F75">
            <w:pPr>
              <w:snapToGrid w:val="0"/>
              <w:rPr>
                <w:rFonts w:ascii="Times New Roman" w:hAnsi="Times New Roman" w:cs="Times New Roman"/>
              </w:rPr>
            </w:pPr>
            <w:r w:rsidRPr="00AB384D">
              <w:rPr>
                <w:rFonts w:ascii="Times New Roman" w:hAnsi="Times New Roman" w:cs="Times New Roman"/>
              </w:rPr>
              <w:t>Правовое регулирование семейных отношений</w:t>
            </w:r>
          </w:p>
        </w:tc>
        <w:tc>
          <w:tcPr>
            <w:tcW w:w="1864" w:type="dxa"/>
          </w:tcPr>
          <w:p w:rsidR="005363DF" w:rsidRPr="00AB384D" w:rsidRDefault="000C5CAD" w:rsidP="001D3605">
            <w:pPr>
              <w:jc w:val="center"/>
              <w:rPr>
                <w:rFonts w:ascii="Times New Roman" w:hAnsi="Times New Roman" w:cs="Times New Roman"/>
              </w:rPr>
            </w:pPr>
            <w:r w:rsidRPr="00AB38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5363DF" w:rsidRPr="00AB384D" w:rsidRDefault="000C5CAD" w:rsidP="001D3605">
            <w:pPr>
              <w:jc w:val="center"/>
              <w:rPr>
                <w:rFonts w:ascii="Times New Roman" w:hAnsi="Times New Roman" w:cs="Times New Roman"/>
              </w:rPr>
            </w:pPr>
            <w:r w:rsidRPr="00AB38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5363DF" w:rsidRPr="00AB384D" w:rsidRDefault="000C5CAD" w:rsidP="001D3605">
            <w:pPr>
              <w:jc w:val="center"/>
              <w:rPr>
                <w:rFonts w:ascii="Times New Roman" w:hAnsi="Times New Roman" w:cs="Times New Roman"/>
              </w:rPr>
            </w:pPr>
            <w:r w:rsidRPr="00AB384D">
              <w:rPr>
                <w:rFonts w:ascii="Times New Roman" w:hAnsi="Times New Roman" w:cs="Times New Roman"/>
              </w:rPr>
              <w:t>2</w:t>
            </w:r>
          </w:p>
          <w:p w:rsidR="005363DF" w:rsidRPr="00AB384D" w:rsidRDefault="005363DF" w:rsidP="001D3605">
            <w:pPr>
              <w:jc w:val="center"/>
              <w:rPr>
                <w:rFonts w:ascii="Times New Roman" w:hAnsi="Times New Roman" w:cs="Times New Roman"/>
              </w:rPr>
            </w:pPr>
          </w:p>
          <w:p w:rsidR="005363DF" w:rsidRPr="00AB384D" w:rsidRDefault="005363DF" w:rsidP="001D3605">
            <w:pPr>
              <w:jc w:val="center"/>
              <w:rPr>
                <w:rFonts w:ascii="Times New Roman" w:hAnsi="Times New Roman" w:cs="Times New Roman"/>
              </w:rPr>
            </w:pPr>
          </w:p>
          <w:p w:rsidR="005363DF" w:rsidRPr="00AB384D" w:rsidRDefault="005363DF" w:rsidP="001D36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363DF" w:rsidRPr="00AB384D" w:rsidRDefault="005363DF" w:rsidP="001D36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363DF" w:rsidRPr="00AB384D" w:rsidRDefault="005363DF" w:rsidP="001D36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63DF" w:rsidRPr="00AB384D" w:rsidTr="009A6E17">
        <w:trPr>
          <w:trHeight w:val="415"/>
        </w:trPr>
        <w:tc>
          <w:tcPr>
            <w:tcW w:w="2497" w:type="dxa"/>
          </w:tcPr>
          <w:p w:rsidR="00302D47" w:rsidRPr="00AB384D" w:rsidRDefault="00302D47" w:rsidP="00AD6F75">
            <w:pPr>
              <w:pStyle w:val="10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t>Тема 4.2.</w:t>
            </w:r>
          </w:p>
          <w:p w:rsidR="005363DF" w:rsidRPr="00AB384D" w:rsidRDefault="00302D47" w:rsidP="00AD6F7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B384D">
              <w:rPr>
                <w:rFonts w:ascii="Times New Roman" w:hAnsi="Times New Roman" w:cs="Times New Roman"/>
              </w:rPr>
              <w:t>Права и обязанности членов семьи.</w:t>
            </w:r>
          </w:p>
        </w:tc>
        <w:tc>
          <w:tcPr>
            <w:tcW w:w="1864" w:type="dxa"/>
          </w:tcPr>
          <w:p w:rsidR="005363DF" w:rsidRPr="00AB384D" w:rsidRDefault="000C5CAD" w:rsidP="001D3605">
            <w:pPr>
              <w:jc w:val="center"/>
              <w:rPr>
                <w:rFonts w:ascii="Times New Roman" w:hAnsi="Times New Roman" w:cs="Times New Roman"/>
              </w:rPr>
            </w:pPr>
            <w:r w:rsidRPr="00AB38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5363DF" w:rsidRPr="00AB384D" w:rsidRDefault="000C5CAD" w:rsidP="001D3605">
            <w:pPr>
              <w:jc w:val="center"/>
              <w:rPr>
                <w:rFonts w:ascii="Times New Roman" w:hAnsi="Times New Roman" w:cs="Times New Roman"/>
              </w:rPr>
            </w:pPr>
            <w:r w:rsidRPr="00AB384D">
              <w:rPr>
                <w:rFonts w:ascii="Times New Roman" w:hAnsi="Times New Roman" w:cs="Times New Roman"/>
              </w:rPr>
              <w:t>2</w:t>
            </w:r>
          </w:p>
          <w:p w:rsidR="005363DF" w:rsidRPr="00AB384D" w:rsidRDefault="005363DF" w:rsidP="001D36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363DF" w:rsidRPr="00AB384D" w:rsidRDefault="000C5CAD" w:rsidP="001D3605">
            <w:pPr>
              <w:jc w:val="center"/>
              <w:rPr>
                <w:rFonts w:ascii="Times New Roman" w:hAnsi="Times New Roman" w:cs="Times New Roman"/>
              </w:rPr>
            </w:pPr>
            <w:r w:rsidRPr="00AB384D">
              <w:rPr>
                <w:rFonts w:ascii="Times New Roman" w:hAnsi="Times New Roman" w:cs="Times New Roman"/>
              </w:rPr>
              <w:t>2</w:t>
            </w:r>
          </w:p>
          <w:p w:rsidR="005363DF" w:rsidRPr="00AB384D" w:rsidRDefault="005363DF" w:rsidP="001D36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363DF" w:rsidRPr="00AB384D" w:rsidRDefault="005363DF" w:rsidP="001D36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363DF" w:rsidRPr="00AB384D" w:rsidRDefault="005363DF" w:rsidP="001D3605">
            <w:pPr>
              <w:jc w:val="center"/>
              <w:rPr>
                <w:rFonts w:ascii="Times New Roman" w:hAnsi="Times New Roman" w:cs="Times New Roman"/>
              </w:rPr>
            </w:pPr>
          </w:p>
          <w:p w:rsidR="005363DF" w:rsidRPr="00AB384D" w:rsidRDefault="005363DF" w:rsidP="001D36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5585" w:rsidRPr="00AB384D" w:rsidTr="009A6E17">
        <w:trPr>
          <w:trHeight w:val="570"/>
        </w:trPr>
        <w:tc>
          <w:tcPr>
            <w:tcW w:w="2497" w:type="dxa"/>
          </w:tcPr>
          <w:p w:rsidR="00515585" w:rsidRPr="00AB384D" w:rsidRDefault="00515585" w:rsidP="001D3605">
            <w:pPr>
              <w:pStyle w:val="101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t>Раздел V. Основы трудового права.</w:t>
            </w:r>
          </w:p>
        </w:tc>
        <w:tc>
          <w:tcPr>
            <w:tcW w:w="1864" w:type="dxa"/>
          </w:tcPr>
          <w:p w:rsidR="00515585" w:rsidRPr="00AB384D" w:rsidRDefault="000764CA" w:rsidP="001D36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384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34" w:type="dxa"/>
          </w:tcPr>
          <w:p w:rsidR="00515585" w:rsidRPr="00AB384D" w:rsidRDefault="000C5CAD" w:rsidP="001D36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384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34" w:type="dxa"/>
          </w:tcPr>
          <w:p w:rsidR="00515585" w:rsidRPr="00AB384D" w:rsidRDefault="000C5CAD" w:rsidP="001D36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384D">
              <w:rPr>
                <w:rFonts w:ascii="Times New Roman" w:hAnsi="Times New Roman" w:cs="Times New Roman"/>
                <w:b/>
              </w:rPr>
              <w:t>4</w:t>
            </w:r>
          </w:p>
          <w:p w:rsidR="00515585" w:rsidRPr="00AB384D" w:rsidRDefault="00515585" w:rsidP="001D360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515585" w:rsidRPr="00AB384D" w:rsidRDefault="00515585" w:rsidP="001D360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515585" w:rsidRPr="00AB384D" w:rsidRDefault="00C13389" w:rsidP="00C13389">
            <w:pPr>
              <w:rPr>
                <w:rFonts w:ascii="Times New Roman" w:hAnsi="Times New Roman" w:cs="Times New Roman"/>
                <w:b/>
              </w:rPr>
            </w:pPr>
            <w:r w:rsidRPr="00AB384D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515585" w:rsidRPr="00AB384D" w:rsidTr="009A6E17">
        <w:trPr>
          <w:trHeight w:val="776"/>
        </w:trPr>
        <w:tc>
          <w:tcPr>
            <w:tcW w:w="2497" w:type="dxa"/>
          </w:tcPr>
          <w:p w:rsidR="00515585" w:rsidRPr="00AB384D" w:rsidRDefault="00515585" w:rsidP="001D3605">
            <w:pPr>
              <w:pStyle w:val="10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t>Тема 5.1.</w:t>
            </w:r>
          </w:p>
          <w:p w:rsidR="00515585" w:rsidRPr="00AB384D" w:rsidRDefault="00515585" w:rsidP="001D3605">
            <w:pPr>
              <w:pStyle w:val="10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B384D">
              <w:rPr>
                <w:b w:val="0"/>
                <w:sz w:val="24"/>
                <w:szCs w:val="24"/>
              </w:rPr>
              <w:t xml:space="preserve">Понятие и источники трудового права. </w:t>
            </w:r>
          </w:p>
        </w:tc>
        <w:tc>
          <w:tcPr>
            <w:tcW w:w="1864" w:type="dxa"/>
          </w:tcPr>
          <w:p w:rsidR="00515585" w:rsidRPr="00AB384D" w:rsidRDefault="000C5CAD" w:rsidP="001D3605">
            <w:pPr>
              <w:jc w:val="center"/>
              <w:rPr>
                <w:rFonts w:ascii="Times New Roman" w:hAnsi="Times New Roman" w:cs="Times New Roman"/>
              </w:rPr>
            </w:pPr>
            <w:r w:rsidRPr="00AB38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515585" w:rsidRPr="00AB384D" w:rsidRDefault="000C5CAD" w:rsidP="001D3605">
            <w:pPr>
              <w:jc w:val="center"/>
              <w:rPr>
                <w:rFonts w:ascii="Times New Roman" w:hAnsi="Times New Roman" w:cs="Times New Roman"/>
              </w:rPr>
            </w:pPr>
            <w:r w:rsidRPr="00AB38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515585" w:rsidRPr="00AB384D" w:rsidRDefault="000C5CAD" w:rsidP="001D3605">
            <w:pPr>
              <w:jc w:val="center"/>
              <w:rPr>
                <w:rFonts w:ascii="Times New Roman" w:hAnsi="Times New Roman" w:cs="Times New Roman"/>
              </w:rPr>
            </w:pPr>
            <w:r w:rsidRPr="00AB38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515585" w:rsidRPr="00AB384D" w:rsidRDefault="00515585" w:rsidP="001D36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15585" w:rsidRPr="00AB384D" w:rsidRDefault="00515585" w:rsidP="001D36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5585" w:rsidRPr="00AB384D" w:rsidTr="009A6E17">
        <w:trPr>
          <w:trHeight w:val="1200"/>
        </w:trPr>
        <w:tc>
          <w:tcPr>
            <w:tcW w:w="2497" w:type="dxa"/>
          </w:tcPr>
          <w:p w:rsidR="00515585" w:rsidRPr="00AB384D" w:rsidRDefault="00515585" w:rsidP="001D3605">
            <w:pPr>
              <w:pStyle w:val="10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t>Тема 5.2.</w:t>
            </w:r>
          </w:p>
          <w:p w:rsidR="00515585" w:rsidRPr="00AB384D" w:rsidRDefault="00515585" w:rsidP="001D3605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AB384D">
              <w:rPr>
                <w:rFonts w:ascii="Times New Roman" w:hAnsi="Times New Roman" w:cs="Times New Roman"/>
              </w:rPr>
              <w:t>Рабочее время и время отдыха. Заработная плата. Трудовая дисциплина</w:t>
            </w:r>
          </w:p>
        </w:tc>
        <w:tc>
          <w:tcPr>
            <w:tcW w:w="1864" w:type="dxa"/>
          </w:tcPr>
          <w:p w:rsidR="00515585" w:rsidRPr="00AB384D" w:rsidRDefault="000764CA" w:rsidP="001D3605">
            <w:pPr>
              <w:jc w:val="center"/>
              <w:rPr>
                <w:rFonts w:ascii="Times New Roman" w:hAnsi="Times New Roman" w:cs="Times New Roman"/>
              </w:rPr>
            </w:pPr>
            <w:r w:rsidRPr="00AB384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515585" w:rsidRPr="00AB384D" w:rsidRDefault="000C5CAD" w:rsidP="001D3605">
            <w:pPr>
              <w:jc w:val="center"/>
              <w:rPr>
                <w:rFonts w:ascii="Times New Roman" w:hAnsi="Times New Roman" w:cs="Times New Roman"/>
              </w:rPr>
            </w:pPr>
            <w:r w:rsidRPr="00AB38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515585" w:rsidRPr="00AB384D" w:rsidRDefault="000C5CAD" w:rsidP="001D3605">
            <w:pPr>
              <w:jc w:val="center"/>
              <w:rPr>
                <w:rFonts w:ascii="Times New Roman" w:hAnsi="Times New Roman" w:cs="Times New Roman"/>
              </w:rPr>
            </w:pPr>
            <w:r w:rsidRPr="00AB38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515585" w:rsidRPr="00AB384D" w:rsidRDefault="00515585" w:rsidP="001D36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15585" w:rsidRPr="00AB384D" w:rsidRDefault="00C13389" w:rsidP="00C13389">
            <w:pPr>
              <w:rPr>
                <w:rFonts w:ascii="Times New Roman" w:hAnsi="Times New Roman" w:cs="Times New Roman"/>
              </w:rPr>
            </w:pPr>
            <w:r w:rsidRPr="00AB384D">
              <w:rPr>
                <w:rFonts w:ascii="Times New Roman" w:hAnsi="Times New Roman" w:cs="Times New Roman"/>
              </w:rPr>
              <w:t>1</w:t>
            </w:r>
          </w:p>
        </w:tc>
      </w:tr>
      <w:tr w:rsidR="00DB358F" w:rsidRPr="00AB384D" w:rsidTr="009A6E17">
        <w:trPr>
          <w:trHeight w:val="885"/>
        </w:trPr>
        <w:tc>
          <w:tcPr>
            <w:tcW w:w="2497" w:type="dxa"/>
          </w:tcPr>
          <w:p w:rsidR="00DB358F" w:rsidRPr="00AB384D" w:rsidRDefault="00DB358F" w:rsidP="001D360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B384D">
              <w:rPr>
                <w:rFonts w:ascii="Times New Roman" w:hAnsi="Times New Roman" w:cs="Times New Roman"/>
                <w:b/>
                <w:bCs/>
              </w:rPr>
              <w:t xml:space="preserve">Раздел </w:t>
            </w:r>
            <w:proofErr w:type="spellStart"/>
            <w:r w:rsidRPr="00AB384D">
              <w:rPr>
                <w:rFonts w:ascii="Times New Roman" w:hAnsi="Times New Roman" w:cs="Times New Roman"/>
                <w:b/>
                <w:bCs/>
              </w:rPr>
              <w:t>VI.Основы</w:t>
            </w:r>
            <w:proofErr w:type="spellEnd"/>
            <w:r w:rsidRPr="00AB384D">
              <w:rPr>
                <w:rFonts w:ascii="Times New Roman" w:hAnsi="Times New Roman" w:cs="Times New Roman"/>
                <w:b/>
                <w:bCs/>
              </w:rPr>
              <w:t xml:space="preserve"> экологического права.</w:t>
            </w:r>
          </w:p>
        </w:tc>
        <w:tc>
          <w:tcPr>
            <w:tcW w:w="1864" w:type="dxa"/>
          </w:tcPr>
          <w:p w:rsidR="00DB358F" w:rsidRPr="00AB384D" w:rsidRDefault="00AC78B4" w:rsidP="001D3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34" w:type="dxa"/>
          </w:tcPr>
          <w:p w:rsidR="00DB358F" w:rsidRPr="00AB384D" w:rsidRDefault="0006140B" w:rsidP="001D3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  <w:p w:rsidR="00DB358F" w:rsidRPr="00AB384D" w:rsidRDefault="00DB358F" w:rsidP="001D360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DB358F" w:rsidRPr="00AB384D" w:rsidRDefault="0006140B" w:rsidP="001D3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76" w:type="dxa"/>
          </w:tcPr>
          <w:p w:rsidR="00DB358F" w:rsidRPr="00AB384D" w:rsidRDefault="00DB358F" w:rsidP="001D360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DB358F" w:rsidRPr="00AB384D" w:rsidRDefault="00764C94" w:rsidP="00C1338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515585" w:rsidRPr="00AB384D" w:rsidTr="0006140B">
        <w:trPr>
          <w:trHeight w:val="1215"/>
        </w:trPr>
        <w:tc>
          <w:tcPr>
            <w:tcW w:w="2497" w:type="dxa"/>
          </w:tcPr>
          <w:p w:rsidR="00515585" w:rsidRPr="00AB384D" w:rsidRDefault="00515585" w:rsidP="001D3605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B384D">
              <w:rPr>
                <w:rFonts w:ascii="Times New Roman" w:hAnsi="Times New Roman" w:cs="Times New Roman"/>
                <w:b/>
                <w:bCs/>
                <w:color w:val="auto"/>
              </w:rPr>
              <w:t>Тема 6.1</w:t>
            </w:r>
          </w:p>
          <w:p w:rsidR="00515585" w:rsidRPr="00AB384D" w:rsidRDefault="00515585" w:rsidP="008E527E">
            <w:pPr>
              <w:rPr>
                <w:rFonts w:ascii="Times New Roman" w:hAnsi="Times New Roman" w:cs="Times New Roman"/>
                <w:b/>
                <w:bCs/>
              </w:rPr>
            </w:pPr>
            <w:r w:rsidRPr="00AB384D">
              <w:rPr>
                <w:rFonts w:ascii="Times New Roman" w:hAnsi="Times New Roman" w:cs="Times New Roman"/>
                <w:color w:val="auto"/>
              </w:rPr>
              <w:t xml:space="preserve">Понятие </w:t>
            </w:r>
            <w:r w:rsidR="002D3C3A" w:rsidRPr="00AB384D">
              <w:rPr>
                <w:rFonts w:ascii="Times New Roman" w:hAnsi="Times New Roman" w:cs="Times New Roman"/>
                <w:color w:val="auto"/>
              </w:rPr>
              <w:t xml:space="preserve">и основные принципы </w:t>
            </w:r>
            <w:r w:rsidRPr="00AB384D">
              <w:rPr>
                <w:rFonts w:ascii="Times New Roman" w:hAnsi="Times New Roman" w:cs="Times New Roman"/>
                <w:color w:val="auto"/>
              </w:rPr>
              <w:t>экологического права.</w:t>
            </w:r>
          </w:p>
        </w:tc>
        <w:tc>
          <w:tcPr>
            <w:tcW w:w="1864" w:type="dxa"/>
          </w:tcPr>
          <w:p w:rsidR="0006140B" w:rsidRDefault="00764C94" w:rsidP="001D3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06140B" w:rsidRDefault="0006140B" w:rsidP="001D3605">
            <w:pPr>
              <w:jc w:val="center"/>
              <w:rPr>
                <w:rFonts w:ascii="Times New Roman" w:hAnsi="Times New Roman" w:cs="Times New Roman"/>
              </w:rPr>
            </w:pPr>
          </w:p>
          <w:p w:rsidR="0006140B" w:rsidRDefault="0006140B" w:rsidP="001D3605">
            <w:pPr>
              <w:jc w:val="center"/>
              <w:rPr>
                <w:rFonts w:ascii="Times New Roman" w:hAnsi="Times New Roman" w:cs="Times New Roman"/>
              </w:rPr>
            </w:pPr>
          </w:p>
          <w:p w:rsidR="00515585" w:rsidRPr="00AB384D" w:rsidRDefault="00515585" w:rsidP="001D36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6140B" w:rsidRDefault="00C13389" w:rsidP="001D3605">
            <w:pPr>
              <w:jc w:val="center"/>
              <w:rPr>
                <w:rFonts w:ascii="Times New Roman" w:hAnsi="Times New Roman" w:cs="Times New Roman"/>
              </w:rPr>
            </w:pPr>
            <w:r w:rsidRPr="00AB384D">
              <w:rPr>
                <w:rFonts w:ascii="Times New Roman" w:hAnsi="Times New Roman" w:cs="Times New Roman"/>
              </w:rPr>
              <w:t>2</w:t>
            </w:r>
          </w:p>
          <w:p w:rsidR="0006140B" w:rsidRDefault="0006140B" w:rsidP="001D3605">
            <w:pPr>
              <w:jc w:val="center"/>
              <w:rPr>
                <w:rFonts w:ascii="Times New Roman" w:hAnsi="Times New Roman" w:cs="Times New Roman"/>
              </w:rPr>
            </w:pPr>
          </w:p>
          <w:p w:rsidR="0006140B" w:rsidRDefault="0006140B" w:rsidP="001D3605">
            <w:pPr>
              <w:jc w:val="center"/>
              <w:rPr>
                <w:rFonts w:ascii="Times New Roman" w:hAnsi="Times New Roman" w:cs="Times New Roman"/>
              </w:rPr>
            </w:pPr>
          </w:p>
          <w:p w:rsidR="00515585" w:rsidRPr="00AB384D" w:rsidRDefault="00515585" w:rsidP="001D36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6140B" w:rsidRDefault="00C13389" w:rsidP="001D3605">
            <w:pPr>
              <w:jc w:val="center"/>
              <w:rPr>
                <w:rFonts w:ascii="Times New Roman" w:hAnsi="Times New Roman" w:cs="Times New Roman"/>
              </w:rPr>
            </w:pPr>
            <w:r w:rsidRPr="00AB384D">
              <w:rPr>
                <w:rFonts w:ascii="Times New Roman" w:hAnsi="Times New Roman" w:cs="Times New Roman"/>
              </w:rPr>
              <w:t>2</w:t>
            </w:r>
          </w:p>
          <w:p w:rsidR="0006140B" w:rsidRDefault="0006140B" w:rsidP="001D3605">
            <w:pPr>
              <w:jc w:val="center"/>
              <w:rPr>
                <w:rFonts w:ascii="Times New Roman" w:hAnsi="Times New Roman" w:cs="Times New Roman"/>
              </w:rPr>
            </w:pPr>
          </w:p>
          <w:p w:rsidR="0006140B" w:rsidRDefault="0006140B" w:rsidP="001D3605">
            <w:pPr>
              <w:jc w:val="center"/>
              <w:rPr>
                <w:rFonts w:ascii="Times New Roman" w:hAnsi="Times New Roman" w:cs="Times New Roman"/>
              </w:rPr>
            </w:pPr>
          </w:p>
          <w:p w:rsidR="0006140B" w:rsidRPr="00AB384D" w:rsidRDefault="0006140B" w:rsidP="001D36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15585" w:rsidRPr="00AB384D" w:rsidRDefault="00515585" w:rsidP="001D36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6140B" w:rsidRDefault="0006140B" w:rsidP="00C133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06140B" w:rsidRDefault="0006140B" w:rsidP="00C13389">
            <w:pPr>
              <w:rPr>
                <w:rFonts w:ascii="Times New Roman" w:hAnsi="Times New Roman" w:cs="Times New Roman"/>
              </w:rPr>
            </w:pPr>
          </w:p>
          <w:p w:rsidR="00515585" w:rsidRPr="00AB384D" w:rsidRDefault="00515585" w:rsidP="00C13389">
            <w:pPr>
              <w:rPr>
                <w:rFonts w:ascii="Times New Roman" w:hAnsi="Times New Roman" w:cs="Times New Roman"/>
              </w:rPr>
            </w:pPr>
          </w:p>
        </w:tc>
      </w:tr>
      <w:tr w:rsidR="0006140B" w:rsidRPr="00AB384D" w:rsidTr="008E527E">
        <w:trPr>
          <w:trHeight w:val="1078"/>
        </w:trPr>
        <w:tc>
          <w:tcPr>
            <w:tcW w:w="2497" w:type="dxa"/>
          </w:tcPr>
          <w:p w:rsidR="0006140B" w:rsidRPr="00AB384D" w:rsidRDefault="0006140B" w:rsidP="001D3605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B384D">
              <w:rPr>
                <w:rFonts w:ascii="Times New Roman" w:hAnsi="Times New Roman" w:cs="Times New Roman"/>
                <w:b/>
                <w:bCs/>
                <w:color w:val="auto"/>
              </w:rPr>
              <w:t>Тема</w:t>
            </w:r>
            <w:r w:rsidRPr="0006140B">
              <w:rPr>
                <w:rFonts w:ascii="Times New Roman" w:hAnsi="Times New Roman" w:cs="Times New Roman"/>
                <w:b/>
                <w:color w:val="auto"/>
              </w:rPr>
              <w:t xml:space="preserve"> 6.2</w:t>
            </w:r>
            <w:r>
              <w:rPr>
                <w:rFonts w:ascii="Times New Roman" w:hAnsi="Times New Roman" w:cs="Times New Roman"/>
                <w:color w:val="auto"/>
              </w:rPr>
              <w:t xml:space="preserve"> Основные принципы наказания за экологические преступления.</w:t>
            </w:r>
          </w:p>
        </w:tc>
        <w:tc>
          <w:tcPr>
            <w:tcW w:w="1864" w:type="dxa"/>
          </w:tcPr>
          <w:p w:rsidR="0006140B" w:rsidRDefault="0006140B" w:rsidP="001D3605">
            <w:pPr>
              <w:jc w:val="center"/>
              <w:rPr>
                <w:rFonts w:ascii="Times New Roman" w:hAnsi="Times New Roman" w:cs="Times New Roman"/>
              </w:rPr>
            </w:pPr>
          </w:p>
          <w:p w:rsidR="0006140B" w:rsidRDefault="0006140B" w:rsidP="001D3605">
            <w:pPr>
              <w:jc w:val="center"/>
              <w:rPr>
                <w:rFonts w:ascii="Times New Roman" w:hAnsi="Times New Roman" w:cs="Times New Roman"/>
              </w:rPr>
            </w:pPr>
          </w:p>
          <w:p w:rsidR="0006140B" w:rsidRDefault="0006140B" w:rsidP="001D3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06140B" w:rsidRDefault="0006140B" w:rsidP="001D3605">
            <w:pPr>
              <w:jc w:val="center"/>
              <w:rPr>
                <w:rFonts w:ascii="Times New Roman" w:hAnsi="Times New Roman" w:cs="Times New Roman"/>
              </w:rPr>
            </w:pPr>
          </w:p>
          <w:p w:rsidR="0006140B" w:rsidRDefault="0006140B" w:rsidP="001D3605">
            <w:pPr>
              <w:jc w:val="center"/>
              <w:rPr>
                <w:rFonts w:ascii="Times New Roman" w:hAnsi="Times New Roman" w:cs="Times New Roman"/>
              </w:rPr>
            </w:pPr>
          </w:p>
          <w:p w:rsidR="0006140B" w:rsidRPr="00AB384D" w:rsidRDefault="0006140B" w:rsidP="001D3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06140B" w:rsidRDefault="0006140B" w:rsidP="001D3605">
            <w:pPr>
              <w:jc w:val="center"/>
              <w:rPr>
                <w:rFonts w:ascii="Times New Roman" w:hAnsi="Times New Roman" w:cs="Times New Roman"/>
              </w:rPr>
            </w:pPr>
          </w:p>
          <w:p w:rsidR="0006140B" w:rsidRDefault="0006140B" w:rsidP="001D3605">
            <w:pPr>
              <w:jc w:val="center"/>
              <w:rPr>
                <w:rFonts w:ascii="Times New Roman" w:hAnsi="Times New Roman" w:cs="Times New Roman"/>
              </w:rPr>
            </w:pPr>
          </w:p>
          <w:p w:rsidR="0006140B" w:rsidRDefault="0006140B" w:rsidP="001D3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06140B" w:rsidRPr="00AB384D" w:rsidRDefault="0006140B" w:rsidP="001D36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6140B" w:rsidRPr="00AB384D" w:rsidRDefault="0006140B" w:rsidP="001D36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6140B" w:rsidRDefault="0006140B" w:rsidP="00C13389">
            <w:pPr>
              <w:rPr>
                <w:rFonts w:ascii="Times New Roman" w:hAnsi="Times New Roman" w:cs="Times New Roman"/>
              </w:rPr>
            </w:pPr>
          </w:p>
          <w:p w:rsidR="0006140B" w:rsidRDefault="0006140B" w:rsidP="00C13389">
            <w:pPr>
              <w:rPr>
                <w:rFonts w:ascii="Times New Roman" w:hAnsi="Times New Roman" w:cs="Times New Roman"/>
              </w:rPr>
            </w:pPr>
          </w:p>
          <w:p w:rsidR="0006140B" w:rsidRDefault="0006140B" w:rsidP="00C13389">
            <w:pPr>
              <w:rPr>
                <w:rFonts w:ascii="Times New Roman" w:hAnsi="Times New Roman" w:cs="Times New Roman"/>
              </w:rPr>
            </w:pPr>
          </w:p>
        </w:tc>
      </w:tr>
      <w:tr w:rsidR="00DB358F" w:rsidRPr="00AB384D" w:rsidTr="009A6E17">
        <w:trPr>
          <w:trHeight w:val="771"/>
        </w:trPr>
        <w:tc>
          <w:tcPr>
            <w:tcW w:w="2497" w:type="dxa"/>
          </w:tcPr>
          <w:p w:rsidR="00DB358F" w:rsidRPr="00AB384D" w:rsidRDefault="00DB358F" w:rsidP="001D3605">
            <w:pPr>
              <w:pStyle w:val="a6"/>
              <w:shd w:val="clear" w:color="auto" w:fill="auto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AB384D">
              <w:rPr>
                <w:b/>
                <w:bCs/>
                <w:sz w:val="24"/>
                <w:szCs w:val="24"/>
              </w:rPr>
              <w:t>Раздел VI</w:t>
            </w:r>
            <w:r w:rsidRPr="00AB384D">
              <w:rPr>
                <w:b/>
                <w:bCs/>
                <w:sz w:val="24"/>
                <w:szCs w:val="24"/>
                <w:lang w:val="en-US"/>
              </w:rPr>
              <w:t>I</w:t>
            </w:r>
            <w:r w:rsidRPr="00AB384D">
              <w:rPr>
                <w:b/>
                <w:bCs/>
                <w:sz w:val="24"/>
                <w:szCs w:val="24"/>
              </w:rPr>
              <w:t>. Основы уголовного права.</w:t>
            </w:r>
          </w:p>
        </w:tc>
        <w:tc>
          <w:tcPr>
            <w:tcW w:w="1864" w:type="dxa"/>
          </w:tcPr>
          <w:p w:rsidR="00DB358F" w:rsidRPr="00AB384D" w:rsidRDefault="00AC78B4" w:rsidP="001D3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4" w:type="dxa"/>
          </w:tcPr>
          <w:p w:rsidR="00DB358F" w:rsidRPr="00AB384D" w:rsidRDefault="00AC78B4" w:rsidP="001D3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4" w:type="dxa"/>
          </w:tcPr>
          <w:p w:rsidR="00DB358F" w:rsidRPr="00AB384D" w:rsidRDefault="00AC78B4" w:rsidP="001D3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bookmarkStart w:id="7" w:name="_GoBack"/>
            <w:bookmarkEnd w:id="7"/>
          </w:p>
        </w:tc>
        <w:tc>
          <w:tcPr>
            <w:tcW w:w="1276" w:type="dxa"/>
          </w:tcPr>
          <w:p w:rsidR="00DB358F" w:rsidRPr="00AB384D" w:rsidRDefault="00DB358F" w:rsidP="001D360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DB358F" w:rsidRPr="00AB384D" w:rsidRDefault="00DB358F" w:rsidP="001D36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358F" w:rsidRPr="00AB384D" w:rsidTr="009A6E17">
        <w:trPr>
          <w:trHeight w:val="935"/>
        </w:trPr>
        <w:tc>
          <w:tcPr>
            <w:tcW w:w="2497" w:type="dxa"/>
          </w:tcPr>
          <w:p w:rsidR="00DB358F" w:rsidRPr="00AB384D" w:rsidRDefault="00DB358F" w:rsidP="001D3605">
            <w:pPr>
              <w:rPr>
                <w:rFonts w:ascii="Times New Roman" w:hAnsi="Times New Roman" w:cs="Times New Roman"/>
                <w:b/>
                <w:bCs/>
              </w:rPr>
            </w:pPr>
            <w:r w:rsidRPr="00AB384D">
              <w:rPr>
                <w:rFonts w:ascii="Times New Roman" w:hAnsi="Times New Roman" w:cs="Times New Roman"/>
                <w:b/>
                <w:bCs/>
              </w:rPr>
              <w:t>Тема 7.1.</w:t>
            </w:r>
          </w:p>
          <w:p w:rsidR="00DB358F" w:rsidRPr="00AB384D" w:rsidRDefault="00DB358F" w:rsidP="00EE05DB">
            <w:pPr>
              <w:rPr>
                <w:rFonts w:ascii="Times New Roman" w:hAnsi="Times New Roman" w:cs="Times New Roman"/>
                <w:color w:val="auto"/>
              </w:rPr>
            </w:pPr>
            <w:r w:rsidRPr="00AB384D">
              <w:rPr>
                <w:rFonts w:ascii="Times New Roman" w:hAnsi="Times New Roman" w:cs="Times New Roman"/>
              </w:rPr>
              <w:t>Уголовный закон. Преступление и наказание.</w:t>
            </w:r>
          </w:p>
        </w:tc>
        <w:tc>
          <w:tcPr>
            <w:tcW w:w="1864" w:type="dxa"/>
          </w:tcPr>
          <w:p w:rsidR="00DB358F" w:rsidRPr="00AB384D" w:rsidRDefault="00CA5099" w:rsidP="001D3605">
            <w:pPr>
              <w:jc w:val="center"/>
              <w:rPr>
                <w:rFonts w:ascii="Times New Roman" w:hAnsi="Times New Roman" w:cs="Times New Roman"/>
              </w:rPr>
            </w:pPr>
            <w:r w:rsidRPr="00AB38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DB358F" w:rsidRPr="00AB384D" w:rsidRDefault="000C5CAD" w:rsidP="001D3605">
            <w:pPr>
              <w:jc w:val="center"/>
              <w:rPr>
                <w:rFonts w:ascii="Times New Roman" w:hAnsi="Times New Roman" w:cs="Times New Roman"/>
              </w:rPr>
            </w:pPr>
            <w:r w:rsidRPr="00AB38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DB358F" w:rsidRPr="00AB384D" w:rsidRDefault="000C5CAD" w:rsidP="001D3605">
            <w:pPr>
              <w:jc w:val="center"/>
              <w:rPr>
                <w:rFonts w:ascii="Times New Roman" w:hAnsi="Times New Roman" w:cs="Times New Roman"/>
              </w:rPr>
            </w:pPr>
            <w:r w:rsidRPr="00AB38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DB358F" w:rsidRPr="00AB384D" w:rsidRDefault="00DB358F" w:rsidP="001D36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B358F" w:rsidRPr="00AB384D" w:rsidRDefault="00DB358F" w:rsidP="001D36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358F" w:rsidRPr="00AB384D" w:rsidTr="0006140B">
        <w:trPr>
          <w:trHeight w:val="1230"/>
        </w:trPr>
        <w:tc>
          <w:tcPr>
            <w:tcW w:w="2497" w:type="dxa"/>
          </w:tcPr>
          <w:p w:rsidR="00DB358F" w:rsidRPr="00AB384D" w:rsidRDefault="00DB358F" w:rsidP="001D3605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B384D">
              <w:rPr>
                <w:rFonts w:ascii="Times New Roman" w:hAnsi="Times New Roman" w:cs="Times New Roman"/>
                <w:b/>
                <w:bCs/>
                <w:color w:val="auto"/>
              </w:rPr>
              <w:lastRenderedPageBreak/>
              <w:t>Тема 7.2.</w:t>
            </w:r>
          </w:p>
          <w:p w:rsidR="0006140B" w:rsidRDefault="00DB358F" w:rsidP="001D3605">
            <w:pPr>
              <w:rPr>
                <w:rFonts w:ascii="Times New Roman" w:hAnsi="Times New Roman" w:cs="Times New Roman"/>
                <w:color w:val="auto"/>
              </w:rPr>
            </w:pPr>
            <w:r w:rsidRPr="00AB384D">
              <w:rPr>
                <w:rFonts w:ascii="Times New Roman" w:hAnsi="Times New Roman" w:cs="Times New Roman"/>
                <w:color w:val="auto"/>
              </w:rPr>
              <w:t>Профессиональные медицинские преступления</w:t>
            </w:r>
          </w:p>
          <w:p w:rsidR="00DB358F" w:rsidRPr="00AB384D" w:rsidRDefault="00DB358F" w:rsidP="001D360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64" w:type="dxa"/>
          </w:tcPr>
          <w:p w:rsidR="00DB358F" w:rsidRPr="00AB384D" w:rsidRDefault="00CA5099" w:rsidP="001D3605">
            <w:pPr>
              <w:jc w:val="center"/>
              <w:rPr>
                <w:rFonts w:ascii="Times New Roman" w:hAnsi="Times New Roman" w:cs="Times New Roman"/>
              </w:rPr>
            </w:pPr>
            <w:r w:rsidRPr="00AB38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DB358F" w:rsidRPr="00AB384D" w:rsidRDefault="00F13227" w:rsidP="001D3605">
            <w:pPr>
              <w:jc w:val="center"/>
              <w:rPr>
                <w:rFonts w:ascii="Times New Roman" w:hAnsi="Times New Roman" w:cs="Times New Roman"/>
              </w:rPr>
            </w:pPr>
            <w:r w:rsidRPr="00AB38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DB358F" w:rsidRPr="00AB384D" w:rsidRDefault="00F13227" w:rsidP="001D3605">
            <w:pPr>
              <w:jc w:val="center"/>
              <w:rPr>
                <w:rFonts w:ascii="Times New Roman" w:hAnsi="Times New Roman" w:cs="Times New Roman"/>
              </w:rPr>
            </w:pPr>
            <w:r w:rsidRPr="00AB38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DB358F" w:rsidRPr="00AB384D" w:rsidRDefault="00DB358F" w:rsidP="001D36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B358F" w:rsidRPr="00AB384D" w:rsidRDefault="00DB358F" w:rsidP="001D36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140B" w:rsidRPr="00AB384D" w:rsidTr="009A6E17">
        <w:trPr>
          <w:trHeight w:val="411"/>
        </w:trPr>
        <w:tc>
          <w:tcPr>
            <w:tcW w:w="2497" w:type="dxa"/>
          </w:tcPr>
          <w:p w:rsidR="0006140B" w:rsidRPr="0006140B" w:rsidRDefault="0006140B" w:rsidP="001D3605">
            <w:pPr>
              <w:rPr>
                <w:rFonts w:ascii="Times New Roman" w:hAnsi="Times New Roman" w:cs="Times New Roman"/>
                <w:bCs/>
                <w:color w:val="auto"/>
              </w:rPr>
            </w:pPr>
            <w:r w:rsidRPr="0006140B">
              <w:rPr>
                <w:rFonts w:ascii="Times New Roman" w:hAnsi="Times New Roman" w:cs="Times New Roman"/>
                <w:color w:val="auto"/>
              </w:rPr>
              <w:t>Итоговое занятие. Зачет.</w:t>
            </w:r>
          </w:p>
        </w:tc>
        <w:tc>
          <w:tcPr>
            <w:tcW w:w="1864" w:type="dxa"/>
          </w:tcPr>
          <w:p w:rsidR="0006140B" w:rsidRPr="00AB384D" w:rsidRDefault="0006140B" w:rsidP="001D3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06140B" w:rsidRPr="00AB384D" w:rsidRDefault="0006140B" w:rsidP="001D3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06140B" w:rsidRPr="00AB384D" w:rsidRDefault="0006140B" w:rsidP="001D3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06140B" w:rsidRPr="00AB384D" w:rsidRDefault="0006140B" w:rsidP="001D36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6140B" w:rsidRPr="00AB384D" w:rsidRDefault="0006140B" w:rsidP="001D36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3605" w:rsidRPr="00AB384D" w:rsidTr="009A6E17">
        <w:trPr>
          <w:trHeight w:val="92"/>
        </w:trPr>
        <w:tc>
          <w:tcPr>
            <w:tcW w:w="2497" w:type="dxa"/>
          </w:tcPr>
          <w:p w:rsidR="001D3605" w:rsidRPr="00AB384D" w:rsidRDefault="001D3605" w:rsidP="001D3605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B384D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864" w:type="dxa"/>
          </w:tcPr>
          <w:p w:rsidR="001D3605" w:rsidRPr="00AB384D" w:rsidRDefault="000764CA" w:rsidP="001D36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384D">
              <w:rPr>
                <w:rFonts w:ascii="Times New Roman" w:hAnsi="Times New Roman" w:cs="Times New Roman"/>
                <w:b/>
              </w:rPr>
              <w:t>4</w:t>
            </w:r>
            <w:r w:rsidR="001D3605" w:rsidRPr="00AB384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</w:tcPr>
          <w:p w:rsidR="001D3605" w:rsidRPr="00AB384D" w:rsidRDefault="001D3605" w:rsidP="001D36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384D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1134" w:type="dxa"/>
          </w:tcPr>
          <w:p w:rsidR="001D3605" w:rsidRPr="00AB384D" w:rsidRDefault="001D3605" w:rsidP="001D36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384D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1276" w:type="dxa"/>
          </w:tcPr>
          <w:p w:rsidR="001D3605" w:rsidRPr="00AB384D" w:rsidRDefault="001D3605" w:rsidP="001D36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384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268" w:type="dxa"/>
          </w:tcPr>
          <w:p w:rsidR="001D3605" w:rsidRPr="00AB384D" w:rsidRDefault="001D3605" w:rsidP="001D36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384D">
              <w:rPr>
                <w:rFonts w:ascii="Times New Roman" w:hAnsi="Times New Roman" w:cs="Times New Roman"/>
                <w:b/>
              </w:rPr>
              <w:t>7</w:t>
            </w:r>
          </w:p>
        </w:tc>
      </w:tr>
    </w:tbl>
    <w:p w:rsidR="005363DF" w:rsidRPr="00AB384D" w:rsidRDefault="005363DF" w:rsidP="001D3605">
      <w:pPr>
        <w:rPr>
          <w:rFonts w:ascii="Times New Roman" w:hAnsi="Times New Roman" w:cs="Times New Roman"/>
          <w:b/>
        </w:rPr>
      </w:pPr>
    </w:p>
    <w:p w:rsidR="005363DF" w:rsidRPr="00AB384D" w:rsidRDefault="005363DF" w:rsidP="001D3605">
      <w:pPr>
        <w:rPr>
          <w:rFonts w:ascii="Times New Roman" w:hAnsi="Times New Roman" w:cs="Times New Roman"/>
        </w:rPr>
        <w:sectPr w:rsidR="005363DF" w:rsidRPr="00AB384D" w:rsidSect="005363DF">
          <w:footnotePr>
            <w:pos w:val="beneathText"/>
          </w:footnotePr>
          <w:type w:val="continuous"/>
          <w:pgSz w:w="11905" w:h="16837"/>
          <w:pgMar w:top="1134" w:right="851" w:bottom="1134" w:left="1276" w:header="720" w:footer="709" w:gutter="0"/>
          <w:cols w:space="720"/>
          <w:docGrid w:linePitch="360"/>
        </w:sectPr>
      </w:pPr>
    </w:p>
    <w:p w:rsidR="00464AB8" w:rsidRPr="00AB384D" w:rsidRDefault="00464AB8" w:rsidP="001D3605">
      <w:pPr>
        <w:rPr>
          <w:rFonts w:ascii="Times New Roman" w:hAnsi="Times New Roman" w:cs="Times New Roman"/>
          <w:color w:val="auto"/>
        </w:rPr>
        <w:sectPr w:rsidR="00464AB8" w:rsidRPr="00AB384D">
          <w:type w:val="continuous"/>
          <w:pgSz w:w="11905" w:h="16837"/>
          <w:pgMar w:top="1186" w:right="995" w:bottom="1551" w:left="563" w:header="0" w:footer="3" w:gutter="0"/>
          <w:cols w:space="720"/>
          <w:noEndnote/>
          <w:docGrid w:linePitch="360"/>
        </w:sectPr>
      </w:pPr>
    </w:p>
    <w:p w:rsidR="00BE06C1" w:rsidRPr="00AB384D" w:rsidRDefault="00BE06C1" w:rsidP="00BE06C1">
      <w:pPr>
        <w:keepNext/>
        <w:keepLines/>
        <w:outlineLvl w:val="3"/>
        <w:rPr>
          <w:rFonts w:ascii="Times New Roman" w:hAnsi="Times New Roman" w:cs="Times New Roman"/>
          <w:b/>
          <w:bCs/>
        </w:rPr>
      </w:pPr>
      <w:bookmarkStart w:id="8" w:name="bookmark15"/>
      <w:r w:rsidRPr="00AB384D">
        <w:rPr>
          <w:rFonts w:ascii="Times New Roman" w:hAnsi="Times New Roman" w:cs="Times New Roman"/>
          <w:b/>
          <w:bCs/>
        </w:rPr>
        <w:lastRenderedPageBreak/>
        <w:t xml:space="preserve">2.2.2 Содержание </w:t>
      </w:r>
      <w:proofErr w:type="gramStart"/>
      <w:r w:rsidRPr="00AB384D">
        <w:rPr>
          <w:rFonts w:ascii="Times New Roman" w:hAnsi="Times New Roman" w:cs="Times New Roman"/>
          <w:b/>
          <w:bCs/>
        </w:rPr>
        <w:t>учебной</w:t>
      </w:r>
      <w:proofErr w:type="gramEnd"/>
      <w:r w:rsidRPr="00AB384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B384D">
        <w:rPr>
          <w:rFonts w:ascii="Times New Roman" w:hAnsi="Times New Roman" w:cs="Times New Roman"/>
          <w:b/>
          <w:bCs/>
        </w:rPr>
        <w:t>дисциплины</w:t>
      </w:r>
      <w:r w:rsidRPr="00AB384D">
        <w:rPr>
          <w:rFonts w:ascii="Times New Roman" w:hAnsi="Times New Roman" w:cs="Times New Roman"/>
          <w:b/>
          <w:iCs/>
          <w:shd w:val="clear" w:color="auto" w:fill="FFFFFF"/>
        </w:rPr>
        <w:t>Основы</w:t>
      </w:r>
      <w:proofErr w:type="spellEnd"/>
      <w:r w:rsidRPr="00AB384D">
        <w:rPr>
          <w:rFonts w:ascii="Times New Roman" w:hAnsi="Times New Roman" w:cs="Times New Roman"/>
          <w:b/>
          <w:iCs/>
          <w:shd w:val="clear" w:color="auto" w:fill="FFFFFF"/>
        </w:rPr>
        <w:t xml:space="preserve"> права</w:t>
      </w:r>
      <w:bookmarkEnd w:id="8"/>
    </w:p>
    <w:p w:rsidR="00464AB8" w:rsidRPr="00AB384D" w:rsidRDefault="00464AB8" w:rsidP="001D3605">
      <w:pPr>
        <w:pStyle w:val="410"/>
        <w:keepNext/>
        <w:keepLines/>
        <w:shd w:val="clear" w:color="auto" w:fill="auto"/>
        <w:spacing w:after="0" w:line="240" w:lineRule="auto"/>
        <w:ind w:firstLine="0"/>
        <w:jc w:val="left"/>
        <w:rPr>
          <w:sz w:val="24"/>
          <w:szCs w:val="24"/>
        </w:rPr>
      </w:pPr>
    </w:p>
    <w:tbl>
      <w:tblPr>
        <w:tblW w:w="15266" w:type="dxa"/>
        <w:jc w:val="center"/>
        <w:tblInd w:w="-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866"/>
        <w:gridCol w:w="8340"/>
        <w:gridCol w:w="1153"/>
        <w:gridCol w:w="2907"/>
      </w:tblGrid>
      <w:tr w:rsidR="00464AB8" w:rsidRPr="00AB384D" w:rsidTr="00EE05DB">
        <w:trPr>
          <w:trHeight w:val="413"/>
          <w:jc w:val="center"/>
        </w:trPr>
        <w:tc>
          <w:tcPr>
            <w:tcW w:w="2866" w:type="dxa"/>
            <w:shd w:val="clear" w:color="auto" w:fill="FFFFFF"/>
          </w:tcPr>
          <w:p w:rsidR="00464AB8" w:rsidRPr="00AB384D" w:rsidRDefault="00464AB8" w:rsidP="00EE05DB">
            <w:pPr>
              <w:pStyle w:val="101"/>
              <w:shd w:val="clear" w:color="auto" w:fill="auto"/>
              <w:spacing w:line="240" w:lineRule="auto"/>
              <w:ind w:left="149" w:right="23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340" w:type="dxa"/>
            <w:shd w:val="clear" w:color="auto" w:fill="FFFFFF"/>
          </w:tcPr>
          <w:p w:rsidR="00464AB8" w:rsidRPr="00AB384D" w:rsidRDefault="00464AB8" w:rsidP="00EE05DB">
            <w:pPr>
              <w:pStyle w:val="101"/>
              <w:shd w:val="clear" w:color="auto" w:fill="auto"/>
              <w:spacing w:line="240" w:lineRule="auto"/>
              <w:ind w:left="149" w:right="23"/>
              <w:rPr>
                <w:sz w:val="24"/>
                <w:szCs w:val="24"/>
              </w:rPr>
            </w:pPr>
            <w:proofErr w:type="gramStart"/>
            <w:r w:rsidRPr="00AB384D">
              <w:rPr>
                <w:sz w:val="24"/>
                <w:szCs w:val="24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proofErr w:type="gramEnd"/>
          </w:p>
        </w:tc>
        <w:tc>
          <w:tcPr>
            <w:tcW w:w="1153" w:type="dxa"/>
            <w:shd w:val="clear" w:color="auto" w:fill="FFFFFF"/>
          </w:tcPr>
          <w:p w:rsidR="00464AB8" w:rsidRPr="00AB384D" w:rsidRDefault="00464AB8" w:rsidP="00EE05DB">
            <w:pPr>
              <w:pStyle w:val="101"/>
              <w:shd w:val="clear" w:color="auto" w:fill="auto"/>
              <w:spacing w:line="240" w:lineRule="auto"/>
              <w:ind w:left="149" w:right="23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t>Объем часов</w:t>
            </w:r>
          </w:p>
        </w:tc>
        <w:tc>
          <w:tcPr>
            <w:tcW w:w="2907" w:type="dxa"/>
            <w:shd w:val="clear" w:color="auto" w:fill="FFFFFF"/>
          </w:tcPr>
          <w:p w:rsidR="00464AB8" w:rsidRPr="00AB384D" w:rsidRDefault="00464AB8" w:rsidP="00EE05DB">
            <w:pPr>
              <w:pStyle w:val="101"/>
              <w:shd w:val="clear" w:color="auto" w:fill="auto"/>
              <w:spacing w:line="240" w:lineRule="auto"/>
              <w:ind w:left="149" w:right="23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t>Уровень освоения</w:t>
            </w:r>
          </w:p>
        </w:tc>
      </w:tr>
      <w:tr w:rsidR="00464AB8" w:rsidRPr="00AB384D" w:rsidTr="00EE05DB">
        <w:trPr>
          <w:trHeight w:val="211"/>
          <w:jc w:val="center"/>
        </w:trPr>
        <w:tc>
          <w:tcPr>
            <w:tcW w:w="2866" w:type="dxa"/>
            <w:shd w:val="clear" w:color="auto" w:fill="FFFFFF"/>
          </w:tcPr>
          <w:p w:rsidR="00464AB8" w:rsidRPr="00AB384D" w:rsidRDefault="00464AB8" w:rsidP="00EE05DB">
            <w:pPr>
              <w:pStyle w:val="101"/>
              <w:shd w:val="clear" w:color="auto" w:fill="auto"/>
              <w:spacing w:line="240" w:lineRule="auto"/>
              <w:ind w:left="149" w:right="23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t>1</w:t>
            </w:r>
          </w:p>
        </w:tc>
        <w:tc>
          <w:tcPr>
            <w:tcW w:w="8340" w:type="dxa"/>
            <w:shd w:val="clear" w:color="auto" w:fill="FFFFFF"/>
          </w:tcPr>
          <w:p w:rsidR="00464AB8" w:rsidRPr="00AB384D" w:rsidRDefault="00464AB8" w:rsidP="00EE05DB">
            <w:pPr>
              <w:pStyle w:val="101"/>
              <w:shd w:val="clear" w:color="auto" w:fill="auto"/>
              <w:spacing w:line="240" w:lineRule="auto"/>
              <w:ind w:left="149" w:right="23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t>2</w:t>
            </w:r>
          </w:p>
        </w:tc>
        <w:tc>
          <w:tcPr>
            <w:tcW w:w="1153" w:type="dxa"/>
            <w:shd w:val="clear" w:color="auto" w:fill="FFFFFF"/>
          </w:tcPr>
          <w:p w:rsidR="00464AB8" w:rsidRPr="00AB384D" w:rsidRDefault="00464AB8" w:rsidP="00EE05DB">
            <w:pPr>
              <w:pStyle w:val="101"/>
              <w:shd w:val="clear" w:color="auto" w:fill="auto"/>
              <w:spacing w:line="240" w:lineRule="auto"/>
              <w:ind w:left="149" w:right="23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t>3</w:t>
            </w:r>
          </w:p>
        </w:tc>
        <w:tc>
          <w:tcPr>
            <w:tcW w:w="2907" w:type="dxa"/>
            <w:shd w:val="clear" w:color="auto" w:fill="FFFFFF"/>
          </w:tcPr>
          <w:p w:rsidR="00464AB8" w:rsidRPr="00AB384D" w:rsidRDefault="00464AB8" w:rsidP="00EE05DB">
            <w:pPr>
              <w:pStyle w:val="101"/>
              <w:shd w:val="clear" w:color="auto" w:fill="auto"/>
              <w:spacing w:line="240" w:lineRule="auto"/>
              <w:ind w:left="149" w:right="23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t>4</w:t>
            </w:r>
          </w:p>
        </w:tc>
      </w:tr>
      <w:tr w:rsidR="00464AB8" w:rsidRPr="00AB384D" w:rsidTr="00EE05DB">
        <w:trPr>
          <w:trHeight w:val="701"/>
          <w:jc w:val="center"/>
        </w:trPr>
        <w:tc>
          <w:tcPr>
            <w:tcW w:w="2866" w:type="dxa"/>
            <w:shd w:val="clear" w:color="auto" w:fill="FFFFFF"/>
          </w:tcPr>
          <w:p w:rsidR="00464AB8" w:rsidRPr="00AB384D" w:rsidRDefault="00464AB8" w:rsidP="00EE05DB">
            <w:pPr>
              <w:pStyle w:val="101"/>
              <w:shd w:val="clear" w:color="auto" w:fill="auto"/>
              <w:spacing w:line="240" w:lineRule="auto"/>
              <w:ind w:left="149" w:right="23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t>Раздел I. Основы теории государства и права.</w:t>
            </w:r>
          </w:p>
        </w:tc>
        <w:tc>
          <w:tcPr>
            <w:tcW w:w="8340" w:type="dxa"/>
            <w:shd w:val="clear" w:color="auto" w:fill="FFFFFF"/>
          </w:tcPr>
          <w:p w:rsidR="00464AB8" w:rsidRPr="00AB384D" w:rsidRDefault="00464AB8" w:rsidP="00EE05DB">
            <w:pPr>
              <w:ind w:left="149" w:right="2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53" w:type="dxa"/>
            <w:shd w:val="clear" w:color="auto" w:fill="FFFFFF"/>
          </w:tcPr>
          <w:p w:rsidR="00464AB8" w:rsidRPr="00AB384D" w:rsidRDefault="00EE05DB" w:rsidP="00EE05DB">
            <w:pPr>
              <w:pStyle w:val="111"/>
              <w:shd w:val="clear" w:color="auto" w:fill="auto"/>
              <w:spacing w:line="240" w:lineRule="auto"/>
              <w:ind w:left="149" w:right="23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5</w:t>
            </w:r>
          </w:p>
        </w:tc>
        <w:tc>
          <w:tcPr>
            <w:tcW w:w="2907" w:type="dxa"/>
            <w:shd w:val="clear" w:color="auto" w:fill="FFFFFF"/>
          </w:tcPr>
          <w:p w:rsidR="00464AB8" w:rsidRPr="00AB384D" w:rsidRDefault="00464AB8" w:rsidP="00EE05DB">
            <w:pPr>
              <w:ind w:left="149" w:right="2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64AB8" w:rsidRPr="00AB384D" w:rsidTr="00EE05DB">
        <w:trPr>
          <w:trHeight w:val="211"/>
          <w:jc w:val="center"/>
        </w:trPr>
        <w:tc>
          <w:tcPr>
            <w:tcW w:w="2866" w:type="dxa"/>
            <w:shd w:val="clear" w:color="auto" w:fill="FFFFFF"/>
          </w:tcPr>
          <w:p w:rsidR="00464AB8" w:rsidRPr="00AB384D" w:rsidRDefault="00464AB8" w:rsidP="00EE05DB">
            <w:pPr>
              <w:ind w:left="149" w:right="2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340" w:type="dxa"/>
            <w:shd w:val="clear" w:color="auto" w:fill="FFFFFF"/>
          </w:tcPr>
          <w:p w:rsidR="00464AB8" w:rsidRPr="00AB384D" w:rsidRDefault="00464AB8" w:rsidP="00EE05DB">
            <w:pPr>
              <w:pStyle w:val="101"/>
              <w:shd w:val="clear" w:color="auto" w:fill="auto"/>
              <w:spacing w:line="240" w:lineRule="auto"/>
              <w:ind w:left="149" w:right="23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53" w:type="dxa"/>
            <w:shd w:val="clear" w:color="auto" w:fill="FFFFFF"/>
          </w:tcPr>
          <w:p w:rsidR="00464AB8" w:rsidRPr="00AB384D" w:rsidRDefault="00464AB8" w:rsidP="00EE05DB">
            <w:pPr>
              <w:ind w:left="149" w:right="2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07" w:type="dxa"/>
            <w:shd w:val="clear" w:color="auto" w:fill="FFFFFF"/>
          </w:tcPr>
          <w:p w:rsidR="00464AB8" w:rsidRPr="00AB384D" w:rsidRDefault="00464AB8" w:rsidP="00EE05DB">
            <w:pPr>
              <w:ind w:left="149" w:right="2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F354C" w:rsidRPr="00AB384D" w:rsidTr="00EE05DB">
        <w:trPr>
          <w:trHeight w:val="1018"/>
          <w:jc w:val="center"/>
        </w:trPr>
        <w:tc>
          <w:tcPr>
            <w:tcW w:w="2866" w:type="dxa"/>
            <w:shd w:val="clear" w:color="auto" w:fill="FFFFFF"/>
          </w:tcPr>
          <w:p w:rsidR="00AF354C" w:rsidRPr="00AB384D" w:rsidRDefault="00AF354C" w:rsidP="00EE05DB">
            <w:pPr>
              <w:pStyle w:val="101"/>
              <w:shd w:val="clear" w:color="auto" w:fill="auto"/>
              <w:spacing w:line="240" w:lineRule="auto"/>
              <w:ind w:left="149" w:right="23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t>Тема 1.1.</w:t>
            </w:r>
          </w:p>
          <w:p w:rsidR="00AF354C" w:rsidRPr="00B21FDD" w:rsidRDefault="00B21FDD" w:rsidP="00B21FDD">
            <w:pPr>
              <w:shd w:val="clear" w:color="auto" w:fill="FFFFFF"/>
              <w:ind w:left="149" w:right="23"/>
              <w:jc w:val="center"/>
              <w:rPr>
                <w:rFonts w:ascii="Times New Roman" w:hAnsi="Times New Roman" w:cs="Times New Roman"/>
              </w:rPr>
            </w:pPr>
            <w:r w:rsidRPr="00B21FDD">
              <w:rPr>
                <w:rFonts w:ascii="Times New Roman" w:hAnsi="Times New Roman" w:cs="Times New Roman"/>
              </w:rPr>
              <w:t>Право: понятие, нормы, система, источники</w:t>
            </w:r>
          </w:p>
        </w:tc>
        <w:tc>
          <w:tcPr>
            <w:tcW w:w="8340" w:type="dxa"/>
            <w:shd w:val="clear" w:color="auto" w:fill="FFFFFF"/>
          </w:tcPr>
          <w:p w:rsidR="00B21FDD" w:rsidRPr="00AB384D" w:rsidRDefault="00B21FDD" w:rsidP="00B21FDD">
            <w:pPr>
              <w:pStyle w:val="a6"/>
              <w:shd w:val="clear" w:color="auto" w:fill="auto"/>
              <w:tabs>
                <w:tab w:val="left" w:pos="336"/>
              </w:tabs>
              <w:spacing w:line="240" w:lineRule="auto"/>
              <w:ind w:left="149" w:right="23" w:firstLine="0"/>
              <w:jc w:val="left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t>Понятие и предпосылки происхождения государства.</w:t>
            </w:r>
          </w:p>
          <w:p w:rsidR="00B21FDD" w:rsidRPr="00AB384D" w:rsidRDefault="00B21FDD" w:rsidP="00B21FDD">
            <w:pPr>
              <w:pStyle w:val="a6"/>
              <w:shd w:val="clear" w:color="auto" w:fill="auto"/>
              <w:tabs>
                <w:tab w:val="left" w:pos="322"/>
              </w:tabs>
              <w:spacing w:line="240" w:lineRule="auto"/>
              <w:ind w:left="149" w:right="23" w:firstLine="0"/>
              <w:jc w:val="left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t>Функции государства.</w:t>
            </w:r>
          </w:p>
          <w:p w:rsidR="00AF354C" w:rsidRPr="00AB384D" w:rsidRDefault="00B21FDD" w:rsidP="00B21FDD">
            <w:pPr>
              <w:pStyle w:val="a6"/>
              <w:shd w:val="clear" w:color="auto" w:fill="auto"/>
              <w:spacing w:line="240" w:lineRule="auto"/>
              <w:ind w:left="149" w:right="23" w:firstLine="0"/>
              <w:jc w:val="both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t>Формы государства.</w:t>
            </w:r>
          </w:p>
        </w:tc>
        <w:tc>
          <w:tcPr>
            <w:tcW w:w="1153" w:type="dxa"/>
            <w:shd w:val="clear" w:color="auto" w:fill="FFFFFF"/>
          </w:tcPr>
          <w:p w:rsidR="00AF354C" w:rsidRPr="00AB384D" w:rsidRDefault="00AF354C" w:rsidP="00EE05DB">
            <w:pPr>
              <w:pStyle w:val="a6"/>
              <w:shd w:val="clear" w:color="auto" w:fill="auto"/>
              <w:spacing w:line="240" w:lineRule="auto"/>
              <w:ind w:left="149" w:right="23" w:firstLine="0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t>2</w:t>
            </w:r>
          </w:p>
        </w:tc>
        <w:tc>
          <w:tcPr>
            <w:tcW w:w="2907" w:type="dxa"/>
            <w:shd w:val="clear" w:color="auto" w:fill="FFFFFF"/>
          </w:tcPr>
          <w:p w:rsidR="00AF354C" w:rsidRPr="00AB384D" w:rsidRDefault="00AF354C" w:rsidP="00EE05DB">
            <w:pPr>
              <w:pStyle w:val="a6"/>
              <w:shd w:val="clear" w:color="auto" w:fill="auto"/>
              <w:spacing w:line="240" w:lineRule="auto"/>
              <w:ind w:left="149" w:right="23" w:firstLine="0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t>1</w:t>
            </w:r>
          </w:p>
        </w:tc>
      </w:tr>
      <w:tr w:rsidR="00AF354C" w:rsidRPr="00AB384D" w:rsidTr="00EE05DB">
        <w:trPr>
          <w:trHeight w:val="211"/>
          <w:jc w:val="center"/>
        </w:trPr>
        <w:tc>
          <w:tcPr>
            <w:tcW w:w="2866" w:type="dxa"/>
            <w:vMerge w:val="restart"/>
            <w:shd w:val="clear" w:color="auto" w:fill="FFFFFF"/>
          </w:tcPr>
          <w:p w:rsidR="005976C6" w:rsidRPr="00AB384D" w:rsidRDefault="005976C6" w:rsidP="00EE05DB">
            <w:pPr>
              <w:ind w:left="149" w:right="23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B384D">
              <w:rPr>
                <w:rFonts w:ascii="Times New Roman" w:hAnsi="Times New Roman" w:cs="Times New Roman"/>
                <w:b/>
                <w:bCs/>
                <w:color w:val="auto"/>
              </w:rPr>
              <w:t>Тема 1.2.</w:t>
            </w:r>
          </w:p>
          <w:p w:rsidR="00B21FDD" w:rsidRPr="00AB384D" w:rsidRDefault="00B21FDD" w:rsidP="00B21FDD">
            <w:pPr>
              <w:shd w:val="clear" w:color="auto" w:fill="FFFFFF"/>
              <w:ind w:left="149" w:right="23"/>
              <w:jc w:val="center"/>
              <w:rPr>
                <w:rFonts w:ascii="Times New Roman" w:hAnsi="Times New Roman" w:cs="Times New Roman"/>
              </w:rPr>
            </w:pPr>
            <w:r w:rsidRPr="00AB384D">
              <w:rPr>
                <w:rFonts w:ascii="Times New Roman" w:hAnsi="Times New Roman" w:cs="Times New Roman"/>
              </w:rPr>
              <w:t>Государство:</w:t>
            </w:r>
          </w:p>
          <w:p w:rsidR="00B21FDD" w:rsidRPr="00AB384D" w:rsidRDefault="00B21FDD" w:rsidP="00B21FDD">
            <w:pPr>
              <w:shd w:val="clear" w:color="auto" w:fill="FFFFFF"/>
              <w:ind w:left="149" w:right="23"/>
              <w:jc w:val="center"/>
              <w:rPr>
                <w:rFonts w:ascii="Times New Roman" w:hAnsi="Times New Roman" w:cs="Times New Roman"/>
              </w:rPr>
            </w:pPr>
            <w:r w:rsidRPr="00AB384D">
              <w:rPr>
                <w:rFonts w:ascii="Times New Roman" w:hAnsi="Times New Roman" w:cs="Times New Roman"/>
              </w:rPr>
              <w:t>понятие, формы,</w:t>
            </w:r>
          </w:p>
          <w:p w:rsidR="00B21FDD" w:rsidRPr="00AB384D" w:rsidRDefault="00B21FDD" w:rsidP="00B21FDD">
            <w:pPr>
              <w:shd w:val="clear" w:color="auto" w:fill="FFFFFF"/>
              <w:ind w:left="149" w:right="23"/>
              <w:jc w:val="center"/>
              <w:rPr>
                <w:rFonts w:ascii="Times New Roman" w:hAnsi="Times New Roman" w:cs="Times New Roman"/>
              </w:rPr>
            </w:pPr>
            <w:r w:rsidRPr="00AB384D">
              <w:rPr>
                <w:rFonts w:ascii="Times New Roman" w:hAnsi="Times New Roman" w:cs="Times New Roman"/>
              </w:rPr>
              <w:t>функции</w:t>
            </w:r>
          </w:p>
          <w:p w:rsidR="00AF354C" w:rsidRPr="00AB384D" w:rsidRDefault="00AF354C" w:rsidP="00B21FDD">
            <w:pPr>
              <w:pStyle w:val="a6"/>
              <w:spacing w:line="240" w:lineRule="auto"/>
              <w:ind w:left="149" w:right="23" w:firstLine="0"/>
              <w:rPr>
                <w:sz w:val="24"/>
                <w:szCs w:val="24"/>
              </w:rPr>
            </w:pPr>
          </w:p>
        </w:tc>
        <w:tc>
          <w:tcPr>
            <w:tcW w:w="8340" w:type="dxa"/>
            <w:shd w:val="clear" w:color="auto" w:fill="FFFFFF"/>
          </w:tcPr>
          <w:p w:rsidR="00AF354C" w:rsidRPr="00AB384D" w:rsidRDefault="00AF354C" w:rsidP="00EE05DB">
            <w:pPr>
              <w:pStyle w:val="101"/>
              <w:shd w:val="clear" w:color="auto" w:fill="auto"/>
              <w:spacing w:line="240" w:lineRule="auto"/>
              <w:ind w:left="149" w:right="23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53" w:type="dxa"/>
            <w:shd w:val="clear" w:color="auto" w:fill="FFFFFF"/>
          </w:tcPr>
          <w:p w:rsidR="00AF354C" w:rsidRPr="00AB384D" w:rsidRDefault="00AF354C" w:rsidP="00EE05DB">
            <w:pPr>
              <w:ind w:left="149" w:right="2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07" w:type="dxa"/>
            <w:shd w:val="clear" w:color="auto" w:fill="FFFFFF"/>
          </w:tcPr>
          <w:p w:rsidR="00AF354C" w:rsidRPr="00AB384D" w:rsidRDefault="00AF354C" w:rsidP="00EE05DB">
            <w:pPr>
              <w:ind w:left="149" w:right="2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F354C" w:rsidRPr="00AB384D" w:rsidTr="00EE05DB">
        <w:trPr>
          <w:trHeight w:val="619"/>
          <w:jc w:val="center"/>
        </w:trPr>
        <w:tc>
          <w:tcPr>
            <w:tcW w:w="2866" w:type="dxa"/>
            <w:vMerge/>
            <w:shd w:val="clear" w:color="auto" w:fill="FFFFFF"/>
          </w:tcPr>
          <w:p w:rsidR="00AF354C" w:rsidRPr="00AB384D" w:rsidRDefault="00AF354C" w:rsidP="00EE05DB">
            <w:pPr>
              <w:pStyle w:val="a6"/>
              <w:shd w:val="clear" w:color="auto" w:fill="auto"/>
              <w:spacing w:line="240" w:lineRule="auto"/>
              <w:ind w:left="149" w:right="23" w:firstLine="0"/>
              <w:rPr>
                <w:sz w:val="24"/>
                <w:szCs w:val="24"/>
              </w:rPr>
            </w:pPr>
          </w:p>
        </w:tc>
        <w:tc>
          <w:tcPr>
            <w:tcW w:w="8340" w:type="dxa"/>
            <w:shd w:val="clear" w:color="auto" w:fill="FFFFFF"/>
          </w:tcPr>
          <w:p w:rsidR="00B21FDD" w:rsidRPr="00AB384D" w:rsidRDefault="00B21FDD" w:rsidP="00B21FDD">
            <w:pPr>
              <w:pStyle w:val="a6"/>
              <w:shd w:val="clear" w:color="auto" w:fill="auto"/>
              <w:spacing w:line="240" w:lineRule="auto"/>
              <w:ind w:left="149" w:right="23" w:firstLine="0"/>
              <w:jc w:val="both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t>Понятие государства. Функции государства. Понятие права.</w:t>
            </w:r>
          </w:p>
          <w:p w:rsidR="00AF354C" w:rsidRPr="00AB384D" w:rsidRDefault="00B21FDD" w:rsidP="00B21FDD">
            <w:pPr>
              <w:pStyle w:val="a6"/>
              <w:shd w:val="clear" w:color="auto" w:fill="auto"/>
              <w:tabs>
                <w:tab w:val="left" w:pos="322"/>
              </w:tabs>
              <w:spacing w:line="240" w:lineRule="auto"/>
              <w:ind w:left="149" w:right="23" w:firstLine="0"/>
              <w:jc w:val="left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t>Основные: общеобязательность, формальная определенность, обеспеченность выполнения принудительной силой государства. Норма права. Классификация правовых норм. Основные отрасли российского права. Источники права.</w:t>
            </w:r>
          </w:p>
        </w:tc>
        <w:tc>
          <w:tcPr>
            <w:tcW w:w="1153" w:type="dxa"/>
            <w:shd w:val="clear" w:color="auto" w:fill="FFFFFF"/>
          </w:tcPr>
          <w:p w:rsidR="00AF354C" w:rsidRPr="00AB384D" w:rsidRDefault="00AF354C" w:rsidP="00EE05DB">
            <w:pPr>
              <w:pStyle w:val="a6"/>
              <w:shd w:val="clear" w:color="auto" w:fill="auto"/>
              <w:spacing w:line="240" w:lineRule="auto"/>
              <w:ind w:left="149" w:right="23" w:firstLine="0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t>2</w:t>
            </w:r>
          </w:p>
        </w:tc>
        <w:tc>
          <w:tcPr>
            <w:tcW w:w="2907" w:type="dxa"/>
            <w:shd w:val="clear" w:color="auto" w:fill="FFFFFF"/>
          </w:tcPr>
          <w:p w:rsidR="00AF354C" w:rsidRPr="00AB384D" w:rsidRDefault="00AF354C" w:rsidP="00EE05DB">
            <w:pPr>
              <w:pStyle w:val="a6"/>
              <w:shd w:val="clear" w:color="auto" w:fill="auto"/>
              <w:spacing w:line="240" w:lineRule="auto"/>
              <w:ind w:left="149" w:right="23" w:firstLine="0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t>1</w:t>
            </w:r>
          </w:p>
        </w:tc>
      </w:tr>
      <w:tr w:rsidR="00AF354C" w:rsidRPr="00AB384D" w:rsidTr="00EE05DB">
        <w:trPr>
          <w:trHeight w:val="638"/>
          <w:jc w:val="center"/>
        </w:trPr>
        <w:tc>
          <w:tcPr>
            <w:tcW w:w="2866" w:type="dxa"/>
            <w:vMerge/>
            <w:shd w:val="clear" w:color="auto" w:fill="FFFFFF"/>
          </w:tcPr>
          <w:p w:rsidR="00AF354C" w:rsidRPr="00AB384D" w:rsidRDefault="00AF354C" w:rsidP="00EE05DB">
            <w:pPr>
              <w:ind w:left="149" w:right="2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340" w:type="dxa"/>
            <w:shd w:val="clear" w:color="auto" w:fill="FFFFFF"/>
          </w:tcPr>
          <w:p w:rsidR="00AF354C" w:rsidRPr="00AB384D" w:rsidRDefault="00AF354C" w:rsidP="00EE05DB">
            <w:pPr>
              <w:pStyle w:val="111"/>
              <w:shd w:val="clear" w:color="auto" w:fill="auto"/>
              <w:spacing w:line="240" w:lineRule="auto"/>
              <w:ind w:left="149" w:right="23"/>
              <w:rPr>
                <w:i w:val="0"/>
                <w:sz w:val="24"/>
                <w:szCs w:val="24"/>
              </w:rPr>
            </w:pPr>
            <w:r w:rsidRPr="00AB384D">
              <w:rPr>
                <w:i w:val="0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B384D">
              <w:rPr>
                <w:i w:val="0"/>
                <w:sz w:val="24"/>
                <w:szCs w:val="24"/>
              </w:rPr>
              <w:t>обучающихся</w:t>
            </w:r>
            <w:proofErr w:type="gramEnd"/>
          </w:p>
          <w:p w:rsidR="00AF354C" w:rsidRPr="00AB384D" w:rsidRDefault="00AF354C" w:rsidP="00EE05DB">
            <w:pPr>
              <w:pStyle w:val="a6"/>
              <w:shd w:val="clear" w:color="auto" w:fill="auto"/>
              <w:spacing w:line="240" w:lineRule="auto"/>
              <w:ind w:left="149" w:right="23" w:firstLine="0"/>
              <w:jc w:val="left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t>Решение задач, тестирование. Подбор информации по теме.</w:t>
            </w:r>
          </w:p>
        </w:tc>
        <w:tc>
          <w:tcPr>
            <w:tcW w:w="1153" w:type="dxa"/>
            <w:shd w:val="clear" w:color="auto" w:fill="FFFFFF"/>
          </w:tcPr>
          <w:p w:rsidR="00AF354C" w:rsidRPr="00AB384D" w:rsidRDefault="008E527E" w:rsidP="00EE05DB">
            <w:pPr>
              <w:pStyle w:val="111"/>
              <w:shd w:val="clear" w:color="auto" w:fill="auto"/>
              <w:spacing w:line="240" w:lineRule="auto"/>
              <w:ind w:left="149" w:right="23"/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2907" w:type="dxa"/>
            <w:shd w:val="clear" w:color="auto" w:fill="FFFFFF"/>
          </w:tcPr>
          <w:p w:rsidR="00AF354C" w:rsidRPr="00AB384D" w:rsidRDefault="00AF354C" w:rsidP="00EE05DB">
            <w:pPr>
              <w:ind w:left="149" w:righ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B384D">
              <w:rPr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0B35ED" w:rsidRPr="00AB384D" w:rsidTr="00EE05DB">
        <w:trPr>
          <w:trHeight w:val="1228"/>
          <w:jc w:val="center"/>
        </w:trPr>
        <w:tc>
          <w:tcPr>
            <w:tcW w:w="2866" w:type="dxa"/>
            <w:shd w:val="clear" w:color="auto" w:fill="FFFFFF"/>
          </w:tcPr>
          <w:p w:rsidR="000B35ED" w:rsidRPr="00AB384D" w:rsidRDefault="000B35ED" w:rsidP="00EE05DB">
            <w:pPr>
              <w:pStyle w:val="101"/>
              <w:shd w:val="clear" w:color="auto" w:fill="auto"/>
              <w:spacing w:line="240" w:lineRule="auto"/>
              <w:ind w:left="149" w:right="23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t xml:space="preserve">Раздел </w:t>
            </w:r>
            <w:r w:rsidRPr="00AB384D">
              <w:rPr>
                <w:sz w:val="24"/>
                <w:szCs w:val="24"/>
                <w:lang w:val="en-US" w:eastAsia="en-US"/>
              </w:rPr>
              <w:t>II</w:t>
            </w:r>
            <w:r w:rsidRPr="00AB384D">
              <w:rPr>
                <w:sz w:val="24"/>
                <w:szCs w:val="24"/>
                <w:lang w:eastAsia="en-US"/>
              </w:rPr>
              <w:t>.</w:t>
            </w:r>
          </w:p>
          <w:p w:rsidR="000B35ED" w:rsidRPr="00AB384D" w:rsidRDefault="000B35ED" w:rsidP="00EE05DB">
            <w:pPr>
              <w:pStyle w:val="101"/>
              <w:shd w:val="clear" w:color="auto" w:fill="auto"/>
              <w:spacing w:line="240" w:lineRule="auto"/>
              <w:ind w:left="149" w:right="23"/>
              <w:jc w:val="left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t xml:space="preserve">Основы </w:t>
            </w:r>
          </w:p>
          <w:p w:rsidR="000B35ED" w:rsidRPr="00AB384D" w:rsidRDefault="00B57F2D" w:rsidP="00EE05DB">
            <w:pPr>
              <w:pStyle w:val="101"/>
              <w:shd w:val="clear" w:color="auto" w:fill="auto"/>
              <w:spacing w:line="240" w:lineRule="auto"/>
              <w:ind w:left="149" w:right="23"/>
              <w:jc w:val="left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t>Конституционного и административ</w:t>
            </w:r>
            <w:r w:rsidR="000B35ED" w:rsidRPr="00AB384D">
              <w:rPr>
                <w:sz w:val="24"/>
                <w:szCs w:val="24"/>
              </w:rPr>
              <w:t>ного права.</w:t>
            </w:r>
          </w:p>
        </w:tc>
        <w:tc>
          <w:tcPr>
            <w:tcW w:w="8340" w:type="dxa"/>
            <w:shd w:val="clear" w:color="auto" w:fill="FFFFFF"/>
          </w:tcPr>
          <w:p w:rsidR="000B35ED" w:rsidRPr="00AB384D" w:rsidRDefault="000B35ED" w:rsidP="00EE05DB">
            <w:pPr>
              <w:ind w:left="149" w:right="2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53" w:type="dxa"/>
            <w:shd w:val="clear" w:color="auto" w:fill="FFFFFF"/>
          </w:tcPr>
          <w:p w:rsidR="000B35ED" w:rsidRPr="00AB384D" w:rsidRDefault="00B21FDD" w:rsidP="00EE05DB">
            <w:pPr>
              <w:pStyle w:val="111"/>
              <w:spacing w:line="240" w:lineRule="auto"/>
              <w:ind w:left="149" w:right="23"/>
              <w:jc w:val="center"/>
              <w:rPr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8</w:t>
            </w:r>
          </w:p>
        </w:tc>
        <w:tc>
          <w:tcPr>
            <w:tcW w:w="2907" w:type="dxa"/>
            <w:shd w:val="clear" w:color="auto" w:fill="FFFFFF"/>
          </w:tcPr>
          <w:p w:rsidR="000B35ED" w:rsidRPr="00AB384D" w:rsidRDefault="000B35ED" w:rsidP="00EE05DB">
            <w:pPr>
              <w:ind w:left="149" w:right="2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64AB8" w:rsidRPr="00AB384D" w:rsidTr="00EE05DB">
        <w:trPr>
          <w:trHeight w:val="70"/>
          <w:jc w:val="center"/>
        </w:trPr>
        <w:tc>
          <w:tcPr>
            <w:tcW w:w="2866" w:type="dxa"/>
            <w:shd w:val="clear" w:color="auto" w:fill="FFFFFF"/>
          </w:tcPr>
          <w:p w:rsidR="00464AB8" w:rsidRPr="00AB384D" w:rsidRDefault="00464AB8" w:rsidP="00EE05DB">
            <w:pPr>
              <w:ind w:left="149" w:right="2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340" w:type="dxa"/>
            <w:shd w:val="clear" w:color="auto" w:fill="FFFFFF"/>
          </w:tcPr>
          <w:p w:rsidR="00464AB8" w:rsidRPr="00AB384D" w:rsidRDefault="00464AB8" w:rsidP="00EE05DB">
            <w:pPr>
              <w:pStyle w:val="101"/>
              <w:shd w:val="clear" w:color="auto" w:fill="auto"/>
              <w:spacing w:line="240" w:lineRule="auto"/>
              <w:ind w:left="149" w:right="23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53" w:type="dxa"/>
            <w:shd w:val="clear" w:color="auto" w:fill="FFFFFF"/>
          </w:tcPr>
          <w:p w:rsidR="00464AB8" w:rsidRPr="00AB384D" w:rsidRDefault="00464AB8" w:rsidP="00EE05DB">
            <w:pPr>
              <w:ind w:left="149" w:right="2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07" w:type="dxa"/>
            <w:shd w:val="clear" w:color="auto" w:fill="FFFFFF"/>
          </w:tcPr>
          <w:p w:rsidR="00464AB8" w:rsidRPr="00AB384D" w:rsidRDefault="00464AB8" w:rsidP="00EE05DB">
            <w:pPr>
              <w:ind w:left="149" w:right="2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B35ED" w:rsidRPr="00AB384D" w:rsidTr="00EE05DB">
        <w:trPr>
          <w:trHeight w:val="1330"/>
          <w:jc w:val="center"/>
        </w:trPr>
        <w:tc>
          <w:tcPr>
            <w:tcW w:w="2866" w:type="dxa"/>
            <w:vMerge w:val="restart"/>
            <w:shd w:val="clear" w:color="auto" w:fill="FFFFFF"/>
          </w:tcPr>
          <w:p w:rsidR="000B35ED" w:rsidRPr="00AB384D" w:rsidRDefault="000B35ED" w:rsidP="00EE05DB">
            <w:pPr>
              <w:pStyle w:val="101"/>
              <w:shd w:val="clear" w:color="auto" w:fill="auto"/>
              <w:spacing w:line="240" w:lineRule="auto"/>
              <w:ind w:left="149" w:right="23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t>Тема 2.1.</w:t>
            </w:r>
          </w:p>
          <w:p w:rsidR="000B35ED" w:rsidRPr="00AB384D" w:rsidRDefault="000B35ED" w:rsidP="00EE05DB">
            <w:pPr>
              <w:pStyle w:val="a6"/>
              <w:shd w:val="clear" w:color="auto" w:fill="auto"/>
              <w:spacing w:line="240" w:lineRule="auto"/>
              <w:ind w:left="149" w:right="23" w:firstLine="0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t>Конституция РФ об основах конституционного строя.</w:t>
            </w:r>
          </w:p>
        </w:tc>
        <w:tc>
          <w:tcPr>
            <w:tcW w:w="8340" w:type="dxa"/>
            <w:shd w:val="clear" w:color="auto" w:fill="FFFFFF"/>
          </w:tcPr>
          <w:p w:rsidR="000B35ED" w:rsidRPr="00AB384D" w:rsidRDefault="000B35ED" w:rsidP="00EE05DB">
            <w:pPr>
              <w:pStyle w:val="a6"/>
              <w:shd w:val="clear" w:color="auto" w:fill="auto"/>
              <w:spacing w:line="240" w:lineRule="auto"/>
              <w:ind w:left="149" w:right="23" w:firstLine="0"/>
              <w:jc w:val="left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t>Предмет, роль значение и основн</w:t>
            </w:r>
            <w:r w:rsidR="00BE06C1" w:rsidRPr="00AB384D">
              <w:rPr>
                <w:sz w:val="24"/>
                <w:szCs w:val="24"/>
              </w:rPr>
              <w:t xml:space="preserve">ые источники государственного и </w:t>
            </w:r>
            <w:r w:rsidRPr="00AB384D">
              <w:rPr>
                <w:sz w:val="24"/>
                <w:szCs w:val="24"/>
              </w:rPr>
              <w:t>административного права.</w:t>
            </w:r>
          </w:p>
          <w:p w:rsidR="00BE06C1" w:rsidRPr="00AB384D" w:rsidRDefault="000B35ED" w:rsidP="00EE05DB">
            <w:pPr>
              <w:pStyle w:val="a6"/>
              <w:shd w:val="clear" w:color="auto" w:fill="auto"/>
              <w:tabs>
                <w:tab w:val="left" w:pos="326"/>
              </w:tabs>
              <w:spacing w:line="240" w:lineRule="auto"/>
              <w:ind w:left="149" w:right="23" w:firstLine="0"/>
              <w:jc w:val="left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t xml:space="preserve">Виды Конституций. Конституционные характеристики </w:t>
            </w:r>
            <w:proofErr w:type="gramStart"/>
            <w:r w:rsidRPr="00AB384D">
              <w:rPr>
                <w:sz w:val="24"/>
                <w:szCs w:val="24"/>
              </w:rPr>
              <w:t>Российского</w:t>
            </w:r>
            <w:proofErr w:type="gramEnd"/>
          </w:p>
          <w:p w:rsidR="00BE06C1" w:rsidRPr="00AB384D" w:rsidRDefault="000B35ED" w:rsidP="00EE05DB">
            <w:pPr>
              <w:pStyle w:val="a6"/>
              <w:shd w:val="clear" w:color="auto" w:fill="auto"/>
              <w:tabs>
                <w:tab w:val="left" w:pos="326"/>
              </w:tabs>
              <w:spacing w:line="240" w:lineRule="auto"/>
              <w:ind w:left="149" w:right="23" w:firstLine="0"/>
              <w:jc w:val="left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t xml:space="preserve">государства: </w:t>
            </w:r>
            <w:proofErr w:type="gramStart"/>
            <w:r w:rsidRPr="00AB384D">
              <w:rPr>
                <w:sz w:val="24"/>
                <w:szCs w:val="24"/>
              </w:rPr>
              <w:t>демократическое</w:t>
            </w:r>
            <w:proofErr w:type="gramEnd"/>
            <w:r w:rsidRPr="00AB384D">
              <w:rPr>
                <w:sz w:val="24"/>
                <w:szCs w:val="24"/>
              </w:rPr>
              <w:t>, федеральное, правовое, социальное, светское, с</w:t>
            </w:r>
          </w:p>
          <w:p w:rsidR="000B35ED" w:rsidRPr="00AB384D" w:rsidRDefault="000B35ED" w:rsidP="00EE05DB">
            <w:pPr>
              <w:pStyle w:val="a6"/>
              <w:shd w:val="clear" w:color="auto" w:fill="auto"/>
              <w:tabs>
                <w:tab w:val="left" w:pos="326"/>
              </w:tabs>
              <w:spacing w:line="240" w:lineRule="auto"/>
              <w:ind w:left="149" w:right="23" w:firstLine="0"/>
              <w:jc w:val="left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t>республиканской формой правления</w:t>
            </w:r>
          </w:p>
        </w:tc>
        <w:tc>
          <w:tcPr>
            <w:tcW w:w="1153" w:type="dxa"/>
            <w:shd w:val="clear" w:color="auto" w:fill="FFFFFF"/>
          </w:tcPr>
          <w:p w:rsidR="000B35ED" w:rsidRPr="00AB384D" w:rsidRDefault="000B35ED" w:rsidP="00EE05DB">
            <w:pPr>
              <w:pStyle w:val="a6"/>
              <w:shd w:val="clear" w:color="auto" w:fill="auto"/>
              <w:spacing w:line="240" w:lineRule="auto"/>
              <w:ind w:left="149" w:right="23" w:firstLine="0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t>2</w:t>
            </w:r>
          </w:p>
        </w:tc>
        <w:tc>
          <w:tcPr>
            <w:tcW w:w="2907" w:type="dxa"/>
            <w:shd w:val="clear" w:color="auto" w:fill="FFFFFF"/>
          </w:tcPr>
          <w:p w:rsidR="000B35ED" w:rsidRPr="00AB384D" w:rsidRDefault="000B35ED" w:rsidP="00EE05DB">
            <w:pPr>
              <w:pStyle w:val="a6"/>
              <w:shd w:val="clear" w:color="auto" w:fill="auto"/>
              <w:spacing w:line="240" w:lineRule="auto"/>
              <w:ind w:left="149" w:right="23" w:firstLine="0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t>1</w:t>
            </w:r>
          </w:p>
        </w:tc>
      </w:tr>
      <w:tr w:rsidR="000B35ED" w:rsidRPr="00AB384D" w:rsidTr="00EE05DB">
        <w:trPr>
          <w:trHeight w:val="610"/>
          <w:jc w:val="center"/>
        </w:trPr>
        <w:tc>
          <w:tcPr>
            <w:tcW w:w="2866" w:type="dxa"/>
            <w:vMerge/>
            <w:shd w:val="clear" w:color="auto" w:fill="FFFFFF"/>
          </w:tcPr>
          <w:p w:rsidR="000B35ED" w:rsidRPr="00AB384D" w:rsidRDefault="000B35ED" w:rsidP="00EE05DB">
            <w:pPr>
              <w:ind w:left="149" w:right="2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340" w:type="dxa"/>
            <w:shd w:val="clear" w:color="auto" w:fill="FFFFFF"/>
          </w:tcPr>
          <w:p w:rsidR="000B35ED" w:rsidRPr="00AB384D" w:rsidRDefault="000B35ED" w:rsidP="00EE05DB">
            <w:pPr>
              <w:pStyle w:val="111"/>
              <w:shd w:val="clear" w:color="auto" w:fill="auto"/>
              <w:spacing w:line="240" w:lineRule="auto"/>
              <w:ind w:left="149" w:right="23"/>
              <w:rPr>
                <w:i w:val="0"/>
                <w:sz w:val="24"/>
                <w:szCs w:val="24"/>
              </w:rPr>
            </w:pPr>
            <w:r w:rsidRPr="00AB384D">
              <w:rPr>
                <w:i w:val="0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B384D">
              <w:rPr>
                <w:i w:val="0"/>
                <w:sz w:val="24"/>
                <w:szCs w:val="24"/>
              </w:rPr>
              <w:t>обучающихся</w:t>
            </w:r>
            <w:proofErr w:type="gramEnd"/>
          </w:p>
          <w:p w:rsidR="000B35ED" w:rsidRPr="00AB384D" w:rsidRDefault="000B35ED" w:rsidP="00EE05DB">
            <w:pPr>
              <w:pStyle w:val="a6"/>
              <w:shd w:val="clear" w:color="auto" w:fill="auto"/>
              <w:spacing w:line="240" w:lineRule="auto"/>
              <w:ind w:left="149" w:right="23" w:firstLine="0"/>
              <w:jc w:val="left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t>Р</w:t>
            </w:r>
            <w:r w:rsidR="00BE06C1" w:rsidRPr="00AB384D">
              <w:rPr>
                <w:sz w:val="24"/>
                <w:szCs w:val="24"/>
              </w:rPr>
              <w:t>абота с текстом Конституции РФ</w:t>
            </w:r>
          </w:p>
        </w:tc>
        <w:tc>
          <w:tcPr>
            <w:tcW w:w="1153" w:type="dxa"/>
            <w:shd w:val="clear" w:color="auto" w:fill="FFFFFF"/>
          </w:tcPr>
          <w:p w:rsidR="000B35ED" w:rsidRPr="00AB384D" w:rsidRDefault="008E527E" w:rsidP="00EE05DB">
            <w:pPr>
              <w:pStyle w:val="111"/>
              <w:shd w:val="clear" w:color="auto" w:fill="auto"/>
              <w:spacing w:line="240" w:lineRule="auto"/>
              <w:ind w:left="149" w:right="23"/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2907" w:type="dxa"/>
            <w:shd w:val="clear" w:color="auto" w:fill="FFFFFF"/>
          </w:tcPr>
          <w:p w:rsidR="000B35ED" w:rsidRPr="00AB384D" w:rsidRDefault="000B35ED" w:rsidP="00EE05DB">
            <w:pPr>
              <w:ind w:left="149" w:righ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B384D">
              <w:rPr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0B35ED" w:rsidRPr="00AB384D" w:rsidTr="00EE05DB">
        <w:trPr>
          <w:trHeight w:val="283"/>
          <w:jc w:val="center"/>
        </w:trPr>
        <w:tc>
          <w:tcPr>
            <w:tcW w:w="2866" w:type="dxa"/>
            <w:vMerge w:val="restart"/>
            <w:shd w:val="clear" w:color="auto" w:fill="FFFFFF"/>
          </w:tcPr>
          <w:p w:rsidR="000B35ED" w:rsidRPr="00AB384D" w:rsidRDefault="000B35ED" w:rsidP="00EE05DB">
            <w:pPr>
              <w:pStyle w:val="101"/>
              <w:shd w:val="clear" w:color="auto" w:fill="auto"/>
              <w:spacing w:line="240" w:lineRule="auto"/>
              <w:ind w:left="149" w:right="23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t>Тема 2.2.</w:t>
            </w:r>
          </w:p>
          <w:p w:rsidR="006E20FB" w:rsidRPr="00AB384D" w:rsidRDefault="000B35ED" w:rsidP="00EE05DB">
            <w:pPr>
              <w:pStyle w:val="a6"/>
              <w:spacing w:line="240" w:lineRule="auto"/>
              <w:ind w:left="149" w:right="23" w:firstLine="0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lastRenderedPageBreak/>
              <w:t xml:space="preserve">Федеративное </w:t>
            </w:r>
          </w:p>
          <w:p w:rsidR="006E20FB" w:rsidRPr="00AB384D" w:rsidRDefault="006E20FB" w:rsidP="00EE05DB">
            <w:pPr>
              <w:pStyle w:val="a6"/>
              <w:spacing w:line="240" w:lineRule="auto"/>
              <w:ind w:left="149" w:right="23" w:firstLine="0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t xml:space="preserve">устройство и  </w:t>
            </w:r>
          </w:p>
          <w:p w:rsidR="000B35ED" w:rsidRPr="00AB384D" w:rsidRDefault="000B35ED" w:rsidP="00EE05DB">
            <w:pPr>
              <w:pStyle w:val="a6"/>
              <w:spacing w:line="240" w:lineRule="auto"/>
              <w:ind w:left="149" w:right="23" w:firstLine="0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t>система власти в РФ.</w:t>
            </w:r>
          </w:p>
        </w:tc>
        <w:tc>
          <w:tcPr>
            <w:tcW w:w="8340" w:type="dxa"/>
            <w:shd w:val="clear" w:color="auto" w:fill="FFFFFF"/>
          </w:tcPr>
          <w:p w:rsidR="000B35ED" w:rsidRPr="00AB384D" w:rsidRDefault="000B35ED" w:rsidP="00EE05DB">
            <w:pPr>
              <w:pStyle w:val="101"/>
              <w:shd w:val="clear" w:color="auto" w:fill="auto"/>
              <w:spacing w:line="240" w:lineRule="auto"/>
              <w:ind w:left="149" w:right="23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153" w:type="dxa"/>
            <w:shd w:val="clear" w:color="auto" w:fill="FFFFFF"/>
          </w:tcPr>
          <w:p w:rsidR="000B35ED" w:rsidRPr="00AB384D" w:rsidRDefault="000B35ED" w:rsidP="00EE05DB">
            <w:pPr>
              <w:ind w:left="149" w:right="2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07" w:type="dxa"/>
            <w:shd w:val="clear" w:color="auto" w:fill="FFFFFF"/>
          </w:tcPr>
          <w:p w:rsidR="000B35ED" w:rsidRPr="00AB384D" w:rsidRDefault="000B35ED" w:rsidP="00EE05DB">
            <w:pPr>
              <w:ind w:left="149" w:right="2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B35ED" w:rsidRPr="00AB384D" w:rsidTr="00EE05DB">
        <w:trPr>
          <w:trHeight w:val="1018"/>
          <w:jc w:val="center"/>
        </w:trPr>
        <w:tc>
          <w:tcPr>
            <w:tcW w:w="2866" w:type="dxa"/>
            <w:vMerge/>
            <w:shd w:val="clear" w:color="auto" w:fill="FFFFFF"/>
          </w:tcPr>
          <w:p w:rsidR="000B35ED" w:rsidRPr="00AB384D" w:rsidRDefault="000B35ED" w:rsidP="00EE05DB">
            <w:pPr>
              <w:pStyle w:val="a6"/>
              <w:shd w:val="clear" w:color="auto" w:fill="auto"/>
              <w:spacing w:line="240" w:lineRule="auto"/>
              <w:ind w:left="149" w:right="23" w:firstLine="0"/>
              <w:rPr>
                <w:sz w:val="24"/>
                <w:szCs w:val="24"/>
              </w:rPr>
            </w:pPr>
          </w:p>
        </w:tc>
        <w:tc>
          <w:tcPr>
            <w:tcW w:w="8340" w:type="dxa"/>
            <w:shd w:val="clear" w:color="auto" w:fill="FFFFFF"/>
          </w:tcPr>
          <w:p w:rsidR="000B35ED" w:rsidRPr="00AB384D" w:rsidRDefault="000B35ED" w:rsidP="00EE05DB">
            <w:pPr>
              <w:pStyle w:val="a6"/>
              <w:shd w:val="clear" w:color="auto" w:fill="auto"/>
              <w:tabs>
                <w:tab w:val="left" w:pos="331"/>
              </w:tabs>
              <w:spacing w:line="240" w:lineRule="auto"/>
              <w:ind w:left="149" w:right="23" w:firstLine="0"/>
              <w:jc w:val="left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t>Виды и состав субъектов РФ, виды ее субъектов и их статус. Конституционно-правовые основы местного самоуправления. Ветви государственной власти в РФ и органы их осуществляющие.</w:t>
            </w:r>
          </w:p>
          <w:p w:rsidR="000B35ED" w:rsidRPr="00AB384D" w:rsidRDefault="000B35ED" w:rsidP="00EE05DB">
            <w:pPr>
              <w:pStyle w:val="a6"/>
              <w:shd w:val="clear" w:color="auto" w:fill="auto"/>
              <w:tabs>
                <w:tab w:val="left" w:pos="322"/>
              </w:tabs>
              <w:spacing w:line="240" w:lineRule="auto"/>
              <w:ind w:left="149" w:right="23" w:firstLine="0"/>
              <w:jc w:val="left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t>Правовые основы судебной власти в РФ. Правоохранительные органы.</w:t>
            </w:r>
          </w:p>
        </w:tc>
        <w:tc>
          <w:tcPr>
            <w:tcW w:w="1153" w:type="dxa"/>
            <w:shd w:val="clear" w:color="auto" w:fill="FFFFFF"/>
          </w:tcPr>
          <w:p w:rsidR="000B35ED" w:rsidRPr="00AB384D" w:rsidRDefault="000B35ED" w:rsidP="00EE05DB">
            <w:pPr>
              <w:pStyle w:val="a6"/>
              <w:shd w:val="clear" w:color="auto" w:fill="auto"/>
              <w:spacing w:line="240" w:lineRule="auto"/>
              <w:ind w:left="149" w:right="23" w:firstLine="0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t>2</w:t>
            </w:r>
          </w:p>
        </w:tc>
        <w:tc>
          <w:tcPr>
            <w:tcW w:w="2907" w:type="dxa"/>
            <w:shd w:val="clear" w:color="auto" w:fill="FFFFFF"/>
          </w:tcPr>
          <w:p w:rsidR="000B35ED" w:rsidRPr="00AB384D" w:rsidRDefault="000B35ED" w:rsidP="00EE05DB">
            <w:pPr>
              <w:pStyle w:val="a6"/>
              <w:shd w:val="clear" w:color="auto" w:fill="auto"/>
              <w:spacing w:line="240" w:lineRule="auto"/>
              <w:ind w:left="149" w:right="23" w:firstLine="0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t>1</w:t>
            </w:r>
          </w:p>
        </w:tc>
      </w:tr>
      <w:tr w:rsidR="000B35ED" w:rsidRPr="00AB384D" w:rsidTr="00EE05DB">
        <w:trPr>
          <w:trHeight w:val="211"/>
          <w:jc w:val="center"/>
        </w:trPr>
        <w:tc>
          <w:tcPr>
            <w:tcW w:w="2866" w:type="dxa"/>
            <w:vMerge w:val="restart"/>
            <w:shd w:val="clear" w:color="auto" w:fill="FFFFFF"/>
          </w:tcPr>
          <w:p w:rsidR="000B35ED" w:rsidRPr="00AB384D" w:rsidRDefault="000B35ED" w:rsidP="00EE05DB">
            <w:pPr>
              <w:ind w:left="149" w:right="23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B384D">
              <w:rPr>
                <w:rFonts w:ascii="Times New Roman" w:hAnsi="Times New Roman" w:cs="Times New Roman"/>
                <w:b/>
                <w:bCs/>
                <w:color w:val="auto"/>
              </w:rPr>
              <w:lastRenderedPageBreak/>
              <w:t>Тема 2.3.</w:t>
            </w:r>
          </w:p>
          <w:p w:rsidR="000B35ED" w:rsidRPr="00AB384D" w:rsidRDefault="000B35ED" w:rsidP="00EE05DB">
            <w:pPr>
              <w:ind w:left="149" w:righ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B384D">
              <w:rPr>
                <w:rFonts w:ascii="Times New Roman" w:hAnsi="Times New Roman" w:cs="Times New Roman"/>
                <w:color w:val="auto"/>
              </w:rPr>
              <w:t>Понятие административного права</w:t>
            </w:r>
          </w:p>
        </w:tc>
        <w:tc>
          <w:tcPr>
            <w:tcW w:w="8340" w:type="dxa"/>
            <w:shd w:val="clear" w:color="auto" w:fill="FFFFFF"/>
          </w:tcPr>
          <w:p w:rsidR="000B35ED" w:rsidRPr="00AB384D" w:rsidRDefault="000B35ED" w:rsidP="00EE05DB">
            <w:pPr>
              <w:pStyle w:val="101"/>
              <w:shd w:val="clear" w:color="auto" w:fill="auto"/>
              <w:spacing w:line="240" w:lineRule="auto"/>
              <w:ind w:left="149" w:right="23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53" w:type="dxa"/>
            <w:shd w:val="clear" w:color="auto" w:fill="FFFFFF"/>
          </w:tcPr>
          <w:p w:rsidR="000B35ED" w:rsidRPr="00AB384D" w:rsidRDefault="000B35ED" w:rsidP="00EE05DB">
            <w:pPr>
              <w:ind w:left="149" w:right="2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07" w:type="dxa"/>
            <w:shd w:val="clear" w:color="auto" w:fill="FFFFFF"/>
          </w:tcPr>
          <w:p w:rsidR="000B35ED" w:rsidRPr="00AB384D" w:rsidRDefault="000B35ED" w:rsidP="00EE05DB">
            <w:pPr>
              <w:pStyle w:val="a6"/>
              <w:spacing w:line="240" w:lineRule="auto"/>
              <w:ind w:left="149" w:right="23" w:firstLine="0"/>
              <w:rPr>
                <w:sz w:val="24"/>
                <w:szCs w:val="24"/>
              </w:rPr>
            </w:pPr>
          </w:p>
        </w:tc>
      </w:tr>
      <w:tr w:rsidR="000B35ED" w:rsidRPr="00AB384D" w:rsidTr="00EE05DB">
        <w:trPr>
          <w:trHeight w:val="610"/>
          <w:jc w:val="center"/>
        </w:trPr>
        <w:tc>
          <w:tcPr>
            <w:tcW w:w="2866" w:type="dxa"/>
            <w:vMerge/>
            <w:shd w:val="clear" w:color="auto" w:fill="FFFFFF"/>
          </w:tcPr>
          <w:p w:rsidR="000B35ED" w:rsidRPr="00AB384D" w:rsidRDefault="000B35ED" w:rsidP="00EE05DB">
            <w:pPr>
              <w:ind w:left="149" w:right="2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340" w:type="dxa"/>
            <w:shd w:val="clear" w:color="auto" w:fill="FFFFFF"/>
          </w:tcPr>
          <w:p w:rsidR="00BE06C1" w:rsidRPr="00AB384D" w:rsidRDefault="000B35ED" w:rsidP="00EE05DB">
            <w:pPr>
              <w:pStyle w:val="a6"/>
              <w:shd w:val="clear" w:color="auto" w:fill="auto"/>
              <w:spacing w:line="240" w:lineRule="auto"/>
              <w:ind w:left="149" w:right="23" w:firstLine="0"/>
              <w:jc w:val="left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t xml:space="preserve"> Административные правонарушения. Адм</w:t>
            </w:r>
            <w:r w:rsidR="00BE06C1" w:rsidRPr="00AB384D">
              <w:rPr>
                <w:sz w:val="24"/>
                <w:szCs w:val="24"/>
              </w:rPr>
              <w:t xml:space="preserve">инистративная ответственность и </w:t>
            </w:r>
            <w:r w:rsidRPr="00AB384D">
              <w:rPr>
                <w:sz w:val="24"/>
                <w:szCs w:val="24"/>
              </w:rPr>
              <w:t>порядок ее применения. Субъекты адми</w:t>
            </w:r>
            <w:r w:rsidR="00BE06C1" w:rsidRPr="00AB384D">
              <w:rPr>
                <w:sz w:val="24"/>
                <w:szCs w:val="24"/>
              </w:rPr>
              <w:t xml:space="preserve">нистративных отношений. </w:t>
            </w:r>
          </w:p>
          <w:p w:rsidR="000B35ED" w:rsidRPr="00AB384D" w:rsidRDefault="00BE06C1" w:rsidP="00EE05DB">
            <w:pPr>
              <w:pStyle w:val="a6"/>
              <w:shd w:val="clear" w:color="auto" w:fill="auto"/>
              <w:spacing w:line="240" w:lineRule="auto"/>
              <w:ind w:left="149" w:right="23" w:firstLine="0"/>
              <w:jc w:val="left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t xml:space="preserve">Порядок </w:t>
            </w:r>
            <w:r w:rsidR="000B35ED" w:rsidRPr="00AB384D">
              <w:rPr>
                <w:sz w:val="24"/>
                <w:szCs w:val="24"/>
              </w:rPr>
              <w:t>производства по делам об административных правонарушениях.</w:t>
            </w:r>
          </w:p>
        </w:tc>
        <w:tc>
          <w:tcPr>
            <w:tcW w:w="1153" w:type="dxa"/>
            <w:shd w:val="clear" w:color="auto" w:fill="FFFFFF"/>
          </w:tcPr>
          <w:p w:rsidR="000B35ED" w:rsidRPr="00AB384D" w:rsidRDefault="000B35ED" w:rsidP="00EE05DB">
            <w:pPr>
              <w:pStyle w:val="a6"/>
              <w:shd w:val="clear" w:color="auto" w:fill="auto"/>
              <w:spacing w:line="240" w:lineRule="auto"/>
              <w:ind w:left="149" w:right="23" w:firstLine="0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t>2</w:t>
            </w:r>
          </w:p>
        </w:tc>
        <w:tc>
          <w:tcPr>
            <w:tcW w:w="2907" w:type="dxa"/>
            <w:shd w:val="clear" w:color="auto" w:fill="FFFFFF"/>
          </w:tcPr>
          <w:p w:rsidR="000B35ED" w:rsidRPr="00AB384D" w:rsidRDefault="00AF354C" w:rsidP="00EE05DB">
            <w:pPr>
              <w:pStyle w:val="a6"/>
              <w:spacing w:line="240" w:lineRule="auto"/>
              <w:ind w:left="149" w:right="23" w:firstLine="0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t>1</w:t>
            </w:r>
          </w:p>
        </w:tc>
      </w:tr>
      <w:tr w:rsidR="000B35ED" w:rsidRPr="00AB384D" w:rsidTr="00EE05DB">
        <w:trPr>
          <w:trHeight w:val="610"/>
          <w:jc w:val="center"/>
        </w:trPr>
        <w:tc>
          <w:tcPr>
            <w:tcW w:w="2866" w:type="dxa"/>
            <w:vMerge/>
            <w:shd w:val="clear" w:color="auto" w:fill="FFFFFF"/>
          </w:tcPr>
          <w:p w:rsidR="000B35ED" w:rsidRPr="00AB384D" w:rsidRDefault="000B35ED" w:rsidP="00EE05DB">
            <w:pPr>
              <w:ind w:left="149" w:right="2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340" w:type="dxa"/>
            <w:shd w:val="clear" w:color="auto" w:fill="FFFFFF"/>
          </w:tcPr>
          <w:p w:rsidR="000B35ED" w:rsidRPr="00AB384D" w:rsidRDefault="000B35ED" w:rsidP="00EE05DB">
            <w:pPr>
              <w:pStyle w:val="111"/>
              <w:shd w:val="clear" w:color="auto" w:fill="auto"/>
              <w:spacing w:line="240" w:lineRule="auto"/>
              <w:ind w:left="149" w:right="23"/>
              <w:rPr>
                <w:i w:val="0"/>
                <w:sz w:val="24"/>
                <w:szCs w:val="24"/>
              </w:rPr>
            </w:pPr>
            <w:r w:rsidRPr="00AB384D">
              <w:rPr>
                <w:i w:val="0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B384D">
              <w:rPr>
                <w:i w:val="0"/>
                <w:sz w:val="24"/>
                <w:szCs w:val="24"/>
              </w:rPr>
              <w:t>обучающихся</w:t>
            </w:r>
            <w:proofErr w:type="gramEnd"/>
          </w:p>
          <w:p w:rsidR="000B35ED" w:rsidRPr="00AB384D" w:rsidRDefault="000B35ED" w:rsidP="00EE05DB">
            <w:pPr>
              <w:pStyle w:val="a6"/>
              <w:shd w:val="clear" w:color="auto" w:fill="auto"/>
              <w:spacing w:line="240" w:lineRule="auto"/>
              <w:ind w:left="149" w:right="23" w:firstLine="0"/>
              <w:jc w:val="left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t>Работа с текстами Административного кодекса РФ. Решение задач и составление иска, жалобы, претензии.</w:t>
            </w:r>
          </w:p>
        </w:tc>
        <w:tc>
          <w:tcPr>
            <w:tcW w:w="1153" w:type="dxa"/>
            <w:shd w:val="clear" w:color="auto" w:fill="FFFFFF"/>
          </w:tcPr>
          <w:p w:rsidR="000B35ED" w:rsidRPr="00AB384D" w:rsidRDefault="008E527E" w:rsidP="00EE05DB">
            <w:pPr>
              <w:pStyle w:val="111"/>
              <w:shd w:val="clear" w:color="auto" w:fill="auto"/>
              <w:spacing w:line="240" w:lineRule="auto"/>
              <w:ind w:left="149" w:right="23"/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2907" w:type="dxa"/>
            <w:shd w:val="clear" w:color="auto" w:fill="FFFFFF"/>
          </w:tcPr>
          <w:p w:rsidR="000B35ED" w:rsidRPr="00AB384D" w:rsidRDefault="000B35ED" w:rsidP="00EE05DB">
            <w:pPr>
              <w:ind w:left="149" w:righ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B384D">
              <w:rPr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464AB8" w:rsidRPr="00AB384D" w:rsidTr="00EE05DB">
        <w:trPr>
          <w:trHeight w:val="811"/>
          <w:jc w:val="center"/>
        </w:trPr>
        <w:tc>
          <w:tcPr>
            <w:tcW w:w="2866" w:type="dxa"/>
            <w:shd w:val="clear" w:color="auto" w:fill="FFFFFF"/>
          </w:tcPr>
          <w:p w:rsidR="00464AB8" w:rsidRPr="00AB384D" w:rsidRDefault="00464AB8" w:rsidP="00EE05DB">
            <w:pPr>
              <w:pStyle w:val="101"/>
              <w:shd w:val="clear" w:color="auto" w:fill="auto"/>
              <w:spacing w:line="240" w:lineRule="auto"/>
              <w:ind w:left="149" w:right="23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t xml:space="preserve">Раздел III. Отрасли </w:t>
            </w:r>
            <w:proofErr w:type="gramStart"/>
            <w:r w:rsidRPr="00AB384D">
              <w:rPr>
                <w:sz w:val="24"/>
                <w:szCs w:val="24"/>
              </w:rPr>
              <w:t>Российского</w:t>
            </w:r>
            <w:proofErr w:type="gramEnd"/>
          </w:p>
          <w:p w:rsidR="00464AB8" w:rsidRPr="00AB384D" w:rsidRDefault="00464AB8" w:rsidP="00EE05DB">
            <w:pPr>
              <w:pStyle w:val="101"/>
              <w:shd w:val="clear" w:color="auto" w:fill="auto"/>
              <w:spacing w:line="240" w:lineRule="auto"/>
              <w:ind w:left="149" w:right="23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t>права. Основы гражданского права.</w:t>
            </w:r>
          </w:p>
        </w:tc>
        <w:tc>
          <w:tcPr>
            <w:tcW w:w="8340" w:type="dxa"/>
            <w:shd w:val="clear" w:color="auto" w:fill="FFFFFF"/>
          </w:tcPr>
          <w:p w:rsidR="00464AB8" w:rsidRPr="00AB384D" w:rsidRDefault="00464AB8" w:rsidP="00EE05DB">
            <w:pPr>
              <w:ind w:left="149" w:right="2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53" w:type="dxa"/>
            <w:shd w:val="clear" w:color="auto" w:fill="FFFFFF"/>
          </w:tcPr>
          <w:p w:rsidR="00464AB8" w:rsidRPr="00AB384D" w:rsidRDefault="00EE05DB" w:rsidP="00EE05DB">
            <w:pPr>
              <w:pStyle w:val="111"/>
              <w:shd w:val="clear" w:color="auto" w:fill="auto"/>
              <w:spacing w:line="240" w:lineRule="auto"/>
              <w:ind w:left="149" w:right="23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8</w:t>
            </w:r>
          </w:p>
        </w:tc>
        <w:tc>
          <w:tcPr>
            <w:tcW w:w="2907" w:type="dxa"/>
            <w:shd w:val="clear" w:color="auto" w:fill="FFFFFF"/>
          </w:tcPr>
          <w:p w:rsidR="00464AB8" w:rsidRPr="00AB384D" w:rsidRDefault="00464AB8" w:rsidP="00EE05DB">
            <w:pPr>
              <w:ind w:left="149" w:right="2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64AB8" w:rsidRPr="00AB384D" w:rsidTr="00EE05DB">
        <w:trPr>
          <w:trHeight w:val="211"/>
          <w:jc w:val="center"/>
        </w:trPr>
        <w:tc>
          <w:tcPr>
            <w:tcW w:w="2866" w:type="dxa"/>
            <w:shd w:val="clear" w:color="auto" w:fill="FFFFFF"/>
          </w:tcPr>
          <w:p w:rsidR="00464AB8" w:rsidRPr="00AB384D" w:rsidRDefault="00464AB8" w:rsidP="00EE05DB">
            <w:pPr>
              <w:ind w:left="149" w:right="2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340" w:type="dxa"/>
            <w:shd w:val="clear" w:color="auto" w:fill="FFFFFF"/>
          </w:tcPr>
          <w:p w:rsidR="00464AB8" w:rsidRPr="00AB384D" w:rsidRDefault="00464AB8" w:rsidP="00EE05DB">
            <w:pPr>
              <w:pStyle w:val="101"/>
              <w:shd w:val="clear" w:color="auto" w:fill="auto"/>
              <w:spacing w:line="240" w:lineRule="auto"/>
              <w:ind w:left="149" w:right="23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153" w:type="dxa"/>
            <w:shd w:val="clear" w:color="auto" w:fill="FFFFFF"/>
          </w:tcPr>
          <w:p w:rsidR="00464AB8" w:rsidRPr="00AB384D" w:rsidRDefault="00464AB8" w:rsidP="00EE05DB">
            <w:pPr>
              <w:ind w:left="149" w:right="2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07" w:type="dxa"/>
            <w:shd w:val="clear" w:color="auto" w:fill="FFFFFF"/>
          </w:tcPr>
          <w:p w:rsidR="00464AB8" w:rsidRPr="00AB384D" w:rsidRDefault="00464AB8" w:rsidP="00EE05DB">
            <w:pPr>
              <w:pStyle w:val="a6"/>
              <w:shd w:val="clear" w:color="auto" w:fill="auto"/>
              <w:spacing w:line="240" w:lineRule="auto"/>
              <w:ind w:left="149" w:right="23" w:firstLine="0"/>
              <w:rPr>
                <w:sz w:val="24"/>
                <w:szCs w:val="24"/>
              </w:rPr>
            </w:pPr>
          </w:p>
        </w:tc>
      </w:tr>
      <w:tr w:rsidR="000B35ED" w:rsidRPr="00AB384D" w:rsidTr="00EE05DB">
        <w:trPr>
          <w:trHeight w:val="902"/>
          <w:jc w:val="center"/>
        </w:trPr>
        <w:tc>
          <w:tcPr>
            <w:tcW w:w="2866" w:type="dxa"/>
            <w:vMerge w:val="restart"/>
            <w:shd w:val="clear" w:color="auto" w:fill="FFFFFF"/>
          </w:tcPr>
          <w:p w:rsidR="000B35ED" w:rsidRPr="00AB384D" w:rsidRDefault="000B35ED" w:rsidP="00EE05DB">
            <w:pPr>
              <w:pStyle w:val="a6"/>
              <w:shd w:val="clear" w:color="auto" w:fill="auto"/>
              <w:spacing w:line="240" w:lineRule="auto"/>
              <w:ind w:left="149" w:right="23" w:firstLine="0"/>
              <w:rPr>
                <w:b/>
                <w:sz w:val="24"/>
                <w:szCs w:val="24"/>
              </w:rPr>
            </w:pPr>
            <w:r w:rsidRPr="00AB384D">
              <w:rPr>
                <w:b/>
                <w:sz w:val="24"/>
                <w:szCs w:val="24"/>
              </w:rPr>
              <w:t>Тема 3.1</w:t>
            </w:r>
          </w:p>
          <w:p w:rsidR="000B35ED" w:rsidRPr="00AB384D" w:rsidRDefault="000B35ED" w:rsidP="00EE05DB">
            <w:pPr>
              <w:pStyle w:val="a6"/>
              <w:shd w:val="clear" w:color="auto" w:fill="auto"/>
              <w:spacing w:line="240" w:lineRule="auto"/>
              <w:ind w:left="149" w:right="23" w:firstLine="0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t>Понятие гражданского права</w:t>
            </w:r>
          </w:p>
        </w:tc>
        <w:tc>
          <w:tcPr>
            <w:tcW w:w="8340" w:type="dxa"/>
            <w:shd w:val="clear" w:color="auto" w:fill="FFFFFF"/>
          </w:tcPr>
          <w:p w:rsidR="00BE06C1" w:rsidRPr="00AB384D" w:rsidRDefault="000B35ED" w:rsidP="00EE05DB">
            <w:pPr>
              <w:pStyle w:val="a6"/>
              <w:shd w:val="clear" w:color="auto" w:fill="auto"/>
              <w:tabs>
                <w:tab w:val="left" w:pos="138"/>
              </w:tabs>
              <w:spacing w:line="240" w:lineRule="auto"/>
              <w:ind w:left="149" w:right="23" w:firstLine="0"/>
              <w:jc w:val="left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t xml:space="preserve">Предмет, основные источники и субъекты гражданских правоотношений, </w:t>
            </w:r>
          </w:p>
          <w:p w:rsidR="00BE06C1" w:rsidRPr="00AB384D" w:rsidRDefault="000B35ED" w:rsidP="00EE05DB">
            <w:pPr>
              <w:pStyle w:val="a6"/>
              <w:shd w:val="clear" w:color="auto" w:fill="auto"/>
              <w:tabs>
                <w:tab w:val="left" w:pos="138"/>
              </w:tabs>
              <w:spacing w:line="240" w:lineRule="auto"/>
              <w:ind w:left="149" w:right="23" w:firstLine="0"/>
              <w:jc w:val="left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t xml:space="preserve">понятие физического лица. Право и дееспособность граждан. </w:t>
            </w:r>
          </w:p>
          <w:p w:rsidR="00BE06C1" w:rsidRPr="00AB384D" w:rsidRDefault="000B35ED" w:rsidP="00EE05DB">
            <w:pPr>
              <w:pStyle w:val="a6"/>
              <w:shd w:val="clear" w:color="auto" w:fill="auto"/>
              <w:tabs>
                <w:tab w:val="left" w:pos="138"/>
              </w:tabs>
              <w:spacing w:line="240" w:lineRule="auto"/>
              <w:ind w:left="149" w:right="23" w:firstLine="0"/>
              <w:jc w:val="left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t>Акты гражданского состояния.</w:t>
            </w:r>
          </w:p>
          <w:p w:rsidR="00BE06C1" w:rsidRPr="00AB384D" w:rsidRDefault="000B35ED" w:rsidP="00EE05DB">
            <w:pPr>
              <w:pStyle w:val="a6"/>
              <w:shd w:val="clear" w:color="auto" w:fill="auto"/>
              <w:tabs>
                <w:tab w:val="left" w:pos="138"/>
              </w:tabs>
              <w:spacing w:line="240" w:lineRule="auto"/>
              <w:ind w:left="149" w:right="23" w:firstLine="0"/>
              <w:jc w:val="left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t xml:space="preserve">Юридические лица: понятие и признаки. Виды юридических лиц Основания </w:t>
            </w:r>
          </w:p>
          <w:p w:rsidR="000B35ED" w:rsidRPr="00AB384D" w:rsidRDefault="000B35ED" w:rsidP="00EE05DB">
            <w:pPr>
              <w:pStyle w:val="a6"/>
              <w:shd w:val="clear" w:color="auto" w:fill="auto"/>
              <w:tabs>
                <w:tab w:val="left" w:pos="138"/>
              </w:tabs>
              <w:spacing w:line="240" w:lineRule="auto"/>
              <w:ind w:left="149" w:right="23" w:firstLine="0"/>
              <w:jc w:val="left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t>возникновения, изменения и прекращения гражданских правоотношений</w:t>
            </w:r>
          </w:p>
        </w:tc>
        <w:tc>
          <w:tcPr>
            <w:tcW w:w="1153" w:type="dxa"/>
            <w:shd w:val="clear" w:color="auto" w:fill="FFFFFF"/>
          </w:tcPr>
          <w:p w:rsidR="000B35ED" w:rsidRPr="00AB384D" w:rsidRDefault="000B35ED" w:rsidP="00EE05DB">
            <w:pPr>
              <w:pStyle w:val="a6"/>
              <w:shd w:val="clear" w:color="auto" w:fill="auto"/>
              <w:spacing w:line="240" w:lineRule="auto"/>
              <w:ind w:left="149" w:right="23" w:firstLine="0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t>2</w:t>
            </w:r>
          </w:p>
        </w:tc>
        <w:tc>
          <w:tcPr>
            <w:tcW w:w="2907" w:type="dxa"/>
            <w:shd w:val="clear" w:color="auto" w:fill="FFFFFF"/>
          </w:tcPr>
          <w:p w:rsidR="000B35ED" w:rsidRPr="00AB384D" w:rsidRDefault="000B35ED" w:rsidP="00EE05DB">
            <w:pPr>
              <w:ind w:left="149" w:righ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B384D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0B35ED" w:rsidRPr="00AB384D" w:rsidTr="00EE05DB">
        <w:trPr>
          <w:trHeight w:val="941"/>
          <w:jc w:val="center"/>
        </w:trPr>
        <w:tc>
          <w:tcPr>
            <w:tcW w:w="2866" w:type="dxa"/>
            <w:vMerge/>
            <w:shd w:val="clear" w:color="auto" w:fill="FFFFFF"/>
          </w:tcPr>
          <w:p w:rsidR="000B35ED" w:rsidRPr="00AB384D" w:rsidRDefault="000B35ED" w:rsidP="00EE05DB">
            <w:pPr>
              <w:ind w:left="149" w:right="2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340" w:type="dxa"/>
            <w:shd w:val="clear" w:color="auto" w:fill="FFFFFF"/>
          </w:tcPr>
          <w:p w:rsidR="000B35ED" w:rsidRPr="00AB384D" w:rsidRDefault="000B35ED" w:rsidP="00EE05DB">
            <w:pPr>
              <w:pStyle w:val="111"/>
              <w:shd w:val="clear" w:color="auto" w:fill="auto"/>
              <w:spacing w:line="240" w:lineRule="auto"/>
              <w:ind w:left="149" w:right="23"/>
              <w:rPr>
                <w:i w:val="0"/>
                <w:sz w:val="24"/>
                <w:szCs w:val="24"/>
              </w:rPr>
            </w:pPr>
            <w:r w:rsidRPr="00AB384D">
              <w:rPr>
                <w:i w:val="0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B384D">
              <w:rPr>
                <w:i w:val="0"/>
                <w:sz w:val="24"/>
                <w:szCs w:val="24"/>
              </w:rPr>
              <w:t>обучающихся</w:t>
            </w:r>
            <w:proofErr w:type="gramEnd"/>
            <w:r w:rsidRPr="00AB384D">
              <w:rPr>
                <w:i w:val="0"/>
                <w:sz w:val="24"/>
                <w:szCs w:val="24"/>
              </w:rPr>
              <w:t>:</w:t>
            </w:r>
          </w:p>
          <w:p w:rsidR="000B35ED" w:rsidRPr="00AB384D" w:rsidRDefault="000B35ED" w:rsidP="00EE05DB">
            <w:pPr>
              <w:pStyle w:val="a6"/>
              <w:shd w:val="clear" w:color="auto" w:fill="auto"/>
              <w:spacing w:line="240" w:lineRule="auto"/>
              <w:ind w:left="149" w:right="23" w:firstLine="0"/>
              <w:jc w:val="left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t>Работа с правовым словарем</w:t>
            </w:r>
          </w:p>
          <w:p w:rsidR="000B35ED" w:rsidRPr="00AB384D" w:rsidRDefault="000B35ED" w:rsidP="00EE05DB">
            <w:pPr>
              <w:pStyle w:val="a6"/>
              <w:shd w:val="clear" w:color="auto" w:fill="auto"/>
              <w:spacing w:line="240" w:lineRule="auto"/>
              <w:ind w:left="149" w:right="23" w:firstLine="0"/>
              <w:jc w:val="left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t>Составление сравнительной таблицы отличий</w:t>
            </w:r>
          </w:p>
        </w:tc>
        <w:tc>
          <w:tcPr>
            <w:tcW w:w="1153" w:type="dxa"/>
            <w:shd w:val="clear" w:color="auto" w:fill="FFFFFF"/>
          </w:tcPr>
          <w:p w:rsidR="000B35ED" w:rsidRPr="00AB384D" w:rsidRDefault="008E527E" w:rsidP="00EE05DB">
            <w:pPr>
              <w:pStyle w:val="111"/>
              <w:shd w:val="clear" w:color="auto" w:fill="auto"/>
              <w:spacing w:line="240" w:lineRule="auto"/>
              <w:ind w:left="149" w:right="23"/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2907" w:type="dxa"/>
            <w:shd w:val="clear" w:color="auto" w:fill="FFFFFF"/>
          </w:tcPr>
          <w:p w:rsidR="000B35ED" w:rsidRPr="00AB384D" w:rsidRDefault="000B35ED" w:rsidP="00EE05DB">
            <w:pPr>
              <w:ind w:left="149" w:righ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B384D">
              <w:rPr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464AB8" w:rsidRPr="00AB384D" w:rsidTr="00EE05DB">
        <w:trPr>
          <w:trHeight w:val="70"/>
          <w:jc w:val="center"/>
        </w:trPr>
        <w:tc>
          <w:tcPr>
            <w:tcW w:w="2866" w:type="dxa"/>
            <w:shd w:val="clear" w:color="auto" w:fill="FFFFFF"/>
          </w:tcPr>
          <w:p w:rsidR="00464AB8" w:rsidRPr="00AB384D" w:rsidRDefault="00464AB8" w:rsidP="00EE05DB">
            <w:pPr>
              <w:pStyle w:val="101"/>
              <w:shd w:val="clear" w:color="auto" w:fill="auto"/>
              <w:spacing w:line="240" w:lineRule="auto"/>
              <w:ind w:left="149" w:right="23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t>Тема 3.2.</w:t>
            </w:r>
          </w:p>
        </w:tc>
        <w:tc>
          <w:tcPr>
            <w:tcW w:w="8340" w:type="dxa"/>
            <w:shd w:val="clear" w:color="auto" w:fill="FFFFFF"/>
          </w:tcPr>
          <w:p w:rsidR="00464AB8" w:rsidRPr="00AB384D" w:rsidRDefault="00464AB8" w:rsidP="00EE05DB">
            <w:pPr>
              <w:pStyle w:val="101"/>
              <w:shd w:val="clear" w:color="auto" w:fill="auto"/>
              <w:spacing w:line="240" w:lineRule="auto"/>
              <w:ind w:left="149" w:right="23"/>
              <w:jc w:val="both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153" w:type="dxa"/>
            <w:shd w:val="clear" w:color="auto" w:fill="FFFFFF"/>
          </w:tcPr>
          <w:p w:rsidR="00464AB8" w:rsidRPr="00AB384D" w:rsidRDefault="00464AB8" w:rsidP="00EE05DB">
            <w:pPr>
              <w:ind w:left="149" w:right="2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07" w:type="dxa"/>
            <w:shd w:val="clear" w:color="auto" w:fill="FFFFFF"/>
          </w:tcPr>
          <w:p w:rsidR="00464AB8" w:rsidRPr="00AB384D" w:rsidRDefault="00464AB8" w:rsidP="00EE05DB">
            <w:pPr>
              <w:ind w:left="149" w:right="2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D5650" w:rsidRPr="00AB384D" w:rsidTr="00EE05DB">
        <w:trPr>
          <w:trHeight w:val="1246"/>
          <w:jc w:val="center"/>
        </w:trPr>
        <w:tc>
          <w:tcPr>
            <w:tcW w:w="2866" w:type="dxa"/>
            <w:shd w:val="clear" w:color="auto" w:fill="FFFFFF"/>
          </w:tcPr>
          <w:p w:rsidR="006D5650" w:rsidRPr="00AB384D" w:rsidRDefault="006D5650" w:rsidP="00EE05DB">
            <w:pPr>
              <w:pStyle w:val="a6"/>
              <w:shd w:val="clear" w:color="auto" w:fill="auto"/>
              <w:spacing w:line="240" w:lineRule="auto"/>
              <w:ind w:left="149" w:right="23" w:firstLine="0"/>
              <w:jc w:val="left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t>Основные формы собственности, содержание и формы защиты права собственности.</w:t>
            </w:r>
          </w:p>
        </w:tc>
        <w:tc>
          <w:tcPr>
            <w:tcW w:w="8340" w:type="dxa"/>
            <w:shd w:val="clear" w:color="auto" w:fill="FFFFFF"/>
          </w:tcPr>
          <w:p w:rsidR="006D5650" w:rsidRPr="00AB384D" w:rsidRDefault="006D5650" w:rsidP="00EE05DB">
            <w:pPr>
              <w:pStyle w:val="a6"/>
              <w:shd w:val="clear" w:color="auto" w:fill="auto"/>
              <w:spacing w:line="240" w:lineRule="auto"/>
              <w:ind w:left="149" w:right="23" w:firstLine="0"/>
              <w:jc w:val="both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t>Понятие и содержание права собственности. Частная собственность на землю. Наследование собственности граждан, порядок наследования по закону и по завещанию. Защита права собственности. Органы, осуществляющие защиту права собственности.</w:t>
            </w:r>
          </w:p>
        </w:tc>
        <w:tc>
          <w:tcPr>
            <w:tcW w:w="1153" w:type="dxa"/>
            <w:shd w:val="clear" w:color="auto" w:fill="FFFFFF"/>
          </w:tcPr>
          <w:p w:rsidR="006D5650" w:rsidRPr="00AB384D" w:rsidRDefault="006D5650" w:rsidP="00EE05DB">
            <w:pPr>
              <w:pStyle w:val="a6"/>
              <w:shd w:val="clear" w:color="auto" w:fill="auto"/>
              <w:spacing w:line="240" w:lineRule="auto"/>
              <w:ind w:left="149" w:right="23" w:firstLine="0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t>2</w:t>
            </w:r>
          </w:p>
          <w:p w:rsidR="006D5650" w:rsidRPr="00AB384D" w:rsidRDefault="006D5650" w:rsidP="00EE05DB">
            <w:pPr>
              <w:ind w:left="149" w:right="23"/>
              <w:jc w:val="center"/>
            </w:pPr>
          </w:p>
        </w:tc>
        <w:tc>
          <w:tcPr>
            <w:tcW w:w="2907" w:type="dxa"/>
            <w:shd w:val="clear" w:color="auto" w:fill="FFFFFF"/>
          </w:tcPr>
          <w:p w:rsidR="006D5650" w:rsidRPr="00AB384D" w:rsidRDefault="006D5650" w:rsidP="00EE05DB">
            <w:pPr>
              <w:ind w:left="149" w:righ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B384D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0B35ED" w:rsidRPr="00AB384D" w:rsidTr="00EE05DB">
        <w:trPr>
          <w:trHeight w:val="1285"/>
          <w:jc w:val="center"/>
        </w:trPr>
        <w:tc>
          <w:tcPr>
            <w:tcW w:w="2866" w:type="dxa"/>
            <w:vMerge w:val="restart"/>
            <w:shd w:val="clear" w:color="auto" w:fill="FFFFFF"/>
          </w:tcPr>
          <w:p w:rsidR="000B35ED" w:rsidRPr="00AB384D" w:rsidRDefault="000B35ED" w:rsidP="00EE05DB">
            <w:pPr>
              <w:ind w:left="149" w:right="23"/>
              <w:rPr>
                <w:rFonts w:ascii="Times New Roman" w:hAnsi="Times New Roman" w:cs="Times New Roman"/>
                <w:color w:val="auto"/>
              </w:rPr>
            </w:pPr>
            <w:r w:rsidRPr="00AB384D">
              <w:rPr>
                <w:rFonts w:ascii="Times New Roman" w:hAnsi="Times New Roman" w:cs="Times New Roman"/>
                <w:b/>
              </w:rPr>
              <w:t>Тема 3.3</w:t>
            </w:r>
            <w:r w:rsidRPr="00AB384D">
              <w:rPr>
                <w:rFonts w:ascii="Times New Roman" w:hAnsi="Times New Roman" w:cs="Times New Roman"/>
              </w:rPr>
              <w:t xml:space="preserve"> Обязательства в гражданском праве: понятие и виды.</w:t>
            </w:r>
          </w:p>
        </w:tc>
        <w:tc>
          <w:tcPr>
            <w:tcW w:w="8340" w:type="dxa"/>
            <w:shd w:val="clear" w:color="auto" w:fill="FFFFFF"/>
          </w:tcPr>
          <w:p w:rsidR="006D5650" w:rsidRPr="006D5650" w:rsidRDefault="006D5650" w:rsidP="00EE05DB">
            <w:pPr>
              <w:pStyle w:val="a6"/>
              <w:shd w:val="clear" w:color="auto" w:fill="auto"/>
              <w:spacing w:line="240" w:lineRule="auto"/>
              <w:ind w:left="149" w:right="23" w:firstLine="0"/>
              <w:jc w:val="both"/>
              <w:rPr>
                <w:b/>
                <w:sz w:val="24"/>
                <w:szCs w:val="24"/>
              </w:rPr>
            </w:pPr>
            <w:r w:rsidRPr="006D5650">
              <w:rPr>
                <w:b/>
                <w:sz w:val="24"/>
                <w:szCs w:val="24"/>
              </w:rPr>
              <w:t>Содержание учебного материала:</w:t>
            </w:r>
          </w:p>
          <w:p w:rsidR="000B35ED" w:rsidRPr="00AB384D" w:rsidRDefault="000B35ED" w:rsidP="00EE05DB">
            <w:pPr>
              <w:pStyle w:val="a6"/>
              <w:shd w:val="clear" w:color="auto" w:fill="auto"/>
              <w:spacing w:line="240" w:lineRule="auto"/>
              <w:ind w:left="149" w:right="23" w:firstLine="0"/>
              <w:jc w:val="both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t>Обязательства в гражданском праве: понятие и виды Исполнение обязательства. Пре</w:t>
            </w:r>
            <w:r w:rsidRPr="00AB384D">
              <w:rPr>
                <w:sz w:val="24"/>
                <w:szCs w:val="24"/>
              </w:rPr>
              <w:softHyphen/>
              <w:t>кращение обязательства. Обязательства по возмещению вреда.</w:t>
            </w:r>
          </w:p>
        </w:tc>
        <w:tc>
          <w:tcPr>
            <w:tcW w:w="1153" w:type="dxa"/>
            <w:shd w:val="clear" w:color="auto" w:fill="FFFFFF"/>
          </w:tcPr>
          <w:p w:rsidR="000B35ED" w:rsidRPr="00AB384D" w:rsidRDefault="000B35ED" w:rsidP="00EE05DB">
            <w:pPr>
              <w:pStyle w:val="a6"/>
              <w:shd w:val="clear" w:color="auto" w:fill="auto"/>
              <w:spacing w:line="240" w:lineRule="auto"/>
              <w:ind w:left="149" w:right="23" w:firstLine="0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t>2</w:t>
            </w:r>
          </w:p>
        </w:tc>
        <w:tc>
          <w:tcPr>
            <w:tcW w:w="2907" w:type="dxa"/>
            <w:shd w:val="clear" w:color="auto" w:fill="FFFFFF"/>
          </w:tcPr>
          <w:p w:rsidR="000B35ED" w:rsidRPr="00AB384D" w:rsidRDefault="000B35ED" w:rsidP="00EE05DB">
            <w:pPr>
              <w:ind w:left="149" w:righ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B384D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0B35ED" w:rsidRPr="00AB384D" w:rsidTr="00EE05DB">
        <w:trPr>
          <w:trHeight w:val="614"/>
          <w:jc w:val="center"/>
        </w:trPr>
        <w:tc>
          <w:tcPr>
            <w:tcW w:w="2866" w:type="dxa"/>
            <w:vMerge/>
            <w:shd w:val="clear" w:color="auto" w:fill="FFFFFF"/>
          </w:tcPr>
          <w:p w:rsidR="000B35ED" w:rsidRPr="00AB384D" w:rsidRDefault="000B35ED" w:rsidP="00EE05DB">
            <w:pPr>
              <w:ind w:left="149" w:right="2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340" w:type="dxa"/>
            <w:shd w:val="clear" w:color="auto" w:fill="FFFFFF"/>
          </w:tcPr>
          <w:p w:rsidR="000B35ED" w:rsidRPr="00AB384D" w:rsidRDefault="000B35ED" w:rsidP="00EE05DB">
            <w:pPr>
              <w:pStyle w:val="111"/>
              <w:shd w:val="clear" w:color="auto" w:fill="auto"/>
              <w:spacing w:line="240" w:lineRule="auto"/>
              <w:ind w:left="149" w:right="23"/>
              <w:rPr>
                <w:sz w:val="24"/>
                <w:szCs w:val="24"/>
              </w:rPr>
            </w:pPr>
            <w:r w:rsidRPr="00AB384D">
              <w:rPr>
                <w:i w:val="0"/>
                <w:sz w:val="24"/>
                <w:szCs w:val="24"/>
              </w:rPr>
              <w:t xml:space="preserve">Самостоятельная работа обучающихся </w:t>
            </w:r>
            <w:r w:rsidRPr="00AB384D">
              <w:rPr>
                <w:b w:val="0"/>
                <w:i w:val="0"/>
                <w:sz w:val="24"/>
                <w:szCs w:val="24"/>
              </w:rPr>
              <w:t>Работа с Гражданским кодексом РФ. Работа с правовым словарем. Решение задач.</w:t>
            </w:r>
          </w:p>
        </w:tc>
        <w:tc>
          <w:tcPr>
            <w:tcW w:w="1153" w:type="dxa"/>
            <w:shd w:val="clear" w:color="auto" w:fill="FFFFFF"/>
          </w:tcPr>
          <w:p w:rsidR="000B35ED" w:rsidRPr="00AB384D" w:rsidRDefault="006D5650" w:rsidP="00EE05DB">
            <w:pPr>
              <w:pStyle w:val="111"/>
              <w:shd w:val="clear" w:color="auto" w:fill="auto"/>
              <w:spacing w:line="240" w:lineRule="auto"/>
              <w:ind w:left="149" w:right="23"/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2907" w:type="dxa"/>
            <w:shd w:val="clear" w:color="auto" w:fill="FFFFFF"/>
          </w:tcPr>
          <w:p w:rsidR="000B35ED" w:rsidRPr="00AB384D" w:rsidRDefault="000B35ED" w:rsidP="00EE05DB">
            <w:pPr>
              <w:ind w:left="149" w:righ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B384D">
              <w:rPr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B93E7C" w:rsidRPr="00AB384D" w:rsidTr="00EE05DB">
        <w:trPr>
          <w:trHeight w:val="966"/>
          <w:jc w:val="center"/>
        </w:trPr>
        <w:tc>
          <w:tcPr>
            <w:tcW w:w="2866" w:type="dxa"/>
            <w:shd w:val="clear" w:color="auto" w:fill="FFFFFF"/>
          </w:tcPr>
          <w:p w:rsidR="00B93E7C" w:rsidRPr="00AB384D" w:rsidRDefault="00B93E7C" w:rsidP="00EE05DB">
            <w:pPr>
              <w:pStyle w:val="101"/>
              <w:shd w:val="clear" w:color="auto" w:fill="auto"/>
              <w:spacing w:line="240" w:lineRule="auto"/>
              <w:ind w:left="149" w:right="23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t xml:space="preserve">Раздел IV. Основы </w:t>
            </w:r>
            <w:proofErr w:type="gramStart"/>
            <w:r w:rsidRPr="00AB384D">
              <w:rPr>
                <w:sz w:val="24"/>
                <w:szCs w:val="24"/>
              </w:rPr>
              <w:t>семейного</w:t>
            </w:r>
            <w:proofErr w:type="gramEnd"/>
          </w:p>
          <w:p w:rsidR="00B93E7C" w:rsidRPr="00AB384D" w:rsidRDefault="00B93E7C" w:rsidP="00EE05DB">
            <w:pPr>
              <w:pStyle w:val="101"/>
              <w:spacing w:line="240" w:lineRule="auto"/>
              <w:ind w:left="149" w:right="23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t>права.</w:t>
            </w:r>
          </w:p>
        </w:tc>
        <w:tc>
          <w:tcPr>
            <w:tcW w:w="8340" w:type="dxa"/>
            <w:shd w:val="clear" w:color="auto" w:fill="FFFFFF"/>
          </w:tcPr>
          <w:p w:rsidR="00B93E7C" w:rsidRPr="00AB384D" w:rsidRDefault="00B93E7C" w:rsidP="00EE05DB">
            <w:pPr>
              <w:ind w:left="149" w:right="2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53" w:type="dxa"/>
            <w:shd w:val="clear" w:color="auto" w:fill="FFFFFF"/>
          </w:tcPr>
          <w:p w:rsidR="00B93E7C" w:rsidRPr="00AB384D" w:rsidRDefault="00B93E7C" w:rsidP="00EE05DB">
            <w:pPr>
              <w:pStyle w:val="111"/>
              <w:shd w:val="clear" w:color="auto" w:fill="auto"/>
              <w:spacing w:line="240" w:lineRule="auto"/>
              <w:ind w:left="149" w:right="23"/>
              <w:jc w:val="center"/>
              <w:rPr>
                <w:i w:val="0"/>
                <w:sz w:val="24"/>
                <w:szCs w:val="24"/>
              </w:rPr>
            </w:pPr>
            <w:r w:rsidRPr="00AB384D">
              <w:rPr>
                <w:i w:val="0"/>
                <w:sz w:val="24"/>
                <w:szCs w:val="24"/>
              </w:rPr>
              <w:t>4</w:t>
            </w:r>
          </w:p>
        </w:tc>
        <w:tc>
          <w:tcPr>
            <w:tcW w:w="2907" w:type="dxa"/>
            <w:shd w:val="clear" w:color="auto" w:fill="FFFFFF"/>
          </w:tcPr>
          <w:p w:rsidR="00B93E7C" w:rsidRPr="00AB384D" w:rsidRDefault="00B93E7C" w:rsidP="00EE05DB">
            <w:pPr>
              <w:ind w:left="149" w:right="2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B35ED" w:rsidRPr="00AB384D" w:rsidTr="00EE05DB">
        <w:trPr>
          <w:trHeight w:val="427"/>
          <w:jc w:val="center"/>
        </w:trPr>
        <w:tc>
          <w:tcPr>
            <w:tcW w:w="2866" w:type="dxa"/>
            <w:vMerge w:val="restart"/>
            <w:shd w:val="clear" w:color="auto" w:fill="FFFFFF"/>
          </w:tcPr>
          <w:p w:rsidR="000B35ED" w:rsidRPr="00AB384D" w:rsidRDefault="000B35ED" w:rsidP="00EE05DB">
            <w:pPr>
              <w:pStyle w:val="101"/>
              <w:shd w:val="clear" w:color="auto" w:fill="auto"/>
              <w:spacing w:line="240" w:lineRule="auto"/>
              <w:ind w:left="149" w:right="23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t>Тема 4.1.</w:t>
            </w:r>
          </w:p>
          <w:p w:rsidR="000B35ED" w:rsidRPr="00AB384D" w:rsidRDefault="000B35ED" w:rsidP="00EE05DB">
            <w:pPr>
              <w:pStyle w:val="a6"/>
              <w:shd w:val="clear" w:color="auto" w:fill="auto"/>
              <w:spacing w:line="240" w:lineRule="auto"/>
              <w:ind w:left="149" w:right="23" w:firstLine="0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t>Правовое регулирование семейных отношений.</w:t>
            </w:r>
          </w:p>
        </w:tc>
        <w:tc>
          <w:tcPr>
            <w:tcW w:w="8340" w:type="dxa"/>
            <w:shd w:val="clear" w:color="auto" w:fill="FFFFFF"/>
          </w:tcPr>
          <w:p w:rsidR="000B35ED" w:rsidRPr="00AB384D" w:rsidRDefault="000B35ED" w:rsidP="00EE05DB">
            <w:pPr>
              <w:pStyle w:val="101"/>
              <w:shd w:val="clear" w:color="auto" w:fill="auto"/>
              <w:spacing w:line="240" w:lineRule="auto"/>
              <w:ind w:left="149" w:right="23"/>
              <w:jc w:val="both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153" w:type="dxa"/>
            <w:shd w:val="clear" w:color="auto" w:fill="FFFFFF"/>
          </w:tcPr>
          <w:p w:rsidR="000B35ED" w:rsidRPr="00AB384D" w:rsidRDefault="000B35ED" w:rsidP="00EE05DB">
            <w:pPr>
              <w:ind w:left="149" w:right="2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07" w:type="dxa"/>
            <w:shd w:val="clear" w:color="auto" w:fill="FFFFFF"/>
          </w:tcPr>
          <w:p w:rsidR="000B35ED" w:rsidRPr="00AB384D" w:rsidRDefault="000B35ED" w:rsidP="00EE05DB">
            <w:pPr>
              <w:ind w:left="149" w:right="2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B35ED" w:rsidRPr="00AB384D" w:rsidTr="00EE05DB">
        <w:trPr>
          <w:trHeight w:val="787"/>
          <w:jc w:val="center"/>
        </w:trPr>
        <w:tc>
          <w:tcPr>
            <w:tcW w:w="2866" w:type="dxa"/>
            <w:vMerge/>
            <w:shd w:val="clear" w:color="auto" w:fill="FFFFFF"/>
          </w:tcPr>
          <w:p w:rsidR="000B35ED" w:rsidRPr="00AB384D" w:rsidRDefault="000B35ED" w:rsidP="00EE05DB">
            <w:pPr>
              <w:ind w:left="149" w:right="2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340" w:type="dxa"/>
            <w:shd w:val="clear" w:color="auto" w:fill="FFFFFF"/>
          </w:tcPr>
          <w:p w:rsidR="000B35ED" w:rsidRPr="00AB384D" w:rsidRDefault="000B35ED" w:rsidP="00EE05DB">
            <w:pPr>
              <w:pStyle w:val="a6"/>
              <w:shd w:val="clear" w:color="auto" w:fill="auto"/>
              <w:spacing w:line="240" w:lineRule="auto"/>
              <w:ind w:left="149" w:right="23" w:firstLine="0"/>
              <w:jc w:val="both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t xml:space="preserve">Основные принципы семейного права. Понятие, порядок и условия заключения брака. Препятствия к заключению брака Медицинское обследование лиц, вступающих в брак. Основания для прекращения брака и порядок признания брака </w:t>
            </w:r>
            <w:proofErr w:type="gramStart"/>
            <w:r w:rsidRPr="00AB384D">
              <w:rPr>
                <w:sz w:val="24"/>
                <w:szCs w:val="24"/>
              </w:rPr>
              <w:t>недействительным</w:t>
            </w:r>
            <w:proofErr w:type="gramEnd"/>
            <w:r w:rsidRPr="00AB384D">
              <w:rPr>
                <w:sz w:val="24"/>
                <w:szCs w:val="24"/>
              </w:rPr>
              <w:t>.</w:t>
            </w:r>
          </w:p>
        </w:tc>
        <w:tc>
          <w:tcPr>
            <w:tcW w:w="1153" w:type="dxa"/>
            <w:shd w:val="clear" w:color="auto" w:fill="FFFFFF"/>
          </w:tcPr>
          <w:p w:rsidR="000B35ED" w:rsidRPr="00AB384D" w:rsidRDefault="000B35ED" w:rsidP="00EE05DB">
            <w:pPr>
              <w:pStyle w:val="a6"/>
              <w:shd w:val="clear" w:color="auto" w:fill="auto"/>
              <w:spacing w:line="240" w:lineRule="auto"/>
              <w:ind w:left="149" w:right="23" w:firstLine="0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t>2</w:t>
            </w:r>
          </w:p>
        </w:tc>
        <w:tc>
          <w:tcPr>
            <w:tcW w:w="2907" w:type="dxa"/>
            <w:shd w:val="clear" w:color="auto" w:fill="FFFFFF"/>
          </w:tcPr>
          <w:p w:rsidR="000B35ED" w:rsidRPr="00AB384D" w:rsidRDefault="000B35ED" w:rsidP="00EE05DB">
            <w:pPr>
              <w:ind w:left="149" w:righ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B384D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6D5650" w:rsidRPr="00AB384D" w:rsidTr="00EE05DB">
        <w:trPr>
          <w:trHeight w:val="226"/>
          <w:jc w:val="center"/>
        </w:trPr>
        <w:tc>
          <w:tcPr>
            <w:tcW w:w="2866" w:type="dxa"/>
            <w:vMerge w:val="restart"/>
            <w:shd w:val="clear" w:color="auto" w:fill="FFFFFF"/>
          </w:tcPr>
          <w:p w:rsidR="006D5650" w:rsidRPr="00AB384D" w:rsidRDefault="006D5650" w:rsidP="00EE05DB">
            <w:pPr>
              <w:pStyle w:val="101"/>
              <w:shd w:val="clear" w:color="auto" w:fill="auto"/>
              <w:spacing w:line="240" w:lineRule="auto"/>
              <w:ind w:left="149" w:right="23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t>Тема 4.2.</w:t>
            </w:r>
          </w:p>
          <w:p w:rsidR="006D5650" w:rsidRPr="00AB384D" w:rsidRDefault="006D5650" w:rsidP="00EE05DB">
            <w:pPr>
              <w:pStyle w:val="a6"/>
              <w:spacing w:line="240" w:lineRule="auto"/>
              <w:ind w:left="149" w:right="23" w:firstLine="0"/>
            </w:pPr>
            <w:r w:rsidRPr="00AB384D">
              <w:rPr>
                <w:sz w:val="24"/>
                <w:szCs w:val="24"/>
              </w:rPr>
              <w:t>Права и обязанности членов семьи.</w:t>
            </w:r>
          </w:p>
        </w:tc>
        <w:tc>
          <w:tcPr>
            <w:tcW w:w="8340" w:type="dxa"/>
            <w:shd w:val="clear" w:color="auto" w:fill="FFFFFF"/>
          </w:tcPr>
          <w:p w:rsidR="006D5650" w:rsidRPr="00AB384D" w:rsidRDefault="006D5650" w:rsidP="00EE05DB">
            <w:pPr>
              <w:pStyle w:val="101"/>
              <w:shd w:val="clear" w:color="auto" w:fill="auto"/>
              <w:spacing w:line="240" w:lineRule="auto"/>
              <w:ind w:left="149" w:right="23"/>
              <w:jc w:val="both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153" w:type="dxa"/>
            <w:vMerge w:val="restart"/>
            <w:shd w:val="clear" w:color="auto" w:fill="FFFFFF"/>
          </w:tcPr>
          <w:p w:rsidR="006D5650" w:rsidRPr="00AB384D" w:rsidRDefault="006D5650" w:rsidP="00EE05DB">
            <w:pPr>
              <w:pStyle w:val="a6"/>
              <w:spacing w:line="240" w:lineRule="auto"/>
              <w:ind w:left="149" w:right="23" w:firstLine="0"/>
            </w:pPr>
            <w:r w:rsidRPr="00AB384D">
              <w:rPr>
                <w:sz w:val="24"/>
                <w:szCs w:val="24"/>
              </w:rPr>
              <w:t>2</w:t>
            </w:r>
          </w:p>
        </w:tc>
        <w:tc>
          <w:tcPr>
            <w:tcW w:w="2907" w:type="dxa"/>
            <w:vMerge w:val="restart"/>
            <w:shd w:val="clear" w:color="auto" w:fill="FFFFFF"/>
          </w:tcPr>
          <w:p w:rsidR="006D5650" w:rsidRPr="00AB384D" w:rsidRDefault="006D5650" w:rsidP="00EE05DB">
            <w:pPr>
              <w:ind w:left="149" w:righ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B384D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6D5650" w:rsidRPr="00AB384D" w:rsidTr="00EE05DB">
        <w:trPr>
          <w:trHeight w:val="1382"/>
          <w:jc w:val="center"/>
        </w:trPr>
        <w:tc>
          <w:tcPr>
            <w:tcW w:w="2866" w:type="dxa"/>
            <w:vMerge/>
            <w:shd w:val="clear" w:color="auto" w:fill="FFFFFF"/>
          </w:tcPr>
          <w:p w:rsidR="006D5650" w:rsidRPr="00AB384D" w:rsidRDefault="006D5650" w:rsidP="00EE05DB">
            <w:pPr>
              <w:pStyle w:val="a6"/>
              <w:shd w:val="clear" w:color="auto" w:fill="auto"/>
              <w:spacing w:line="240" w:lineRule="auto"/>
              <w:ind w:left="149" w:right="23" w:firstLine="0"/>
              <w:rPr>
                <w:sz w:val="24"/>
                <w:szCs w:val="24"/>
              </w:rPr>
            </w:pPr>
          </w:p>
        </w:tc>
        <w:tc>
          <w:tcPr>
            <w:tcW w:w="8340" w:type="dxa"/>
            <w:shd w:val="clear" w:color="auto" w:fill="FFFFFF"/>
          </w:tcPr>
          <w:p w:rsidR="006D5650" w:rsidRPr="00AB384D" w:rsidRDefault="006D5650" w:rsidP="00EE05DB">
            <w:pPr>
              <w:pStyle w:val="a6"/>
              <w:shd w:val="clear" w:color="auto" w:fill="auto"/>
              <w:spacing w:line="240" w:lineRule="auto"/>
              <w:ind w:left="149" w:right="23" w:firstLine="0"/>
              <w:jc w:val="both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t>Основания возникновения прав и обязанностей родителей и детей. Порядок установления отцовства</w:t>
            </w:r>
          </w:p>
          <w:p w:rsidR="006D5650" w:rsidRPr="00AB384D" w:rsidRDefault="006D5650" w:rsidP="00EE05DB">
            <w:pPr>
              <w:pStyle w:val="101"/>
              <w:shd w:val="clear" w:color="auto" w:fill="auto"/>
              <w:spacing w:line="240" w:lineRule="auto"/>
              <w:ind w:left="149" w:right="23"/>
              <w:jc w:val="both"/>
              <w:rPr>
                <w:b w:val="0"/>
                <w:bCs w:val="0"/>
                <w:sz w:val="24"/>
                <w:szCs w:val="24"/>
              </w:rPr>
            </w:pPr>
            <w:r w:rsidRPr="00AB384D">
              <w:rPr>
                <w:b w:val="0"/>
                <w:sz w:val="24"/>
                <w:szCs w:val="24"/>
              </w:rPr>
              <w:t>Ответственность родителей за воспитание детей. Лишение родительских прав.</w:t>
            </w:r>
          </w:p>
          <w:p w:rsidR="006D5650" w:rsidRPr="00AB384D" w:rsidRDefault="006D5650" w:rsidP="00EE05DB">
            <w:pPr>
              <w:pStyle w:val="a6"/>
              <w:shd w:val="clear" w:color="auto" w:fill="auto"/>
              <w:spacing w:line="240" w:lineRule="auto"/>
              <w:ind w:left="149" w:right="23" w:firstLine="0"/>
              <w:jc w:val="both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t>Имущественные права и обязанности членов семьи. Алиментные обязательства членов семьи.</w:t>
            </w:r>
          </w:p>
        </w:tc>
        <w:tc>
          <w:tcPr>
            <w:tcW w:w="1153" w:type="dxa"/>
            <w:vMerge/>
            <w:shd w:val="clear" w:color="auto" w:fill="FFFFFF"/>
          </w:tcPr>
          <w:p w:rsidR="006D5650" w:rsidRPr="00AB384D" w:rsidRDefault="006D5650" w:rsidP="00EE05DB">
            <w:pPr>
              <w:pStyle w:val="a6"/>
              <w:shd w:val="clear" w:color="auto" w:fill="auto"/>
              <w:spacing w:line="240" w:lineRule="auto"/>
              <w:ind w:left="149" w:right="23" w:firstLine="0"/>
              <w:rPr>
                <w:sz w:val="24"/>
                <w:szCs w:val="24"/>
              </w:rPr>
            </w:pPr>
          </w:p>
        </w:tc>
        <w:tc>
          <w:tcPr>
            <w:tcW w:w="2907" w:type="dxa"/>
            <w:vMerge/>
            <w:shd w:val="clear" w:color="auto" w:fill="FFFFFF"/>
          </w:tcPr>
          <w:p w:rsidR="006D5650" w:rsidRPr="00AB384D" w:rsidRDefault="006D5650" w:rsidP="00EE05DB">
            <w:pPr>
              <w:ind w:left="149" w:right="2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64AB8" w:rsidRPr="00AB384D" w:rsidTr="00EE05DB">
        <w:trPr>
          <w:trHeight w:val="713"/>
          <w:jc w:val="center"/>
        </w:trPr>
        <w:tc>
          <w:tcPr>
            <w:tcW w:w="2866" w:type="dxa"/>
            <w:shd w:val="clear" w:color="auto" w:fill="FFFFFF"/>
          </w:tcPr>
          <w:p w:rsidR="00464AB8" w:rsidRPr="00AB384D" w:rsidRDefault="00464AB8" w:rsidP="00EE05DB">
            <w:pPr>
              <w:pStyle w:val="101"/>
              <w:shd w:val="clear" w:color="auto" w:fill="auto"/>
              <w:spacing w:line="240" w:lineRule="auto"/>
              <w:ind w:left="149" w:right="23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t>Раздел V. Основы трудового права.</w:t>
            </w:r>
          </w:p>
        </w:tc>
        <w:tc>
          <w:tcPr>
            <w:tcW w:w="8340" w:type="dxa"/>
            <w:shd w:val="clear" w:color="auto" w:fill="FFFFFF"/>
          </w:tcPr>
          <w:p w:rsidR="00464AB8" w:rsidRPr="00AB384D" w:rsidRDefault="00464AB8" w:rsidP="00EE05DB">
            <w:pPr>
              <w:ind w:left="149" w:right="2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53" w:type="dxa"/>
            <w:shd w:val="clear" w:color="auto" w:fill="FFFFFF"/>
          </w:tcPr>
          <w:p w:rsidR="00464AB8" w:rsidRPr="00AB384D" w:rsidRDefault="00882E4C" w:rsidP="00EE05DB">
            <w:pPr>
              <w:pStyle w:val="111"/>
              <w:shd w:val="clear" w:color="auto" w:fill="auto"/>
              <w:spacing w:line="240" w:lineRule="auto"/>
              <w:ind w:left="149" w:right="23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5</w:t>
            </w:r>
          </w:p>
        </w:tc>
        <w:tc>
          <w:tcPr>
            <w:tcW w:w="2907" w:type="dxa"/>
            <w:shd w:val="clear" w:color="auto" w:fill="FFFFFF"/>
          </w:tcPr>
          <w:p w:rsidR="00464AB8" w:rsidRPr="00AB384D" w:rsidRDefault="00464AB8" w:rsidP="00EE05DB">
            <w:pPr>
              <w:ind w:left="149" w:right="2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64AB8" w:rsidRPr="00AB384D" w:rsidTr="00EE05DB">
        <w:trPr>
          <w:trHeight w:val="254"/>
          <w:jc w:val="center"/>
        </w:trPr>
        <w:tc>
          <w:tcPr>
            <w:tcW w:w="2866" w:type="dxa"/>
            <w:vMerge w:val="restart"/>
            <w:shd w:val="clear" w:color="auto" w:fill="FFFFFF"/>
          </w:tcPr>
          <w:p w:rsidR="00464AB8" w:rsidRPr="00AB384D" w:rsidRDefault="00464AB8" w:rsidP="00EE05DB">
            <w:pPr>
              <w:pStyle w:val="101"/>
              <w:shd w:val="clear" w:color="auto" w:fill="auto"/>
              <w:spacing w:line="240" w:lineRule="auto"/>
              <w:ind w:left="149" w:right="23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t>Тема 5.1.</w:t>
            </w:r>
          </w:p>
          <w:p w:rsidR="00464AB8" w:rsidRPr="00AB384D" w:rsidRDefault="00464AB8" w:rsidP="00EE05DB">
            <w:pPr>
              <w:pStyle w:val="a6"/>
              <w:shd w:val="clear" w:color="auto" w:fill="auto"/>
              <w:spacing w:line="240" w:lineRule="auto"/>
              <w:ind w:left="149" w:right="23" w:firstLine="0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t>Понятие и источники трудового права.</w:t>
            </w:r>
          </w:p>
        </w:tc>
        <w:tc>
          <w:tcPr>
            <w:tcW w:w="8340" w:type="dxa"/>
            <w:shd w:val="clear" w:color="auto" w:fill="FFFFFF"/>
          </w:tcPr>
          <w:p w:rsidR="00464AB8" w:rsidRPr="00AB384D" w:rsidRDefault="00464AB8" w:rsidP="00EE05DB">
            <w:pPr>
              <w:pStyle w:val="101"/>
              <w:shd w:val="clear" w:color="auto" w:fill="auto"/>
              <w:spacing w:line="240" w:lineRule="auto"/>
              <w:ind w:left="149" w:right="23"/>
              <w:jc w:val="both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153" w:type="dxa"/>
            <w:shd w:val="clear" w:color="auto" w:fill="FFFFFF"/>
          </w:tcPr>
          <w:p w:rsidR="00464AB8" w:rsidRPr="00AB384D" w:rsidRDefault="00464AB8" w:rsidP="00EE05DB">
            <w:pPr>
              <w:ind w:left="149" w:right="2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07" w:type="dxa"/>
            <w:shd w:val="clear" w:color="auto" w:fill="FFFFFF"/>
          </w:tcPr>
          <w:p w:rsidR="00464AB8" w:rsidRPr="00AB384D" w:rsidRDefault="00464AB8" w:rsidP="00EE05DB">
            <w:pPr>
              <w:ind w:left="149" w:right="2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93E7C" w:rsidRPr="00AB384D" w:rsidTr="00EE05DB">
        <w:trPr>
          <w:trHeight w:val="1210"/>
          <w:jc w:val="center"/>
        </w:trPr>
        <w:tc>
          <w:tcPr>
            <w:tcW w:w="2866" w:type="dxa"/>
            <w:vMerge/>
            <w:shd w:val="clear" w:color="auto" w:fill="FFFFFF"/>
          </w:tcPr>
          <w:p w:rsidR="00464AB8" w:rsidRPr="00AB384D" w:rsidRDefault="00464AB8" w:rsidP="00EE05DB">
            <w:pPr>
              <w:ind w:left="149" w:right="2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340" w:type="dxa"/>
            <w:shd w:val="clear" w:color="auto" w:fill="FFFFFF"/>
          </w:tcPr>
          <w:p w:rsidR="00464AB8" w:rsidRPr="00AB384D" w:rsidRDefault="00464AB8" w:rsidP="00EE05DB">
            <w:pPr>
              <w:pStyle w:val="40"/>
              <w:shd w:val="clear" w:color="auto" w:fill="auto"/>
              <w:spacing w:line="240" w:lineRule="auto"/>
              <w:ind w:left="149" w:right="23" w:firstLine="0"/>
              <w:jc w:val="both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t>Понятие и источники трудового права. Трудовой договор (контракт). Его содержание, виды. Порядок трудоустройства, трудовая книжка, перевод на другую работу. Основания и порядок прекращения трудового договора (контракта). Гарантии реализации права граждан на труд.</w:t>
            </w:r>
          </w:p>
        </w:tc>
        <w:tc>
          <w:tcPr>
            <w:tcW w:w="1153" w:type="dxa"/>
            <w:shd w:val="clear" w:color="auto" w:fill="FFFFFF"/>
          </w:tcPr>
          <w:p w:rsidR="00464AB8" w:rsidRPr="00AB384D" w:rsidRDefault="00464AB8" w:rsidP="00EE05DB">
            <w:pPr>
              <w:pStyle w:val="a6"/>
              <w:shd w:val="clear" w:color="auto" w:fill="auto"/>
              <w:spacing w:line="240" w:lineRule="auto"/>
              <w:ind w:left="149" w:right="23" w:firstLine="0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t>2</w:t>
            </w:r>
          </w:p>
        </w:tc>
        <w:tc>
          <w:tcPr>
            <w:tcW w:w="2907" w:type="dxa"/>
            <w:shd w:val="clear" w:color="auto" w:fill="FFFFFF"/>
          </w:tcPr>
          <w:p w:rsidR="00464AB8" w:rsidRPr="00AB384D" w:rsidRDefault="005468C9" w:rsidP="00EE05DB">
            <w:pPr>
              <w:ind w:left="149" w:righ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B384D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B93E7C" w:rsidRPr="00AB384D" w:rsidTr="00EE05DB">
        <w:trPr>
          <w:trHeight w:val="301"/>
          <w:jc w:val="center"/>
        </w:trPr>
        <w:tc>
          <w:tcPr>
            <w:tcW w:w="2866" w:type="dxa"/>
            <w:vMerge w:val="restart"/>
            <w:shd w:val="clear" w:color="auto" w:fill="FFFFFF"/>
          </w:tcPr>
          <w:p w:rsidR="00B93E7C" w:rsidRPr="00AB384D" w:rsidRDefault="00B93E7C" w:rsidP="00EE05DB">
            <w:pPr>
              <w:pStyle w:val="101"/>
              <w:shd w:val="clear" w:color="auto" w:fill="auto"/>
              <w:spacing w:line="240" w:lineRule="auto"/>
              <w:ind w:left="149" w:right="23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t>Тема 5.2.</w:t>
            </w:r>
          </w:p>
          <w:p w:rsidR="00B93E7C" w:rsidRPr="00AB384D" w:rsidRDefault="00B93E7C" w:rsidP="00EE05DB">
            <w:pPr>
              <w:pStyle w:val="a6"/>
              <w:shd w:val="clear" w:color="auto" w:fill="auto"/>
              <w:spacing w:line="240" w:lineRule="auto"/>
              <w:ind w:left="149" w:right="23" w:firstLine="0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t>Рабочее время и время отдыха. Заработная плата. Трудовая дисциплина.</w:t>
            </w:r>
          </w:p>
        </w:tc>
        <w:tc>
          <w:tcPr>
            <w:tcW w:w="8340" w:type="dxa"/>
            <w:shd w:val="clear" w:color="auto" w:fill="FFFFFF"/>
          </w:tcPr>
          <w:p w:rsidR="00B93E7C" w:rsidRPr="00AB384D" w:rsidRDefault="00B93E7C" w:rsidP="00EE05DB">
            <w:pPr>
              <w:pStyle w:val="40"/>
              <w:spacing w:line="240" w:lineRule="auto"/>
              <w:ind w:left="149" w:right="23" w:firstLine="0"/>
              <w:jc w:val="left"/>
              <w:rPr>
                <w:sz w:val="24"/>
                <w:szCs w:val="24"/>
              </w:rPr>
            </w:pPr>
            <w:r w:rsidRPr="00AB384D">
              <w:rPr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153" w:type="dxa"/>
            <w:shd w:val="clear" w:color="auto" w:fill="FFFFFF"/>
          </w:tcPr>
          <w:p w:rsidR="00B93E7C" w:rsidRPr="00AB384D" w:rsidRDefault="00B93E7C" w:rsidP="00EE05DB">
            <w:pPr>
              <w:pStyle w:val="a6"/>
              <w:shd w:val="clear" w:color="auto" w:fill="auto"/>
              <w:spacing w:line="240" w:lineRule="auto"/>
              <w:ind w:left="149" w:right="23" w:firstLine="0"/>
              <w:rPr>
                <w:sz w:val="24"/>
                <w:szCs w:val="24"/>
              </w:rPr>
            </w:pPr>
          </w:p>
        </w:tc>
        <w:tc>
          <w:tcPr>
            <w:tcW w:w="2907" w:type="dxa"/>
            <w:shd w:val="clear" w:color="auto" w:fill="FFFFFF"/>
          </w:tcPr>
          <w:p w:rsidR="00B93E7C" w:rsidRPr="00AB384D" w:rsidRDefault="00B93E7C" w:rsidP="00EE05DB">
            <w:pPr>
              <w:ind w:left="149" w:right="2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93E7C" w:rsidRPr="00AB384D" w:rsidTr="00EE05DB">
        <w:trPr>
          <w:trHeight w:val="1254"/>
          <w:jc w:val="center"/>
        </w:trPr>
        <w:tc>
          <w:tcPr>
            <w:tcW w:w="2866" w:type="dxa"/>
            <w:vMerge/>
            <w:shd w:val="clear" w:color="auto" w:fill="FFFFFF"/>
          </w:tcPr>
          <w:p w:rsidR="00B93E7C" w:rsidRPr="00AB384D" w:rsidRDefault="00B93E7C" w:rsidP="00EE05DB">
            <w:pPr>
              <w:pStyle w:val="101"/>
              <w:shd w:val="clear" w:color="auto" w:fill="auto"/>
              <w:spacing w:line="240" w:lineRule="auto"/>
              <w:ind w:left="149" w:right="23"/>
              <w:rPr>
                <w:sz w:val="24"/>
                <w:szCs w:val="24"/>
              </w:rPr>
            </w:pPr>
          </w:p>
        </w:tc>
        <w:tc>
          <w:tcPr>
            <w:tcW w:w="8340" w:type="dxa"/>
            <w:shd w:val="clear" w:color="auto" w:fill="FFFFFF"/>
          </w:tcPr>
          <w:p w:rsidR="00B93E7C" w:rsidRPr="00AB384D" w:rsidRDefault="00B93E7C" w:rsidP="00EE05DB">
            <w:pPr>
              <w:pStyle w:val="40"/>
              <w:shd w:val="clear" w:color="auto" w:fill="auto"/>
              <w:spacing w:line="240" w:lineRule="auto"/>
              <w:ind w:left="149" w:right="23" w:firstLine="0"/>
              <w:jc w:val="left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t>Кодекс законов о труде РФ о рабочем времени и времени отдыха. Понятие и виды рабочего времени</w:t>
            </w:r>
          </w:p>
          <w:p w:rsidR="00B93E7C" w:rsidRPr="00AB384D" w:rsidRDefault="00B93E7C" w:rsidP="00EE05DB">
            <w:pPr>
              <w:pStyle w:val="40"/>
              <w:spacing w:line="240" w:lineRule="auto"/>
              <w:ind w:left="149" w:right="23" w:firstLine="0"/>
              <w:jc w:val="left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t>Трудовая дисциплина. Виды поощрений и взысканий, порядок наложения и снятия взысканий. Основания материальной ответственности, порядок ее применения.</w:t>
            </w:r>
          </w:p>
        </w:tc>
        <w:tc>
          <w:tcPr>
            <w:tcW w:w="1153" w:type="dxa"/>
            <w:shd w:val="clear" w:color="auto" w:fill="FFFFFF"/>
          </w:tcPr>
          <w:p w:rsidR="00B93E7C" w:rsidRPr="00AB384D" w:rsidRDefault="00B93E7C" w:rsidP="00EE05DB">
            <w:pPr>
              <w:pStyle w:val="a6"/>
              <w:spacing w:line="240" w:lineRule="auto"/>
              <w:ind w:left="149" w:right="23" w:firstLine="0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t>2</w:t>
            </w:r>
          </w:p>
        </w:tc>
        <w:tc>
          <w:tcPr>
            <w:tcW w:w="2907" w:type="dxa"/>
            <w:shd w:val="clear" w:color="auto" w:fill="FFFFFF"/>
          </w:tcPr>
          <w:p w:rsidR="00B93E7C" w:rsidRPr="00AB384D" w:rsidRDefault="00E0747F" w:rsidP="00EE05DB">
            <w:pPr>
              <w:ind w:left="149" w:righ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B384D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0B35ED" w:rsidRPr="00AB384D" w:rsidTr="00EE05DB">
        <w:trPr>
          <w:trHeight w:val="898"/>
          <w:jc w:val="center"/>
        </w:trPr>
        <w:tc>
          <w:tcPr>
            <w:tcW w:w="2866" w:type="dxa"/>
            <w:vMerge/>
            <w:shd w:val="clear" w:color="auto" w:fill="FFFFFF"/>
          </w:tcPr>
          <w:p w:rsidR="000B35ED" w:rsidRPr="00AB384D" w:rsidRDefault="000B35ED" w:rsidP="00EE05DB">
            <w:pPr>
              <w:ind w:left="149" w:right="2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340" w:type="dxa"/>
            <w:shd w:val="clear" w:color="auto" w:fill="FFFFFF"/>
          </w:tcPr>
          <w:p w:rsidR="000B35ED" w:rsidRPr="00AB384D" w:rsidRDefault="000B35ED" w:rsidP="00EE05DB">
            <w:pPr>
              <w:pStyle w:val="111"/>
              <w:shd w:val="clear" w:color="auto" w:fill="auto"/>
              <w:spacing w:line="240" w:lineRule="auto"/>
              <w:ind w:left="149" w:right="23"/>
              <w:rPr>
                <w:i w:val="0"/>
                <w:sz w:val="24"/>
                <w:szCs w:val="24"/>
              </w:rPr>
            </w:pPr>
            <w:r w:rsidRPr="00AB384D">
              <w:rPr>
                <w:i w:val="0"/>
                <w:sz w:val="24"/>
                <w:szCs w:val="24"/>
              </w:rPr>
              <w:t>Самостоятельна</w:t>
            </w:r>
            <w:r w:rsidR="00BE06C1" w:rsidRPr="00AB384D">
              <w:rPr>
                <w:i w:val="0"/>
                <w:sz w:val="24"/>
                <w:szCs w:val="24"/>
              </w:rPr>
              <w:t xml:space="preserve">я работа </w:t>
            </w:r>
            <w:proofErr w:type="gramStart"/>
            <w:r w:rsidR="00BE06C1" w:rsidRPr="00AB384D">
              <w:rPr>
                <w:i w:val="0"/>
                <w:sz w:val="24"/>
                <w:szCs w:val="24"/>
              </w:rPr>
              <w:t>обучающихся</w:t>
            </w:r>
            <w:proofErr w:type="gramEnd"/>
          </w:p>
          <w:p w:rsidR="000B35ED" w:rsidRPr="00AB384D" w:rsidRDefault="000B35ED" w:rsidP="00EE05DB">
            <w:pPr>
              <w:pStyle w:val="a6"/>
              <w:shd w:val="clear" w:color="auto" w:fill="auto"/>
              <w:spacing w:line="240" w:lineRule="auto"/>
              <w:ind w:left="149" w:right="23" w:firstLine="0"/>
              <w:jc w:val="left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t>Работа с Трудовым кодексом РФ. Работа с правовым словарем. Решение задач.</w:t>
            </w:r>
          </w:p>
        </w:tc>
        <w:tc>
          <w:tcPr>
            <w:tcW w:w="1153" w:type="dxa"/>
            <w:shd w:val="clear" w:color="auto" w:fill="FFFFFF"/>
          </w:tcPr>
          <w:p w:rsidR="000B35ED" w:rsidRPr="00AB384D" w:rsidRDefault="006D5650" w:rsidP="00EE05DB">
            <w:pPr>
              <w:pStyle w:val="a6"/>
              <w:shd w:val="clear" w:color="auto" w:fill="auto"/>
              <w:spacing w:line="240" w:lineRule="auto"/>
              <w:ind w:left="149" w:right="2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07" w:type="dxa"/>
            <w:shd w:val="clear" w:color="auto" w:fill="FFFFFF"/>
          </w:tcPr>
          <w:p w:rsidR="000B35ED" w:rsidRPr="00AB384D" w:rsidRDefault="000B35ED" w:rsidP="00EE05DB">
            <w:pPr>
              <w:ind w:left="149" w:righ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B384D">
              <w:rPr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464AB8" w:rsidRPr="00AB384D" w:rsidTr="00EE05DB">
        <w:trPr>
          <w:trHeight w:val="931"/>
          <w:jc w:val="center"/>
        </w:trPr>
        <w:tc>
          <w:tcPr>
            <w:tcW w:w="2866" w:type="dxa"/>
            <w:shd w:val="clear" w:color="auto" w:fill="FFFFFF"/>
          </w:tcPr>
          <w:p w:rsidR="00464AB8" w:rsidRPr="00AB384D" w:rsidRDefault="009614E3" w:rsidP="00EE05DB">
            <w:pPr>
              <w:ind w:left="149" w:right="23"/>
              <w:rPr>
                <w:rFonts w:ascii="Times New Roman" w:hAnsi="Times New Roman" w:cs="Times New Roman"/>
                <w:color w:val="auto"/>
              </w:rPr>
            </w:pPr>
            <w:r w:rsidRPr="00AB384D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Раздел </w:t>
            </w:r>
            <w:proofErr w:type="spellStart"/>
            <w:r w:rsidRPr="00AB384D">
              <w:rPr>
                <w:rFonts w:ascii="Times New Roman" w:hAnsi="Times New Roman" w:cs="Times New Roman"/>
                <w:b/>
                <w:bCs/>
              </w:rPr>
              <w:t>VI.Основы</w:t>
            </w:r>
            <w:proofErr w:type="spellEnd"/>
            <w:r w:rsidRPr="00AB384D">
              <w:rPr>
                <w:rFonts w:ascii="Times New Roman" w:hAnsi="Times New Roman" w:cs="Times New Roman"/>
                <w:b/>
                <w:bCs/>
              </w:rPr>
              <w:t xml:space="preserve"> экологического права.</w:t>
            </w:r>
          </w:p>
        </w:tc>
        <w:tc>
          <w:tcPr>
            <w:tcW w:w="8340" w:type="dxa"/>
            <w:shd w:val="clear" w:color="auto" w:fill="FFFFFF"/>
          </w:tcPr>
          <w:p w:rsidR="00464AB8" w:rsidRPr="00AB384D" w:rsidRDefault="00464AB8" w:rsidP="00EE05DB">
            <w:pPr>
              <w:pStyle w:val="a6"/>
              <w:shd w:val="clear" w:color="auto" w:fill="auto"/>
              <w:spacing w:line="240" w:lineRule="auto"/>
              <w:ind w:left="149" w:right="2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53" w:type="dxa"/>
            <w:shd w:val="clear" w:color="auto" w:fill="FFFFFF"/>
          </w:tcPr>
          <w:p w:rsidR="00464AB8" w:rsidRPr="00AB384D" w:rsidRDefault="00EE05DB" w:rsidP="00EE05DB">
            <w:pPr>
              <w:pStyle w:val="a6"/>
              <w:shd w:val="clear" w:color="auto" w:fill="auto"/>
              <w:spacing w:line="240" w:lineRule="auto"/>
              <w:ind w:left="149" w:right="23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907" w:type="dxa"/>
            <w:shd w:val="clear" w:color="auto" w:fill="FFFFFF"/>
          </w:tcPr>
          <w:p w:rsidR="00464AB8" w:rsidRPr="00AB384D" w:rsidRDefault="00464AB8" w:rsidP="00EE05DB">
            <w:pPr>
              <w:ind w:left="149" w:right="2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93E7C" w:rsidRPr="00AB384D" w:rsidTr="00EE05DB">
        <w:trPr>
          <w:trHeight w:val="261"/>
          <w:jc w:val="center"/>
        </w:trPr>
        <w:tc>
          <w:tcPr>
            <w:tcW w:w="2866" w:type="dxa"/>
            <w:vMerge w:val="restart"/>
            <w:shd w:val="clear" w:color="auto" w:fill="FFFFFF"/>
          </w:tcPr>
          <w:p w:rsidR="00B93E7C" w:rsidRPr="00AB384D" w:rsidRDefault="00B93E7C" w:rsidP="00EE05DB">
            <w:pPr>
              <w:ind w:left="149" w:right="23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B384D">
              <w:rPr>
                <w:rFonts w:ascii="Times New Roman" w:hAnsi="Times New Roman" w:cs="Times New Roman"/>
                <w:b/>
                <w:bCs/>
                <w:color w:val="auto"/>
              </w:rPr>
              <w:t>Тема 6.1</w:t>
            </w:r>
          </w:p>
          <w:p w:rsidR="00B93E7C" w:rsidRPr="00AB384D" w:rsidRDefault="00B93E7C" w:rsidP="00EE05DB">
            <w:pPr>
              <w:ind w:left="149" w:righ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B384D">
              <w:rPr>
                <w:rFonts w:ascii="Times New Roman" w:hAnsi="Times New Roman" w:cs="Times New Roman"/>
                <w:color w:val="auto"/>
              </w:rPr>
              <w:t xml:space="preserve">Понятие </w:t>
            </w:r>
            <w:r w:rsidR="00B21FDD">
              <w:rPr>
                <w:rFonts w:ascii="Times New Roman" w:hAnsi="Times New Roman" w:cs="Times New Roman"/>
                <w:color w:val="auto"/>
              </w:rPr>
              <w:t xml:space="preserve">и основные принципы </w:t>
            </w:r>
            <w:r w:rsidRPr="00AB384D">
              <w:rPr>
                <w:rFonts w:ascii="Times New Roman" w:hAnsi="Times New Roman" w:cs="Times New Roman"/>
                <w:color w:val="auto"/>
              </w:rPr>
              <w:t>экологического права.</w:t>
            </w:r>
          </w:p>
        </w:tc>
        <w:tc>
          <w:tcPr>
            <w:tcW w:w="8340" w:type="dxa"/>
            <w:shd w:val="clear" w:color="auto" w:fill="FFFFFF"/>
          </w:tcPr>
          <w:p w:rsidR="00B93E7C" w:rsidRPr="00AB384D" w:rsidRDefault="00B93E7C" w:rsidP="00EE05DB">
            <w:pPr>
              <w:pStyle w:val="101"/>
              <w:spacing w:line="240" w:lineRule="auto"/>
              <w:ind w:left="149" w:right="23"/>
              <w:jc w:val="both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t xml:space="preserve">Содержание учебного материала: </w:t>
            </w:r>
          </w:p>
        </w:tc>
        <w:tc>
          <w:tcPr>
            <w:tcW w:w="1153" w:type="dxa"/>
            <w:shd w:val="clear" w:color="auto" w:fill="FFFFFF"/>
          </w:tcPr>
          <w:p w:rsidR="00B93E7C" w:rsidRPr="00AB384D" w:rsidRDefault="00B93E7C" w:rsidP="00EE05DB">
            <w:pPr>
              <w:pStyle w:val="a6"/>
              <w:shd w:val="clear" w:color="auto" w:fill="auto"/>
              <w:spacing w:line="240" w:lineRule="auto"/>
              <w:ind w:left="149" w:right="23" w:firstLine="0"/>
              <w:rPr>
                <w:sz w:val="24"/>
                <w:szCs w:val="24"/>
              </w:rPr>
            </w:pPr>
          </w:p>
        </w:tc>
        <w:tc>
          <w:tcPr>
            <w:tcW w:w="2907" w:type="dxa"/>
            <w:shd w:val="clear" w:color="auto" w:fill="FFFFFF"/>
          </w:tcPr>
          <w:p w:rsidR="00B93E7C" w:rsidRPr="00AB384D" w:rsidRDefault="00B93E7C" w:rsidP="00EE05DB">
            <w:pPr>
              <w:ind w:left="149" w:right="2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93E7C" w:rsidRPr="00AB384D" w:rsidTr="00EE05DB">
        <w:trPr>
          <w:trHeight w:val="690"/>
          <w:jc w:val="center"/>
        </w:trPr>
        <w:tc>
          <w:tcPr>
            <w:tcW w:w="2866" w:type="dxa"/>
            <w:vMerge/>
            <w:shd w:val="clear" w:color="auto" w:fill="FFFFFF"/>
          </w:tcPr>
          <w:p w:rsidR="00B93E7C" w:rsidRPr="00AB384D" w:rsidRDefault="00B93E7C" w:rsidP="00EE05DB">
            <w:pPr>
              <w:ind w:left="149" w:right="23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8340" w:type="dxa"/>
            <w:shd w:val="clear" w:color="auto" w:fill="FFFFFF"/>
          </w:tcPr>
          <w:p w:rsidR="00B93E7C" w:rsidRPr="00AB384D" w:rsidRDefault="00B93E7C" w:rsidP="00EE05DB">
            <w:pPr>
              <w:pStyle w:val="a6"/>
              <w:shd w:val="clear" w:color="auto" w:fill="auto"/>
              <w:spacing w:line="240" w:lineRule="auto"/>
              <w:ind w:left="149" w:right="23" w:firstLine="0"/>
              <w:jc w:val="both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t xml:space="preserve">Понятие, субъекты и источники </w:t>
            </w:r>
            <w:r w:rsidR="008E527E">
              <w:rPr>
                <w:sz w:val="24"/>
                <w:szCs w:val="24"/>
              </w:rPr>
              <w:t>экологического</w:t>
            </w:r>
            <w:r w:rsidRPr="00AB384D">
              <w:rPr>
                <w:sz w:val="24"/>
                <w:szCs w:val="24"/>
              </w:rPr>
              <w:t xml:space="preserve"> права</w:t>
            </w:r>
            <w:r w:rsidR="008E527E">
              <w:rPr>
                <w:sz w:val="24"/>
                <w:szCs w:val="24"/>
              </w:rPr>
              <w:t xml:space="preserve"> </w:t>
            </w:r>
            <w:r w:rsidRPr="00AB384D">
              <w:rPr>
                <w:sz w:val="24"/>
                <w:szCs w:val="24"/>
              </w:rPr>
              <w:t>России.</w:t>
            </w:r>
            <w:r w:rsidR="008E527E">
              <w:rPr>
                <w:sz w:val="24"/>
                <w:szCs w:val="24"/>
              </w:rPr>
              <w:t xml:space="preserve"> </w:t>
            </w:r>
            <w:r w:rsidRPr="00AB384D">
              <w:rPr>
                <w:sz w:val="24"/>
                <w:szCs w:val="24"/>
              </w:rPr>
              <w:t>Виды экологического контроля.</w:t>
            </w:r>
          </w:p>
        </w:tc>
        <w:tc>
          <w:tcPr>
            <w:tcW w:w="1153" w:type="dxa"/>
            <w:shd w:val="clear" w:color="auto" w:fill="FFFFFF"/>
          </w:tcPr>
          <w:p w:rsidR="00B93E7C" w:rsidRPr="00AB384D" w:rsidRDefault="00B93E7C" w:rsidP="00EE05DB">
            <w:pPr>
              <w:pStyle w:val="a6"/>
              <w:spacing w:line="240" w:lineRule="auto"/>
              <w:ind w:left="149" w:right="23" w:firstLine="0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t>2</w:t>
            </w:r>
          </w:p>
        </w:tc>
        <w:tc>
          <w:tcPr>
            <w:tcW w:w="2907" w:type="dxa"/>
            <w:shd w:val="clear" w:color="auto" w:fill="FFFFFF"/>
          </w:tcPr>
          <w:p w:rsidR="00B93E7C" w:rsidRPr="00AB384D" w:rsidRDefault="00E0747F" w:rsidP="00EE05DB">
            <w:pPr>
              <w:ind w:left="149" w:righ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B384D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0B35ED" w:rsidRPr="00AB384D" w:rsidTr="00EE05DB">
        <w:trPr>
          <w:trHeight w:val="1099"/>
          <w:jc w:val="center"/>
        </w:trPr>
        <w:tc>
          <w:tcPr>
            <w:tcW w:w="2866" w:type="dxa"/>
            <w:vMerge/>
            <w:shd w:val="clear" w:color="auto" w:fill="FFFFFF"/>
          </w:tcPr>
          <w:p w:rsidR="000B35ED" w:rsidRPr="00AB384D" w:rsidRDefault="000B35ED" w:rsidP="00EE05DB">
            <w:pPr>
              <w:pStyle w:val="101"/>
              <w:shd w:val="clear" w:color="auto" w:fill="auto"/>
              <w:spacing w:line="240" w:lineRule="auto"/>
              <w:ind w:left="149" w:right="23"/>
              <w:rPr>
                <w:sz w:val="24"/>
                <w:szCs w:val="24"/>
              </w:rPr>
            </w:pPr>
          </w:p>
        </w:tc>
        <w:tc>
          <w:tcPr>
            <w:tcW w:w="8340" w:type="dxa"/>
            <w:shd w:val="clear" w:color="auto" w:fill="FFFFFF"/>
          </w:tcPr>
          <w:p w:rsidR="000B35ED" w:rsidRPr="00AB384D" w:rsidRDefault="000B35ED" w:rsidP="00EE05DB">
            <w:pPr>
              <w:pStyle w:val="a6"/>
              <w:shd w:val="clear" w:color="auto" w:fill="auto"/>
              <w:spacing w:line="240" w:lineRule="auto"/>
              <w:ind w:left="149" w:right="23" w:firstLine="0"/>
              <w:jc w:val="both"/>
              <w:rPr>
                <w:iCs/>
                <w:sz w:val="24"/>
                <w:szCs w:val="24"/>
              </w:rPr>
            </w:pPr>
            <w:r w:rsidRPr="00AB384D">
              <w:rPr>
                <w:b/>
                <w:bCs/>
                <w:i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B384D">
              <w:rPr>
                <w:b/>
                <w:bCs/>
                <w:iCs/>
                <w:sz w:val="24"/>
                <w:szCs w:val="24"/>
              </w:rPr>
              <w:t>обучающихся</w:t>
            </w:r>
            <w:proofErr w:type="gramEnd"/>
          </w:p>
          <w:p w:rsidR="000B35ED" w:rsidRPr="00AB384D" w:rsidRDefault="000B35ED" w:rsidP="00EE05DB">
            <w:pPr>
              <w:ind w:left="149" w:right="23"/>
              <w:rPr>
                <w:rFonts w:ascii="Times New Roman" w:hAnsi="Times New Roman" w:cs="Times New Roman"/>
                <w:color w:val="auto"/>
              </w:rPr>
            </w:pPr>
            <w:r w:rsidRPr="00AB384D">
              <w:rPr>
                <w:rFonts w:ascii="Times New Roman" w:hAnsi="Times New Roman" w:cs="Times New Roman"/>
              </w:rPr>
              <w:t>Работа с Гражданским кодексом РФ. Работа с правовым словарем. Решение задач.</w:t>
            </w:r>
          </w:p>
        </w:tc>
        <w:tc>
          <w:tcPr>
            <w:tcW w:w="1153" w:type="dxa"/>
            <w:shd w:val="clear" w:color="auto" w:fill="FFFFFF"/>
          </w:tcPr>
          <w:p w:rsidR="000B35ED" w:rsidRPr="00AB384D" w:rsidRDefault="008E527E" w:rsidP="00EE05DB">
            <w:pPr>
              <w:pStyle w:val="111"/>
              <w:shd w:val="clear" w:color="auto" w:fill="auto"/>
              <w:spacing w:line="240" w:lineRule="auto"/>
              <w:ind w:left="149" w:right="23"/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2907" w:type="dxa"/>
            <w:shd w:val="clear" w:color="auto" w:fill="FFFFFF"/>
          </w:tcPr>
          <w:p w:rsidR="000B35ED" w:rsidRPr="00AB384D" w:rsidRDefault="000B35ED" w:rsidP="00EE05DB">
            <w:pPr>
              <w:ind w:left="149" w:righ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B384D">
              <w:rPr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8E527E" w:rsidRPr="00AB384D" w:rsidTr="00EE05DB">
        <w:trPr>
          <w:trHeight w:val="440"/>
          <w:jc w:val="center"/>
        </w:trPr>
        <w:tc>
          <w:tcPr>
            <w:tcW w:w="2866" w:type="dxa"/>
            <w:vMerge w:val="restart"/>
            <w:shd w:val="clear" w:color="auto" w:fill="FFFFFF"/>
          </w:tcPr>
          <w:p w:rsidR="008E527E" w:rsidRPr="00AB384D" w:rsidRDefault="008E527E" w:rsidP="00EE05DB">
            <w:pPr>
              <w:ind w:left="149" w:right="23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B384D">
              <w:rPr>
                <w:rFonts w:ascii="Times New Roman" w:hAnsi="Times New Roman" w:cs="Times New Roman"/>
                <w:b/>
                <w:bCs/>
                <w:color w:val="auto"/>
              </w:rPr>
              <w:t>Тема 6.</w:t>
            </w:r>
            <w:r>
              <w:rPr>
                <w:rFonts w:ascii="Times New Roman" w:hAnsi="Times New Roman" w:cs="Times New Roman"/>
                <w:b/>
                <w:bCs/>
                <w:color w:val="auto"/>
              </w:rPr>
              <w:t>2</w:t>
            </w:r>
          </w:p>
          <w:p w:rsidR="008E527E" w:rsidRPr="00AB384D" w:rsidRDefault="008E527E" w:rsidP="00EE05DB">
            <w:pPr>
              <w:pStyle w:val="101"/>
              <w:spacing w:line="240" w:lineRule="auto"/>
              <w:ind w:left="149" w:right="23"/>
              <w:rPr>
                <w:b w:val="0"/>
                <w:bCs w:val="0"/>
              </w:rPr>
            </w:pPr>
            <w:r w:rsidRPr="008E527E">
              <w:rPr>
                <w:b w:val="0"/>
                <w:sz w:val="24"/>
                <w:szCs w:val="24"/>
              </w:rPr>
              <w:t>Принципы наказания за экологические правонарушения</w:t>
            </w:r>
            <w:r w:rsidRPr="00AB384D">
              <w:t>.</w:t>
            </w:r>
          </w:p>
        </w:tc>
        <w:tc>
          <w:tcPr>
            <w:tcW w:w="8340" w:type="dxa"/>
            <w:shd w:val="clear" w:color="auto" w:fill="FFFFFF"/>
          </w:tcPr>
          <w:p w:rsidR="008E527E" w:rsidRPr="008E527E" w:rsidRDefault="008E527E" w:rsidP="00EE05DB">
            <w:pPr>
              <w:pStyle w:val="a6"/>
              <w:shd w:val="clear" w:color="auto" w:fill="auto"/>
              <w:spacing w:line="240" w:lineRule="auto"/>
              <w:ind w:left="149" w:right="23" w:firstLine="0"/>
              <w:jc w:val="both"/>
              <w:rPr>
                <w:b/>
                <w:bCs/>
                <w:iCs/>
                <w:sz w:val="24"/>
                <w:szCs w:val="24"/>
              </w:rPr>
            </w:pPr>
            <w:r w:rsidRPr="008E527E">
              <w:rPr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153" w:type="dxa"/>
            <w:shd w:val="clear" w:color="auto" w:fill="FFFFFF"/>
          </w:tcPr>
          <w:p w:rsidR="008E527E" w:rsidRPr="00EE05DB" w:rsidRDefault="008E527E" w:rsidP="00EE05DB">
            <w:pPr>
              <w:pStyle w:val="111"/>
              <w:shd w:val="clear" w:color="auto" w:fill="auto"/>
              <w:spacing w:line="240" w:lineRule="auto"/>
              <w:ind w:left="149" w:right="23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2907" w:type="dxa"/>
            <w:shd w:val="clear" w:color="auto" w:fill="FFFFFF"/>
          </w:tcPr>
          <w:p w:rsidR="008E527E" w:rsidRPr="00AB384D" w:rsidRDefault="008E527E" w:rsidP="00EE05DB">
            <w:pPr>
              <w:ind w:left="149" w:right="2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E527E" w:rsidRPr="00AB384D" w:rsidTr="00EE05DB">
        <w:trPr>
          <w:trHeight w:val="1099"/>
          <w:jc w:val="center"/>
        </w:trPr>
        <w:tc>
          <w:tcPr>
            <w:tcW w:w="2866" w:type="dxa"/>
            <w:vMerge/>
            <w:shd w:val="clear" w:color="auto" w:fill="FFFFFF"/>
          </w:tcPr>
          <w:p w:rsidR="008E527E" w:rsidRPr="00AB384D" w:rsidRDefault="008E527E" w:rsidP="00EE05DB">
            <w:pPr>
              <w:pStyle w:val="101"/>
              <w:shd w:val="clear" w:color="auto" w:fill="auto"/>
              <w:spacing w:line="240" w:lineRule="auto"/>
              <w:ind w:left="149" w:right="23"/>
              <w:rPr>
                <w:sz w:val="24"/>
                <w:szCs w:val="24"/>
              </w:rPr>
            </w:pPr>
          </w:p>
        </w:tc>
        <w:tc>
          <w:tcPr>
            <w:tcW w:w="8340" w:type="dxa"/>
            <w:shd w:val="clear" w:color="auto" w:fill="FFFFFF"/>
          </w:tcPr>
          <w:p w:rsidR="008E527E" w:rsidRPr="008E527E" w:rsidRDefault="008E527E" w:rsidP="00EE05DB">
            <w:pPr>
              <w:pStyle w:val="a6"/>
              <w:shd w:val="clear" w:color="auto" w:fill="auto"/>
              <w:spacing w:line="240" w:lineRule="auto"/>
              <w:ind w:left="149" w:right="23" w:firstLine="0"/>
              <w:jc w:val="both"/>
              <w:rPr>
                <w:bCs/>
                <w:iCs/>
                <w:sz w:val="24"/>
                <w:szCs w:val="24"/>
              </w:rPr>
            </w:pPr>
            <w:r w:rsidRPr="008E527E">
              <w:rPr>
                <w:bCs/>
                <w:iCs/>
                <w:sz w:val="24"/>
                <w:szCs w:val="24"/>
              </w:rPr>
              <w:t xml:space="preserve">Основные статьи </w:t>
            </w:r>
            <w:proofErr w:type="gramStart"/>
            <w:r w:rsidRPr="008E527E">
              <w:rPr>
                <w:bCs/>
                <w:iCs/>
                <w:sz w:val="24"/>
                <w:szCs w:val="24"/>
              </w:rPr>
              <w:t>закона по</w:t>
            </w:r>
            <w:proofErr w:type="gramEnd"/>
            <w:r w:rsidRPr="008E527E">
              <w:rPr>
                <w:bCs/>
                <w:iCs/>
                <w:sz w:val="24"/>
                <w:szCs w:val="24"/>
              </w:rPr>
              <w:t xml:space="preserve"> экологическому праву.</w:t>
            </w:r>
            <w:r>
              <w:rPr>
                <w:bCs/>
                <w:iCs/>
                <w:sz w:val="24"/>
                <w:szCs w:val="24"/>
              </w:rPr>
              <w:t xml:space="preserve"> Дополнения в закон об экологических правонарушениях и ужесточение статей за выброс в атмосферу вредных веществ.</w:t>
            </w:r>
          </w:p>
        </w:tc>
        <w:tc>
          <w:tcPr>
            <w:tcW w:w="1153" w:type="dxa"/>
            <w:shd w:val="clear" w:color="auto" w:fill="FFFFFF"/>
          </w:tcPr>
          <w:p w:rsidR="008E527E" w:rsidRDefault="008E527E" w:rsidP="00EE05DB">
            <w:pPr>
              <w:pStyle w:val="111"/>
              <w:shd w:val="clear" w:color="auto" w:fill="auto"/>
              <w:spacing w:line="240" w:lineRule="auto"/>
              <w:ind w:left="149" w:right="23"/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2907" w:type="dxa"/>
            <w:shd w:val="clear" w:color="auto" w:fill="FFFFFF"/>
          </w:tcPr>
          <w:p w:rsidR="008E527E" w:rsidRPr="00AB384D" w:rsidRDefault="008E527E" w:rsidP="00EE05DB">
            <w:pPr>
              <w:ind w:left="149" w:right="2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B93E7C" w:rsidRPr="00AB384D" w:rsidTr="00EE05DB">
        <w:trPr>
          <w:trHeight w:val="730"/>
          <w:jc w:val="center"/>
        </w:trPr>
        <w:tc>
          <w:tcPr>
            <w:tcW w:w="2866" w:type="dxa"/>
            <w:shd w:val="clear" w:color="auto" w:fill="FFFFFF"/>
          </w:tcPr>
          <w:p w:rsidR="00B93E7C" w:rsidRPr="00AB384D" w:rsidRDefault="00B93E7C" w:rsidP="00EE05DB">
            <w:pPr>
              <w:pStyle w:val="a6"/>
              <w:spacing w:line="240" w:lineRule="auto"/>
              <w:ind w:left="149" w:right="23" w:firstLine="0"/>
              <w:rPr>
                <w:sz w:val="24"/>
                <w:szCs w:val="24"/>
              </w:rPr>
            </w:pPr>
            <w:r w:rsidRPr="00AB384D">
              <w:rPr>
                <w:b/>
                <w:bCs/>
                <w:sz w:val="24"/>
                <w:szCs w:val="24"/>
              </w:rPr>
              <w:t>Раздел VI</w:t>
            </w:r>
            <w:r w:rsidRPr="00AB384D">
              <w:rPr>
                <w:b/>
                <w:bCs/>
                <w:sz w:val="24"/>
                <w:szCs w:val="24"/>
                <w:lang w:val="en-US"/>
              </w:rPr>
              <w:t>I</w:t>
            </w:r>
            <w:r w:rsidRPr="00AB384D">
              <w:rPr>
                <w:b/>
                <w:bCs/>
                <w:sz w:val="24"/>
                <w:szCs w:val="24"/>
              </w:rPr>
              <w:t>. Основы уголовного права.</w:t>
            </w:r>
          </w:p>
        </w:tc>
        <w:tc>
          <w:tcPr>
            <w:tcW w:w="8340" w:type="dxa"/>
            <w:shd w:val="clear" w:color="auto" w:fill="FFFFFF"/>
          </w:tcPr>
          <w:p w:rsidR="00B93E7C" w:rsidRPr="00AB384D" w:rsidRDefault="00B93E7C" w:rsidP="00EE05DB">
            <w:pPr>
              <w:pStyle w:val="101"/>
              <w:shd w:val="clear" w:color="auto" w:fill="auto"/>
              <w:spacing w:line="240" w:lineRule="auto"/>
              <w:ind w:left="149" w:right="23"/>
              <w:jc w:val="both"/>
              <w:rPr>
                <w:sz w:val="24"/>
                <w:szCs w:val="24"/>
              </w:rPr>
            </w:pPr>
          </w:p>
        </w:tc>
        <w:tc>
          <w:tcPr>
            <w:tcW w:w="1153" w:type="dxa"/>
            <w:shd w:val="clear" w:color="auto" w:fill="FFFFFF"/>
          </w:tcPr>
          <w:p w:rsidR="00B93E7C" w:rsidRPr="00AB384D" w:rsidRDefault="006D5650" w:rsidP="00EE05DB">
            <w:pPr>
              <w:pStyle w:val="a6"/>
              <w:spacing w:line="240" w:lineRule="auto"/>
              <w:ind w:left="149" w:right="23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907" w:type="dxa"/>
            <w:shd w:val="clear" w:color="auto" w:fill="FFFFFF"/>
          </w:tcPr>
          <w:p w:rsidR="00B93E7C" w:rsidRPr="00AB384D" w:rsidRDefault="00B93E7C" w:rsidP="00EE05DB">
            <w:pPr>
              <w:ind w:left="149" w:right="2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D3605" w:rsidRPr="00AB384D" w:rsidTr="00EE05DB">
        <w:trPr>
          <w:trHeight w:val="274"/>
          <w:jc w:val="center"/>
        </w:trPr>
        <w:tc>
          <w:tcPr>
            <w:tcW w:w="2866" w:type="dxa"/>
            <w:shd w:val="clear" w:color="auto" w:fill="FFFFFF"/>
          </w:tcPr>
          <w:p w:rsidR="00AB52D5" w:rsidRPr="00AB384D" w:rsidRDefault="00AB52D5" w:rsidP="00EE05DB">
            <w:pPr>
              <w:ind w:left="149" w:right="23"/>
              <w:rPr>
                <w:rFonts w:ascii="Times New Roman" w:hAnsi="Times New Roman" w:cs="Times New Roman"/>
                <w:b/>
                <w:bCs/>
              </w:rPr>
            </w:pPr>
            <w:r w:rsidRPr="00AB384D">
              <w:rPr>
                <w:rFonts w:ascii="Times New Roman" w:hAnsi="Times New Roman" w:cs="Times New Roman"/>
                <w:b/>
                <w:bCs/>
              </w:rPr>
              <w:t>Тема 7.1.</w:t>
            </w:r>
          </w:p>
          <w:p w:rsidR="00AB52D5" w:rsidRPr="00AB384D" w:rsidRDefault="00AB52D5" w:rsidP="00EE05DB">
            <w:pPr>
              <w:ind w:left="149" w:right="23"/>
              <w:rPr>
                <w:rFonts w:ascii="Times New Roman" w:hAnsi="Times New Roman" w:cs="Times New Roman"/>
                <w:color w:val="auto"/>
              </w:rPr>
            </w:pPr>
            <w:r w:rsidRPr="00AB384D">
              <w:rPr>
                <w:rFonts w:ascii="Times New Roman" w:hAnsi="Times New Roman" w:cs="Times New Roman"/>
              </w:rPr>
              <w:t>Уголовный закон. Преступление и наказа</w:t>
            </w:r>
            <w:r w:rsidRPr="00AB384D">
              <w:rPr>
                <w:rFonts w:ascii="Times New Roman" w:hAnsi="Times New Roman" w:cs="Times New Roman"/>
              </w:rPr>
              <w:softHyphen/>
              <w:t>ние.</w:t>
            </w:r>
          </w:p>
        </w:tc>
        <w:tc>
          <w:tcPr>
            <w:tcW w:w="8340" w:type="dxa"/>
            <w:shd w:val="clear" w:color="auto" w:fill="FFFFFF"/>
          </w:tcPr>
          <w:p w:rsidR="00AB52D5" w:rsidRPr="00AB384D" w:rsidRDefault="00AB52D5" w:rsidP="00EE05DB">
            <w:pPr>
              <w:pStyle w:val="101"/>
              <w:shd w:val="clear" w:color="auto" w:fill="auto"/>
              <w:spacing w:line="240" w:lineRule="auto"/>
              <w:ind w:left="149" w:right="23"/>
              <w:jc w:val="both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t xml:space="preserve">Содержание учебного материала: </w:t>
            </w:r>
          </w:p>
          <w:p w:rsidR="00AB52D5" w:rsidRPr="00AB384D" w:rsidRDefault="00AB52D5" w:rsidP="00EE05DB">
            <w:pPr>
              <w:pStyle w:val="101"/>
              <w:shd w:val="clear" w:color="auto" w:fill="auto"/>
              <w:spacing w:line="240" w:lineRule="auto"/>
              <w:ind w:left="149" w:right="23"/>
              <w:jc w:val="both"/>
              <w:rPr>
                <w:b w:val="0"/>
                <w:sz w:val="24"/>
                <w:szCs w:val="24"/>
              </w:rPr>
            </w:pPr>
            <w:r w:rsidRPr="00AB384D">
              <w:rPr>
                <w:b w:val="0"/>
                <w:sz w:val="24"/>
                <w:szCs w:val="24"/>
              </w:rPr>
              <w:t>Уголовный закон. Понятие и состав преступления. Преступление и наказание. Уголовная ответственность. Категории преступлений.</w:t>
            </w:r>
          </w:p>
        </w:tc>
        <w:tc>
          <w:tcPr>
            <w:tcW w:w="1153" w:type="dxa"/>
            <w:shd w:val="clear" w:color="auto" w:fill="FFFFFF"/>
          </w:tcPr>
          <w:p w:rsidR="00AB52D5" w:rsidRPr="00AB384D" w:rsidRDefault="00AB52D5" w:rsidP="00EE05DB">
            <w:pPr>
              <w:pStyle w:val="a6"/>
              <w:shd w:val="clear" w:color="auto" w:fill="auto"/>
              <w:spacing w:line="240" w:lineRule="auto"/>
              <w:ind w:left="149" w:right="23" w:firstLine="0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t>2</w:t>
            </w:r>
          </w:p>
        </w:tc>
        <w:tc>
          <w:tcPr>
            <w:tcW w:w="2907" w:type="dxa"/>
            <w:shd w:val="clear" w:color="auto" w:fill="FFFFFF"/>
          </w:tcPr>
          <w:p w:rsidR="00AB52D5" w:rsidRPr="00AB384D" w:rsidRDefault="00AB52D5" w:rsidP="00EE05DB">
            <w:pPr>
              <w:ind w:left="149" w:righ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B384D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B93E7C" w:rsidRPr="00AB384D" w:rsidTr="00EE05DB">
        <w:trPr>
          <w:trHeight w:val="1224"/>
          <w:jc w:val="center"/>
        </w:trPr>
        <w:tc>
          <w:tcPr>
            <w:tcW w:w="2866" w:type="dxa"/>
            <w:shd w:val="clear" w:color="auto" w:fill="FFFFFF"/>
          </w:tcPr>
          <w:p w:rsidR="00B93E7C" w:rsidRPr="00AB384D" w:rsidRDefault="00B93E7C" w:rsidP="00EE05DB">
            <w:pPr>
              <w:ind w:left="149" w:right="23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B384D">
              <w:rPr>
                <w:rFonts w:ascii="Times New Roman" w:hAnsi="Times New Roman" w:cs="Times New Roman"/>
                <w:b/>
                <w:bCs/>
                <w:color w:val="auto"/>
              </w:rPr>
              <w:t>Тема 7.2.</w:t>
            </w:r>
          </w:p>
          <w:p w:rsidR="00B93E7C" w:rsidRPr="00AB384D" w:rsidRDefault="00B93E7C" w:rsidP="00EE05DB">
            <w:pPr>
              <w:ind w:left="149" w:right="23"/>
              <w:rPr>
                <w:rFonts w:ascii="Times New Roman" w:hAnsi="Times New Roman" w:cs="Times New Roman"/>
                <w:color w:val="auto"/>
              </w:rPr>
            </w:pPr>
            <w:r w:rsidRPr="00AB384D">
              <w:rPr>
                <w:rFonts w:ascii="Times New Roman" w:hAnsi="Times New Roman" w:cs="Times New Roman"/>
                <w:color w:val="auto"/>
              </w:rPr>
              <w:t>Профессиональные медицинские преступления</w:t>
            </w:r>
          </w:p>
        </w:tc>
        <w:tc>
          <w:tcPr>
            <w:tcW w:w="8340" w:type="dxa"/>
            <w:shd w:val="clear" w:color="auto" w:fill="FFFFFF"/>
          </w:tcPr>
          <w:p w:rsidR="00B93E7C" w:rsidRPr="00AB384D" w:rsidRDefault="00B93E7C" w:rsidP="00EE05DB">
            <w:pPr>
              <w:pStyle w:val="101"/>
              <w:shd w:val="clear" w:color="auto" w:fill="auto"/>
              <w:spacing w:line="240" w:lineRule="auto"/>
              <w:ind w:left="149" w:right="23"/>
              <w:jc w:val="both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t>Содержание материала:</w:t>
            </w:r>
          </w:p>
          <w:p w:rsidR="00B93E7C" w:rsidRPr="00AB384D" w:rsidRDefault="00B93E7C" w:rsidP="00EE05DB">
            <w:pPr>
              <w:pStyle w:val="101"/>
              <w:shd w:val="clear" w:color="auto" w:fill="auto"/>
              <w:spacing w:line="240" w:lineRule="auto"/>
              <w:ind w:left="149" w:right="23"/>
              <w:jc w:val="both"/>
              <w:rPr>
                <w:b w:val="0"/>
                <w:sz w:val="24"/>
                <w:szCs w:val="24"/>
              </w:rPr>
            </w:pPr>
            <w:r w:rsidRPr="00AB384D">
              <w:rPr>
                <w:b w:val="0"/>
                <w:sz w:val="24"/>
                <w:szCs w:val="24"/>
              </w:rPr>
              <w:t>Общая характеристика составов преступлений совершаемых в профессиональной медицинской сфере</w:t>
            </w:r>
          </w:p>
        </w:tc>
        <w:tc>
          <w:tcPr>
            <w:tcW w:w="1153" w:type="dxa"/>
            <w:shd w:val="clear" w:color="auto" w:fill="FFFFFF"/>
          </w:tcPr>
          <w:p w:rsidR="00B93E7C" w:rsidRPr="00AB384D" w:rsidRDefault="00B93E7C" w:rsidP="00EE05DB">
            <w:pPr>
              <w:pStyle w:val="a6"/>
              <w:shd w:val="clear" w:color="auto" w:fill="auto"/>
              <w:spacing w:line="240" w:lineRule="auto"/>
              <w:ind w:left="149" w:right="23" w:firstLine="0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t>2</w:t>
            </w:r>
          </w:p>
        </w:tc>
        <w:tc>
          <w:tcPr>
            <w:tcW w:w="2907" w:type="dxa"/>
            <w:shd w:val="clear" w:color="auto" w:fill="FFFFFF"/>
          </w:tcPr>
          <w:p w:rsidR="00B93E7C" w:rsidRPr="00AB384D" w:rsidRDefault="00B93E7C" w:rsidP="00EE05DB">
            <w:pPr>
              <w:ind w:left="149" w:righ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B384D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EE05DB" w:rsidRPr="00AB384D" w:rsidTr="00EE05DB">
        <w:trPr>
          <w:trHeight w:val="536"/>
          <w:jc w:val="center"/>
        </w:trPr>
        <w:tc>
          <w:tcPr>
            <w:tcW w:w="2866" w:type="dxa"/>
            <w:shd w:val="clear" w:color="auto" w:fill="FFFFFF"/>
          </w:tcPr>
          <w:p w:rsidR="00EE05DB" w:rsidRPr="00AB384D" w:rsidRDefault="00EE05DB" w:rsidP="00EE05DB">
            <w:pPr>
              <w:ind w:left="149" w:right="23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Зачет</w:t>
            </w:r>
          </w:p>
        </w:tc>
        <w:tc>
          <w:tcPr>
            <w:tcW w:w="8340" w:type="dxa"/>
            <w:shd w:val="clear" w:color="auto" w:fill="FFFFFF"/>
          </w:tcPr>
          <w:p w:rsidR="00EE05DB" w:rsidRPr="00AB384D" w:rsidRDefault="00EE05DB" w:rsidP="00EE05DB">
            <w:pPr>
              <w:pStyle w:val="101"/>
              <w:shd w:val="clear" w:color="auto" w:fill="auto"/>
              <w:spacing w:line="240" w:lineRule="auto"/>
              <w:ind w:left="149" w:right="23"/>
              <w:jc w:val="both"/>
              <w:rPr>
                <w:sz w:val="24"/>
                <w:szCs w:val="24"/>
              </w:rPr>
            </w:pPr>
          </w:p>
        </w:tc>
        <w:tc>
          <w:tcPr>
            <w:tcW w:w="1153" w:type="dxa"/>
            <w:shd w:val="clear" w:color="auto" w:fill="FFFFFF"/>
          </w:tcPr>
          <w:p w:rsidR="00EE05DB" w:rsidRPr="00EE05DB" w:rsidRDefault="00EE05DB" w:rsidP="00EE05DB">
            <w:pPr>
              <w:pStyle w:val="a6"/>
              <w:shd w:val="clear" w:color="auto" w:fill="auto"/>
              <w:spacing w:line="240" w:lineRule="auto"/>
              <w:ind w:left="149" w:right="23" w:firstLine="0"/>
              <w:rPr>
                <w:b/>
                <w:sz w:val="24"/>
                <w:szCs w:val="24"/>
              </w:rPr>
            </w:pPr>
            <w:r w:rsidRPr="00EE05D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907" w:type="dxa"/>
            <w:shd w:val="clear" w:color="auto" w:fill="FFFFFF"/>
          </w:tcPr>
          <w:p w:rsidR="00EE05DB" w:rsidRPr="00AB384D" w:rsidRDefault="00EE05DB" w:rsidP="00EE05DB">
            <w:pPr>
              <w:ind w:left="149" w:right="2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B35ED" w:rsidRPr="00AB384D" w:rsidTr="00EE05DB">
        <w:trPr>
          <w:trHeight w:val="285"/>
          <w:jc w:val="center"/>
        </w:trPr>
        <w:tc>
          <w:tcPr>
            <w:tcW w:w="11206" w:type="dxa"/>
            <w:gridSpan w:val="2"/>
            <w:shd w:val="clear" w:color="auto" w:fill="FFFFFF"/>
          </w:tcPr>
          <w:p w:rsidR="000B35ED" w:rsidRPr="00AB384D" w:rsidRDefault="000B35ED" w:rsidP="001D3605">
            <w:pPr>
              <w:pStyle w:val="10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Всего:</w:t>
            </w:r>
          </w:p>
        </w:tc>
        <w:tc>
          <w:tcPr>
            <w:tcW w:w="1153" w:type="dxa"/>
            <w:shd w:val="clear" w:color="auto" w:fill="FFFFFF"/>
          </w:tcPr>
          <w:p w:rsidR="000B35ED" w:rsidRPr="00AB384D" w:rsidRDefault="006D5650" w:rsidP="001D3605">
            <w:pPr>
              <w:pStyle w:val="111"/>
              <w:shd w:val="clear" w:color="auto" w:fill="auto"/>
              <w:spacing w:line="240" w:lineRule="auto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4</w:t>
            </w:r>
            <w:r w:rsidR="000B35ED" w:rsidRPr="00AB384D">
              <w:rPr>
                <w:i w:val="0"/>
                <w:sz w:val="24"/>
                <w:szCs w:val="24"/>
              </w:rPr>
              <w:t>1ч.</w:t>
            </w:r>
          </w:p>
        </w:tc>
        <w:tc>
          <w:tcPr>
            <w:tcW w:w="2907" w:type="dxa"/>
            <w:shd w:val="clear" w:color="auto" w:fill="FFFFFF"/>
          </w:tcPr>
          <w:p w:rsidR="000B35ED" w:rsidRPr="00AB384D" w:rsidRDefault="000B35ED" w:rsidP="001D36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B35ED" w:rsidRPr="00BE06C1" w:rsidRDefault="000B35ED" w:rsidP="001D3605">
      <w:pPr>
        <w:jc w:val="both"/>
        <w:rPr>
          <w:rFonts w:ascii="Times New Roman" w:hAnsi="Times New Roman" w:cs="Times New Roman"/>
        </w:rPr>
      </w:pPr>
      <w:r w:rsidRPr="00BE06C1">
        <w:rPr>
          <w:rFonts w:ascii="Times New Roman" w:hAnsi="Times New Roman" w:cs="Times New Roman"/>
        </w:rPr>
        <w:t>Для характеристики уровня освоения учебного материала используются следующие обозначения:</w:t>
      </w:r>
    </w:p>
    <w:p w:rsidR="000B35ED" w:rsidRPr="00BE06C1" w:rsidRDefault="000B35ED" w:rsidP="001D3605">
      <w:pPr>
        <w:jc w:val="both"/>
        <w:rPr>
          <w:rFonts w:ascii="Times New Roman" w:hAnsi="Times New Roman" w:cs="Times New Roman"/>
        </w:rPr>
      </w:pPr>
      <w:r w:rsidRPr="00BE06C1">
        <w:rPr>
          <w:rFonts w:ascii="Times New Roman" w:hAnsi="Times New Roman" w:cs="Times New Roman"/>
        </w:rPr>
        <w:t xml:space="preserve">1.- </w:t>
      </w:r>
      <w:proofErr w:type="gramStart"/>
      <w:r w:rsidRPr="00BE06C1">
        <w:rPr>
          <w:rFonts w:ascii="Times New Roman" w:hAnsi="Times New Roman" w:cs="Times New Roman"/>
        </w:rPr>
        <w:t>ознакомительный</w:t>
      </w:r>
      <w:proofErr w:type="gramEnd"/>
      <w:r w:rsidRPr="00BE06C1">
        <w:rPr>
          <w:rFonts w:ascii="Times New Roman" w:hAnsi="Times New Roman" w:cs="Times New Roman"/>
        </w:rPr>
        <w:t xml:space="preserve">  (узнавание ранее изученных объектов, свойств);</w:t>
      </w:r>
    </w:p>
    <w:p w:rsidR="000B35ED" w:rsidRPr="00BE06C1" w:rsidRDefault="000B35ED" w:rsidP="001D3605">
      <w:pPr>
        <w:jc w:val="both"/>
        <w:rPr>
          <w:rFonts w:ascii="Times New Roman" w:hAnsi="Times New Roman" w:cs="Times New Roman"/>
        </w:rPr>
      </w:pPr>
      <w:r w:rsidRPr="00BE06C1">
        <w:rPr>
          <w:rFonts w:ascii="Times New Roman" w:hAnsi="Times New Roman" w:cs="Times New Roman"/>
        </w:rPr>
        <w:t xml:space="preserve">2.- </w:t>
      </w:r>
      <w:proofErr w:type="gramStart"/>
      <w:r w:rsidRPr="00BE06C1">
        <w:rPr>
          <w:rFonts w:ascii="Times New Roman" w:hAnsi="Times New Roman" w:cs="Times New Roman"/>
        </w:rPr>
        <w:t>репродуктивный</w:t>
      </w:r>
      <w:proofErr w:type="gramEnd"/>
      <w:r w:rsidRPr="00BE06C1">
        <w:rPr>
          <w:rFonts w:ascii="Times New Roman" w:hAnsi="Times New Roman" w:cs="Times New Roman"/>
        </w:rPr>
        <w:t xml:space="preserve"> (выполнение деятельности по образцу, инструкции  или  под  руководством);</w:t>
      </w:r>
    </w:p>
    <w:p w:rsidR="000B35ED" w:rsidRPr="00BE06C1" w:rsidRDefault="000B35ED" w:rsidP="008E527E">
      <w:pPr>
        <w:jc w:val="both"/>
      </w:pPr>
      <w:proofErr w:type="gramStart"/>
      <w:r w:rsidRPr="00BE06C1">
        <w:rPr>
          <w:rFonts w:ascii="Times New Roman" w:hAnsi="Times New Roman" w:cs="Times New Roman"/>
        </w:rPr>
        <w:t>3.- продуктивный (планирование и самостоятельное выполнение деятельности, решение проблемных задач</w:t>
      </w:r>
      <w:proofErr w:type="gramEnd"/>
    </w:p>
    <w:p w:rsidR="00464AB8" w:rsidRPr="000764CA" w:rsidRDefault="00464AB8" w:rsidP="001D3605">
      <w:pPr>
        <w:rPr>
          <w:rFonts w:ascii="Times New Roman" w:hAnsi="Times New Roman" w:cs="Times New Roman"/>
          <w:color w:val="auto"/>
          <w:sz w:val="28"/>
          <w:szCs w:val="28"/>
        </w:rPr>
        <w:sectPr w:rsidR="00464AB8" w:rsidRPr="000764CA" w:rsidSect="00A968C4">
          <w:footerReference w:type="default" r:id="rId10"/>
          <w:type w:val="continuous"/>
          <w:pgSz w:w="16837" w:h="11905" w:orient="landscape"/>
          <w:pgMar w:top="814" w:right="1248" w:bottom="904" w:left="874" w:header="0" w:footer="3" w:gutter="0"/>
          <w:cols w:space="720"/>
          <w:noEndnote/>
          <w:docGrid w:linePitch="360"/>
        </w:sectPr>
      </w:pPr>
    </w:p>
    <w:p w:rsidR="007C7CEF" w:rsidRPr="000764CA" w:rsidRDefault="00464AB8" w:rsidP="00B57F2D">
      <w:pPr>
        <w:pStyle w:val="410"/>
        <w:keepNext/>
        <w:keepLines/>
        <w:shd w:val="clear" w:color="auto" w:fill="auto"/>
        <w:spacing w:after="0" w:line="360" w:lineRule="auto"/>
        <w:ind w:firstLine="0"/>
        <w:jc w:val="center"/>
        <w:rPr>
          <w:rStyle w:val="322"/>
          <w:b/>
          <w:bCs/>
          <w:iCs w:val="0"/>
          <w:sz w:val="24"/>
          <w:szCs w:val="28"/>
        </w:rPr>
      </w:pPr>
      <w:bookmarkStart w:id="9" w:name="bookmark16"/>
      <w:r w:rsidRPr="000764CA">
        <w:rPr>
          <w:sz w:val="24"/>
          <w:szCs w:val="28"/>
        </w:rPr>
        <w:lastRenderedPageBreak/>
        <w:t>3. УСЛОВИЯ РЕАЛИЗАЦИИ ПРОГРАММЫ ДИСЦИПЛИНЫ</w:t>
      </w:r>
      <w:bookmarkStart w:id="10" w:name="bookmark17"/>
      <w:bookmarkEnd w:id="9"/>
    </w:p>
    <w:p w:rsidR="00464AB8" w:rsidRPr="000764CA" w:rsidRDefault="00464AB8" w:rsidP="00B57F2D">
      <w:pPr>
        <w:pStyle w:val="311"/>
        <w:keepNext/>
        <w:keepLines/>
        <w:shd w:val="clear" w:color="auto" w:fill="auto"/>
        <w:spacing w:before="0" w:after="0" w:line="360" w:lineRule="auto"/>
        <w:jc w:val="center"/>
        <w:rPr>
          <w:b w:val="0"/>
          <w:i w:val="0"/>
          <w:sz w:val="28"/>
          <w:szCs w:val="28"/>
        </w:rPr>
      </w:pPr>
      <w:r w:rsidRPr="000764CA">
        <w:rPr>
          <w:rStyle w:val="322"/>
          <w:b/>
          <w:bCs/>
          <w:iCs/>
          <w:sz w:val="28"/>
          <w:szCs w:val="28"/>
          <w:u w:val="none"/>
        </w:rPr>
        <w:t>Основы права</w:t>
      </w:r>
      <w:bookmarkEnd w:id="10"/>
    </w:p>
    <w:p w:rsidR="00464AB8" w:rsidRPr="000764CA" w:rsidRDefault="00464AB8" w:rsidP="00BE06C1">
      <w:pPr>
        <w:pStyle w:val="410"/>
        <w:keepNext/>
        <w:keepLines/>
        <w:shd w:val="clear" w:color="auto" w:fill="auto"/>
        <w:spacing w:after="0" w:line="360" w:lineRule="auto"/>
        <w:ind w:firstLine="0"/>
        <w:jc w:val="left"/>
        <w:rPr>
          <w:sz w:val="28"/>
          <w:szCs w:val="28"/>
        </w:rPr>
      </w:pPr>
      <w:bookmarkStart w:id="11" w:name="bookmark18"/>
      <w:r w:rsidRPr="000764CA">
        <w:rPr>
          <w:sz w:val="28"/>
          <w:szCs w:val="28"/>
        </w:rPr>
        <w:t>3.1. Требования к минимальному материально-техническому обеспечению</w:t>
      </w:r>
      <w:bookmarkEnd w:id="11"/>
    </w:p>
    <w:p w:rsidR="00464AB8" w:rsidRPr="000764CA" w:rsidRDefault="00464AB8" w:rsidP="00BE06C1">
      <w:pPr>
        <w:pStyle w:val="52"/>
        <w:shd w:val="clear" w:color="auto" w:fill="auto"/>
        <w:spacing w:before="0" w:after="0" w:line="360" w:lineRule="auto"/>
        <w:ind w:firstLine="0"/>
        <w:jc w:val="left"/>
        <w:rPr>
          <w:sz w:val="28"/>
          <w:szCs w:val="28"/>
        </w:rPr>
      </w:pPr>
      <w:bookmarkStart w:id="12" w:name="bookmark19"/>
      <w:r w:rsidRPr="000764CA">
        <w:rPr>
          <w:sz w:val="28"/>
          <w:szCs w:val="28"/>
        </w:rPr>
        <w:t>Реализация программы дисциплины требует нал</w:t>
      </w:r>
      <w:r w:rsidR="00185D83" w:rsidRPr="000764CA">
        <w:rPr>
          <w:sz w:val="28"/>
          <w:szCs w:val="28"/>
        </w:rPr>
        <w:t xml:space="preserve">ичия учебного кабинета по общественно-гуманитарному циклу, </w:t>
      </w:r>
      <w:r w:rsidRPr="000764CA">
        <w:rPr>
          <w:sz w:val="28"/>
          <w:szCs w:val="28"/>
        </w:rPr>
        <w:t>кабинета, оборудованного ТСО</w:t>
      </w:r>
      <w:bookmarkEnd w:id="12"/>
      <w:r w:rsidR="00185D83" w:rsidRPr="000764CA">
        <w:rPr>
          <w:sz w:val="28"/>
          <w:szCs w:val="28"/>
        </w:rPr>
        <w:t xml:space="preserve"> или таблиц.</w:t>
      </w:r>
    </w:p>
    <w:p w:rsidR="00464AB8" w:rsidRPr="000764CA" w:rsidRDefault="00464AB8" w:rsidP="00BE06C1">
      <w:pPr>
        <w:pStyle w:val="311"/>
        <w:keepNext/>
        <w:keepLines/>
        <w:shd w:val="clear" w:color="auto" w:fill="auto"/>
        <w:spacing w:before="0" w:after="0" w:line="360" w:lineRule="auto"/>
        <w:rPr>
          <w:i w:val="0"/>
          <w:sz w:val="28"/>
          <w:szCs w:val="28"/>
        </w:rPr>
      </w:pPr>
      <w:bookmarkStart w:id="13" w:name="bookmark20"/>
      <w:r w:rsidRPr="000764CA">
        <w:rPr>
          <w:i w:val="0"/>
          <w:sz w:val="28"/>
          <w:szCs w:val="28"/>
        </w:rPr>
        <w:t>Оборудование учебного кабинета:</w:t>
      </w:r>
      <w:bookmarkEnd w:id="13"/>
    </w:p>
    <w:p w:rsidR="007038AF" w:rsidRPr="000764CA" w:rsidRDefault="00464AB8" w:rsidP="00BE06C1">
      <w:pPr>
        <w:pStyle w:val="60"/>
        <w:shd w:val="clear" w:color="auto" w:fill="auto"/>
        <w:spacing w:before="0" w:line="360" w:lineRule="auto"/>
        <w:rPr>
          <w:i w:val="0"/>
          <w:sz w:val="28"/>
          <w:szCs w:val="28"/>
        </w:rPr>
      </w:pPr>
      <w:bookmarkStart w:id="14" w:name="bookmark21"/>
      <w:r w:rsidRPr="000764CA">
        <w:rPr>
          <w:rStyle w:val="61"/>
          <w:iCs/>
          <w:sz w:val="28"/>
          <w:szCs w:val="28"/>
        </w:rPr>
        <w:t>Технические средства обучения:</w:t>
      </w:r>
      <w:r w:rsidRPr="000764CA">
        <w:rPr>
          <w:i w:val="0"/>
          <w:sz w:val="28"/>
          <w:szCs w:val="28"/>
        </w:rPr>
        <w:t xml:space="preserve"> проектор, экран, компьютер с лицензионным программным обеспечением.</w:t>
      </w:r>
      <w:bookmarkStart w:id="15" w:name="bookmark22"/>
      <w:bookmarkEnd w:id="14"/>
    </w:p>
    <w:p w:rsidR="00E13FAF" w:rsidRPr="000764CA" w:rsidRDefault="00464AB8" w:rsidP="00BE06C1">
      <w:pPr>
        <w:pStyle w:val="60"/>
        <w:shd w:val="clear" w:color="auto" w:fill="auto"/>
        <w:spacing w:before="0" w:line="360" w:lineRule="auto"/>
        <w:rPr>
          <w:b/>
          <w:i w:val="0"/>
          <w:sz w:val="28"/>
          <w:szCs w:val="28"/>
        </w:rPr>
      </w:pPr>
      <w:r w:rsidRPr="000764CA">
        <w:rPr>
          <w:b/>
          <w:i w:val="0"/>
          <w:sz w:val="28"/>
          <w:szCs w:val="28"/>
        </w:rPr>
        <w:t>3.2. Информационное обеспечение обучения.</w:t>
      </w:r>
      <w:bookmarkStart w:id="16" w:name="bookmark23"/>
      <w:bookmarkEnd w:id="15"/>
    </w:p>
    <w:bookmarkEnd w:id="16"/>
    <w:p w:rsidR="00B21FDD" w:rsidRPr="002E7431" w:rsidRDefault="00B21FDD" w:rsidP="00B21FDD">
      <w:pPr>
        <w:keepNext/>
        <w:keepLines/>
        <w:spacing w:line="360" w:lineRule="auto"/>
        <w:outlineLvl w:val="3"/>
        <w:rPr>
          <w:rFonts w:ascii="Times New Roman" w:hAnsi="Times New Roman" w:cs="Times New Roman"/>
          <w:bCs/>
          <w:sz w:val="28"/>
          <w:szCs w:val="28"/>
        </w:rPr>
      </w:pPr>
      <w:r w:rsidRPr="002E7431">
        <w:rPr>
          <w:rFonts w:ascii="Times New Roman" w:hAnsi="Times New Roman" w:cs="Times New Roman"/>
          <w:b/>
          <w:bCs/>
          <w:sz w:val="28"/>
          <w:szCs w:val="28"/>
        </w:rPr>
        <w:t>Основная литература:</w:t>
      </w:r>
    </w:p>
    <w:p w:rsidR="00B21FDD" w:rsidRDefault="00B21FDD" w:rsidP="00B21FDD">
      <w:pPr>
        <w:pStyle w:val="410"/>
        <w:keepNext/>
        <w:keepLines/>
        <w:shd w:val="clear" w:color="auto" w:fill="auto"/>
        <w:spacing w:after="0" w:line="360" w:lineRule="auto"/>
        <w:ind w:firstLine="0"/>
        <w:jc w:val="left"/>
        <w:rPr>
          <w:b w:val="0"/>
          <w:sz w:val="28"/>
          <w:szCs w:val="28"/>
        </w:rPr>
      </w:pPr>
      <w:r w:rsidRPr="00A23CAE">
        <w:rPr>
          <w:b w:val="0"/>
          <w:sz w:val="28"/>
          <w:szCs w:val="28"/>
        </w:rPr>
        <w:t>1.</w:t>
      </w:r>
      <w:r>
        <w:rPr>
          <w:b w:val="0"/>
          <w:sz w:val="28"/>
          <w:szCs w:val="28"/>
        </w:rPr>
        <w:t>В.В.Сергеев.</w:t>
      </w:r>
      <w:proofErr w:type="gramStart"/>
      <w:r>
        <w:rPr>
          <w:b w:val="0"/>
          <w:sz w:val="28"/>
          <w:szCs w:val="28"/>
        </w:rPr>
        <w:t>,И</w:t>
      </w:r>
      <w:proofErr w:type="gramEnd"/>
      <w:r>
        <w:rPr>
          <w:b w:val="0"/>
          <w:sz w:val="28"/>
          <w:szCs w:val="28"/>
        </w:rPr>
        <w:t xml:space="preserve">.А.Шмелев.,Е.Р.Ильина.,В.А.Купряхин.,А.В. Антимонов., </w:t>
      </w:r>
      <w:proofErr w:type="spellStart"/>
      <w:r>
        <w:rPr>
          <w:b w:val="0"/>
          <w:sz w:val="28"/>
          <w:szCs w:val="28"/>
        </w:rPr>
        <w:t>Е.В.,Е.В.Марьина.,Н.Н.Аськов</w:t>
      </w:r>
      <w:proofErr w:type="spellEnd"/>
      <w:r w:rsidRPr="00C74471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</w:t>
      </w:r>
      <w:r w:rsidRPr="00C74471">
        <w:rPr>
          <w:b w:val="0"/>
          <w:sz w:val="28"/>
          <w:szCs w:val="28"/>
        </w:rPr>
        <w:t>Правоведение.</w:t>
      </w:r>
      <w:r>
        <w:rPr>
          <w:b w:val="0"/>
          <w:sz w:val="28"/>
          <w:szCs w:val="28"/>
        </w:rPr>
        <w:t xml:space="preserve"> </w:t>
      </w:r>
      <w:r w:rsidRPr="00C74471">
        <w:rPr>
          <w:b w:val="0"/>
          <w:sz w:val="28"/>
          <w:szCs w:val="28"/>
        </w:rPr>
        <w:t>Учебное пособие.</w:t>
      </w:r>
      <w:r>
        <w:rPr>
          <w:b w:val="0"/>
          <w:sz w:val="28"/>
          <w:szCs w:val="28"/>
        </w:rPr>
        <w:t xml:space="preserve"> </w:t>
      </w:r>
      <w:r w:rsidRPr="00C74471">
        <w:rPr>
          <w:b w:val="0"/>
          <w:sz w:val="28"/>
          <w:szCs w:val="28"/>
        </w:rPr>
        <w:t>М</w:t>
      </w:r>
      <w:proofErr w:type="gramStart"/>
      <w:r w:rsidRPr="00C74471">
        <w:rPr>
          <w:b w:val="0"/>
          <w:sz w:val="28"/>
          <w:szCs w:val="28"/>
        </w:rPr>
        <w:t xml:space="preserve">  .</w:t>
      </w:r>
      <w:proofErr w:type="gramEnd"/>
      <w:r w:rsidRPr="00C74471">
        <w:rPr>
          <w:b w:val="0"/>
          <w:sz w:val="28"/>
          <w:szCs w:val="28"/>
        </w:rPr>
        <w:t xml:space="preserve"> «</w:t>
      </w:r>
      <w:proofErr w:type="spellStart"/>
      <w:r w:rsidRPr="00C74471">
        <w:rPr>
          <w:b w:val="0"/>
          <w:sz w:val="28"/>
          <w:szCs w:val="28"/>
        </w:rPr>
        <w:t>ГЭОТАР-Медиа</w:t>
      </w:r>
      <w:proofErr w:type="spellEnd"/>
      <w:r w:rsidRPr="00C74471">
        <w:rPr>
          <w:b w:val="0"/>
          <w:sz w:val="28"/>
          <w:szCs w:val="28"/>
        </w:rPr>
        <w:t>» 2013.400с.</w:t>
      </w:r>
    </w:p>
    <w:p w:rsidR="00B21FDD" w:rsidRPr="00C74471" w:rsidRDefault="00B21FDD" w:rsidP="00B21FDD">
      <w:pPr>
        <w:pStyle w:val="410"/>
        <w:keepNext/>
        <w:keepLines/>
        <w:shd w:val="clear" w:color="auto" w:fill="auto"/>
        <w:spacing w:after="0" w:line="360" w:lineRule="auto"/>
        <w:ind w:firstLine="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2.М.И.Абдуллаев</w:t>
      </w:r>
      <w:proofErr w:type="gramStart"/>
      <w:r>
        <w:rPr>
          <w:b w:val="0"/>
          <w:sz w:val="28"/>
          <w:szCs w:val="28"/>
        </w:rPr>
        <w:t>.П</w:t>
      </w:r>
      <w:proofErr w:type="gramEnd"/>
      <w:r>
        <w:rPr>
          <w:b w:val="0"/>
          <w:sz w:val="28"/>
          <w:szCs w:val="28"/>
        </w:rPr>
        <w:t xml:space="preserve">равоведение.Учебник.Санкт-Петербург. Издательский Дом  «ПРАВО» 2010.608 </w:t>
      </w:r>
      <w:proofErr w:type="gramStart"/>
      <w:r>
        <w:rPr>
          <w:b w:val="0"/>
          <w:sz w:val="28"/>
          <w:szCs w:val="28"/>
        </w:rPr>
        <w:t>с</w:t>
      </w:r>
      <w:proofErr w:type="gramEnd"/>
      <w:r>
        <w:rPr>
          <w:b w:val="0"/>
          <w:sz w:val="28"/>
          <w:szCs w:val="28"/>
        </w:rPr>
        <w:t>.</w:t>
      </w:r>
    </w:p>
    <w:p w:rsidR="00B21FDD" w:rsidRDefault="00B21FDD" w:rsidP="00B21FDD">
      <w:pPr>
        <w:keepNext/>
        <w:keepLines/>
        <w:spacing w:line="360" w:lineRule="auto"/>
        <w:outlineLvl w:val="4"/>
        <w:rPr>
          <w:rFonts w:ascii="Times New Roman" w:hAnsi="Times New Roman" w:cs="Times New Roman"/>
          <w:b/>
          <w:bCs/>
          <w:sz w:val="28"/>
          <w:szCs w:val="28"/>
        </w:rPr>
      </w:pPr>
      <w:r w:rsidRPr="002E7431">
        <w:rPr>
          <w:rFonts w:ascii="Times New Roman" w:hAnsi="Times New Roman" w:cs="Times New Roman"/>
          <w:b/>
          <w:bCs/>
          <w:sz w:val="28"/>
          <w:szCs w:val="28"/>
        </w:rPr>
        <w:t>Дополнительная литература:</w:t>
      </w:r>
    </w:p>
    <w:p w:rsidR="00B21FDD" w:rsidRPr="007038AF" w:rsidRDefault="00B21FDD" w:rsidP="00B21FDD">
      <w:pPr>
        <w:pStyle w:val="50"/>
        <w:keepNext/>
        <w:keepLines/>
        <w:shd w:val="clear" w:color="auto" w:fill="auto"/>
        <w:spacing w:before="0" w:after="0" w:line="36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1.</w:t>
      </w:r>
      <w:r w:rsidRPr="007038AF">
        <w:rPr>
          <w:b w:val="0"/>
          <w:sz w:val="28"/>
          <w:szCs w:val="28"/>
        </w:rPr>
        <w:t xml:space="preserve">Т.В.Козлова. Основы права. Учебно-методическое пособие для средних </w:t>
      </w:r>
      <w:r>
        <w:rPr>
          <w:b w:val="0"/>
          <w:sz w:val="28"/>
          <w:szCs w:val="28"/>
        </w:rPr>
        <w:t xml:space="preserve">медицинских </w:t>
      </w:r>
      <w:r w:rsidRPr="007038AF">
        <w:rPr>
          <w:b w:val="0"/>
          <w:sz w:val="28"/>
          <w:szCs w:val="28"/>
        </w:rPr>
        <w:t>работников. М. И</w:t>
      </w:r>
      <w:r>
        <w:rPr>
          <w:b w:val="0"/>
          <w:sz w:val="28"/>
          <w:szCs w:val="28"/>
        </w:rPr>
        <w:t>здательская группа «</w:t>
      </w:r>
      <w:proofErr w:type="spellStart"/>
      <w:r>
        <w:rPr>
          <w:b w:val="0"/>
          <w:sz w:val="28"/>
          <w:szCs w:val="28"/>
        </w:rPr>
        <w:t>ГЭОТАР-Медиа</w:t>
      </w:r>
      <w:proofErr w:type="spellEnd"/>
      <w:r w:rsidRPr="007038AF">
        <w:rPr>
          <w:b w:val="0"/>
          <w:sz w:val="28"/>
          <w:szCs w:val="28"/>
        </w:rPr>
        <w:t>» 2008</w:t>
      </w:r>
      <w:r>
        <w:rPr>
          <w:b w:val="0"/>
          <w:sz w:val="28"/>
          <w:szCs w:val="28"/>
        </w:rPr>
        <w:t xml:space="preserve"> 192 </w:t>
      </w:r>
      <w:proofErr w:type="gramStart"/>
      <w:r>
        <w:rPr>
          <w:b w:val="0"/>
          <w:sz w:val="28"/>
          <w:szCs w:val="28"/>
        </w:rPr>
        <w:t>с</w:t>
      </w:r>
      <w:proofErr w:type="gramEnd"/>
      <w:r>
        <w:rPr>
          <w:b w:val="0"/>
          <w:sz w:val="28"/>
          <w:szCs w:val="28"/>
        </w:rPr>
        <w:t>.</w:t>
      </w:r>
    </w:p>
    <w:p w:rsidR="00B21FDD" w:rsidRPr="009F59DD" w:rsidRDefault="00B21FDD" w:rsidP="00B21FDD">
      <w:pPr>
        <w:widowControl w:val="0"/>
        <w:tabs>
          <w:tab w:val="left" w:pos="567"/>
          <w:tab w:val="left" w:pos="709"/>
          <w:tab w:val="left" w:pos="851"/>
          <w:tab w:val="left" w:pos="2268"/>
        </w:tabs>
        <w:suppressAutoHyphens/>
        <w:autoSpaceDE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9F59DD">
        <w:rPr>
          <w:rFonts w:ascii="Times New Roman" w:eastAsia="Times New Roman" w:hAnsi="Times New Roman" w:cs="Times New Roman"/>
          <w:sz w:val="28"/>
          <w:szCs w:val="28"/>
          <w:lang w:eastAsia="ar-SA"/>
        </w:rPr>
        <w:t>.Гаджиева М.И. Правоведение: учебное пособие Махачкала ИПЦ ДГМА 2009</w:t>
      </w:r>
    </w:p>
    <w:p w:rsidR="00B21FDD" w:rsidRPr="009F59DD" w:rsidRDefault="00B21FDD" w:rsidP="00B21FDD">
      <w:pPr>
        <w:widowControl w:val="0"/>
        <w:tabs>
          <w:tab w:val="left" w:pos="567"/>
          <w:tab w:val="left" w:pos="709"/>
          <w:tab w:val="left" w:pos="851"/>
          <w:tab w:val="left" w:pos="2268"/>
        </w:tabs>
        <w:suppressAutoHyphens/>
        <w:autoSpaceDE w:val="0"/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9F59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.Алиев Н.И. Правоведение: УМП для студентов </w:t>
      </w:r>
      <w:proofErr w:type="spellStart"/>
      <w:r w:rsidRPr="009F59DD">
        <w:rPr>
          <w:rFonts w:ascii="Times New Roman" w:eastAsia="Times New Roman" w:hAnsi="Times New Roman" w:cs="Times New Roman"/>
          <w:sz w:val="28"/>
          <w:szCs w:val="28"/>
          <w:lang w:eastAsia="ar-SA"/>
        </w:rPr>
        <w:t>мед</w:t>
      </w:r>
      <w:proofErr w:type="gramStart"/>
      <w:r w:rsidRPr="009F59DD">
        <w:rPr>
          <w:rFonts w:ascii="Times New Roman" w:eastAsia="Times New Roman" w:hAnsi="Times New Roman" w:cs="Times New Roman"/>
          <w:sz w:val="28"/>
          <w:szCs w:val="28"/>
          <w:lang w:eastAsia="ar-SA"/>
        </w:rPr>
        <w:t>.п</w:t>
      </w:r>
      <w:proofErr w:type="gramEnd"/>
      <w:r w:rsidRPr="009F59DD">
        <w:rPr>
          <w:rFonts w:ascii="Times New Roman" w:eastAsia="Times New Roman" w:hAnsi="Times New Roman" w:cs="Times New Roman"/>
          <w:sz w:val="28"/>
          <w:szCs w:val="28"/>
          <w:lang w:eastAsia="ar-SA"/>
        </w:rPr>
        <w:t>рофиля</w:t>
      </w:r>
      <w:proofErr w:type="spellEnd"/>
      <w:r w:rsidRPr="009F59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Махачкала ИПЦ ДГМА 2009</w:t>
      </w:r>
    </w:p>
    <w:p w:rsidR="00B21FDD" w:rsidRPr="009F59DD" w:rsidRDefault="00B21FDD" w:rsidP="00B21FDD">
      <w:pPr>
        <w:widowControl w:val="0"/>
        <w:tabs>
          <w:tab w:val="left" w:pos="567"/>
          <w:tab w:val="left" w:pos="709"/>
          <w:tab w:val="left" w:pos="851"/>
          <w:tab w:val="left" w:pos="2268"/>
        </w:tabs>
        <w:suppressAutoHyphens/>
        <w:autoSpaceDE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9F59DD">
        <w:rPr>
          <w:rFonts w:ascii="Times New Roman" w:eastAsia="Times New Roman" w:hAnsi="Times New Roman" w:cs="Times New Roman"/>
          <w:sz w:val="28"/>
          <w:szCs w:val="28"/>
          <w:lang w:eastAsia="ar-SA"/>
        </w:rPr>
        <w:t>.Гаджиева М.И. Правоведение: учебное пособие Махачкала ИПЦ ДГМА 2009</w:t>
      </w:r>
    </w:p>
    <w:p w:rsidR="00B21FDD" w:rsidRPr="009F59DD" w:rsidRDefault="00B21FDD" w:rsidP="00B21FDD">
      <w:pPr>
        <w:widowControl w:val="0"/>
        <w:tabs>
          <w:tab w:val="left" w:pos="567"/>
          <w:tab w:val="left" w:pos="709"/>
          <w:tab w:val="left" w:pos="851"/>
          <w:tab w:val="left" w:pos="2268"/>
        </w:tabs>
        <w:suppressAutoHyphens/>
        <w:autoSpaceDE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9F59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.Алиев Н.И. Правоведение: УМП для студентов </w:t>
      </w:r>
      <w:proofErr w:type="spellStart"/>
      <w:r w:rsidRPr="009F59DD">
        <w:rPr>
          <w:rFonts w:ascii="Times New Roman" w:eastAsia="Times New Roman" w:hAnsi="Times New Roman" w:cs="Times New Roman"/>
          <w:sz w:val="28"/>
          <w:szCs w:val="28"/>
          <w:lang w:eastAsia="ar-SA"/>
        </w:rPr>
        <w:t>мед</w:t>
      </w:r>
      <w:proofErr w:type="gramStart"/>
      <w:r w:rsidRPr="009F59DD">
        <w:rPr>
          <w:rFonts w:ascii="Times New Roman" w:eastAsia="Times New Roman" w:hAnsi="Times New Roman" w:cs="Times New Roman"/>
          <w:sz w:val="28"/>
          <w:szCs w:val="28"/>
          <w:lang w:eastAsia="ar-SA"/>
        </w:rPr>
        <w:t>.п</w:t>
      </w:r>
      <w:proofErr w:type="gramEnd"/>
      <w:r w:rsidRPr="009F59DD">
        <w:rPr>
          <w:rFonts w:ascii="Times New Roman" w:eastAsia="Times New Roman" w:hAnsi="Times New Roman" w:cs="Times New Roman"/>
          <w:sz w:val="28"/>
          <w:szCs w:val="28"/>
          <w:lang w:eastAsia="ar-SA"/>
        </w:rPr>
        <w:t>рофиля</w:t>
      </w:r>
      <w:proofErr w:type="spellEnd"/>
      <w:r w:rsidRPr="009F59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Махачкала ИПЦ ДГМА 2009</w:t>
      </w:r>
    </w:p>
    <w:p w:rsidR="00B21FDD" w:rsidRPr="009F59DD" w:rsidRDefault="00B21FDD" w:rsidP="00B21FDD">
      <w:pPr>
        <w:widowControl w:val="0"/>
        <w:tabs>
          <w:tab w:val="left" w:pos="142"/>
          <w:tab w:val="left" w:pos="426"/>
        </w:tabs>
        <w:suppressAutoHyphens/>
        <w:autoSpaceDE w:val="0"/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Pr="009F59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.Акопов В.И. Правовое регулирование проф. деятельности </w:t>
      </w:r>
      <w:proofErr w:type="spellStart"/>
      <w:r w:rsidRPr="009F59DD">
        <w:rPr>
          <w:rFonts w:ascii="Times New Roman" w:eastAsia="Times New Roman" w:hAnsi="Times New Roman" w:cs="Times New Roman"/>
          <w:sz w:val="28"/>
          <w:szCs w:val="28"/>
          <w:lang w:eastAsia="ar-SA"/>
        </w:rPr>
        <w:t>мед</w:t>
      </w:r>
      <w:proofErr w:type="gramStart"/>
      <w:r w:rsidRPr="009F59DD">
        <w:rPr>
          <w:rFonts w:ascii="Times New Roman" w:eastAsia="Times New Roman" w:hAnsi="Times New Roman" w:cs="Times New Roman"/>
          <w:sz w:val="28"/>
          <w:szCs w:val="28"/>
          <w:lang w:eastAsia="ar-SA"/>
        </w:rPr>
        <w:t>.п</w:t>
      </w:r>
      <w:proofErr w:type="gramEnd"/>
      <w:r w:rsidRPr="009F59DD">
        <w:rPr>
          <w:rFonts w:ascii="Times New Roman" w:eastAsia="Times New Roman" w:hAnsi="Times New Roman" w:cs="Times New Roman"/>
          <w:sz w:val="28"/>
          <w:szCs w:val="28"/>
          <w:lang w:eastAsia="ar-SA"/>
        </w:rPr>
        <w:t>ерсонал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учебное </w:t>
      </w:r>
      <w:r w:rsidRPr="009F59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пособие </w:t>
      </w:r>
      <w:proofErr w:type="spellStart"/>
      <w:r w:rsidRPr="009F59DD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Ростов-н</w:t>
      </w:r>
      <w:proofErr w:type="spellEnd"/>
      <w:r w:rsidRPr="009F59DD">
        <w:rPr>
          <w:rFonts w:ascii="Times New Roman" w:eastAsia="Times New Roman" w:hAnsi="Times New Roman" w:cs="Times New Roman"/>
          <w:sz w:val="28"/>
          <w:szCs w:val="28"/>
          <w:lang w:eastAsia="ar-SA"/>
        </w:rPr>
        <w:t>/</w:t>
      </w:r>
      <w:proofErr w:type="spellStart"/>
      <w:r w:rsidRPr="009F59DD">
        <w:rPr>
          <w:rFonts w:ascii="Times New Roman" w:eastAsia="Times New Roman" w:hAnsi="Times New Roman" w:cs="Times New Roman"/>
          <w:sz w:val="28"/>
          <w:szCs w:val="28"/>
          <w:lang w:eastAsia="ar-SA"/>
        </w:rPr>
        <w:t>д</w:t>
      </w:r>
      <w:proofErr w:type="spellEnd"/>
      <w:r w:rsidRPr="009F59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Феникс 2008</w:t>
      </w:r>
    </w:p>
    <w:p w:rsidR="00B21FDD" w:rsidRPr="00F5564D" w:rsidRDefault="00B21FDD" w:rsidP="00B21FDD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4" w:lineRule="exact"/>
        <w:jc w:val="both"/>
        <w:rPr>
          <w:rFonts w:ascii="Times New Roman" w:hAnsi="Times New Roman" w:cs="Times New Roman"/>
          <w:b/>
          <w:bCs/>
          <w:spacing w:val="6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7.</w:t>
      </w:r>
      <w:r w:rsidRPr="00F5564D">
        <w:rPr>
          <w:rFonts w:ascii="Times New Roman" w:hAnsi="Times New Roman" w:cs="Times New Roman"/>
          <w:bCs/>
          <w:sz w:val="28"/>
          <w:szCs w:val="28"/>
        </w:rPr>
        <w:t xml:space="preserve">ЭБС «Консультант студента» (СПО) </w:t>
      </w:r>
      <w:proofErr w:type="spellStart"/>
      <w:r w:rsidRPr="00F5564D">
        <w:rPr>
          <w:rFonts w:ascii="Times New Roman" w:hAnsi="Times New Roman" w:cs="Times New Roman"/>
          <w:bCs/>
          <w:sz w:val="28"/>
          <w:szCs w:val="28"/>
          <w:lang w:val="en-US"/>
        </w:rPr>
        <w:t>medcollegelib</w:t>
      </w:r>
      <w:proofErr w:type="spellEnd"/>
      <w:r w:rsidRPr="00F5564D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Pr="00F5564D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</w:p>
    <w:p w:rsidR="005721A9" w:rsidRPr="000764CA" w:rsidRDefault="005721A9" w:rsidP="00BE06C1">
      <w:pPr>
        <w:pStyle w:val="310"/>
        <w:shd w:val="clear" w:color="auto" w:fill="auto"/>
        <w:tabs>
          <w:tab w:val="left" w:pos="555"/>
        </w:tabs>
        <w:spacing w:before="0" w:after="0" w:line="360" w:lineRule="auto"/>
        <w:ind w:firstLine="0"/>
        <w:jc w:val="left"/>
        <w:rPr>
          <w:sz w:val="28"/>
          <w:szCs w:val="28"/>
        </w:rPr>
      </w:pPr>
    </w:p>
    <w:p w:rsidR="009373D5" w:rsidRPr="000764CA" w:rsidRDefault="009373D5" w:rsidP="00BE06C1">
      <w:pPr>
        <w:pStyle w:val="310"/>
        <w:shd w:val="clear" w:color="auto" w:fill="auto"/>
        <w:tabs>
          <w:tab w:val="left" w:pos="555"/>
        </w:tabs>
        <w:spacing w:before="0" w:after="0" w:line="360" w:lineRule="auto"/>
        <w:ind w:firstLine="0"/>
        <w:jc w:val="left"/>
        <w:rPr>
          <w:sz w:val="28"/>
          <w:szCs w:val="28"/>
        </w:rPr>
      </w:pPr>
      <w:r w:rsidRPr="000764CA">
        <w:rPr>
          <w:b/>
          <w:sz w:val="28"/>
          <w:szCs w:val="28"/>
        </w:rPr>
        <w:t>Дополнительные источники:</w:t>
      </w:r>
    </w:p>
    <w:p w:rsidR="009373D5" w:rsidRPr="000764CA" w:rsidRDefault="009373D5" w:rsidP="00BE06C1">
      <w:pPr>
        <w:pStyle w:val="310"/>
        <w:shd w:val="clear" w:color="auto" w:fill="auto"/>
        <w:tabs>
          <w:tab w:val="left" w:pos="555"/>
        </w:tabs>
        <w:spacing w:before="0" w:after="0" w:line="360" w:lineRule="auto"/>
        <w:ind w:firstLine="0"/>
        <w:jc w:val="left"/>
        <w:rPr>
          <w:b/>
          <w:sz w:val="28"/>
          <w:szCs w:val="28"/>
        </w:rPr>
      </w:pPr>
      <w:r w:rsidRPr="000764CA">
        <w:rPr>
          <w:sz w:val="28"/>
          <w:szCs w:val="28"/>
        </w:rPr>
        <w:lastRenderedPageBreak/>
        <w:t>Закон РФ «О предупреждении распространения в РФ заболевания, вызываемого вирусом иммунодефицита человека (ВИЧ-инфекция)»</w:t>
      </w:r>
    </w:p>
    <w:p w:rsidR="000B35ED" w:rsidRPr="000764CA" w:rsidRDefault="000B35ED" w:rsidP="00BE06C1">
      <w:pPr>
        <w:pStyle w:val="40"/>
        <w:numPr>
          <w:ilvl w:val="1"/>
          <w:numId w:val="9"/>
        </w:numPr>
        <w:shd w:val="clear" w:color="auto" w:fill="auto"/>
        <w:tabs>
          <w:tab w:val="left" w:pos="680"/>
        </w:tabs>
        <w:spacing w:line="360" w:lineRule="auto"/>
        <w:ind w:firstLine="0"/>
        <w:jc w:val="left"/>
        <w:rPr>
          <w:sz w:val="28"/>
          <w:szCs w:val="28"/>
        </w:rPr>
      </w:pPr>
      <w:r w:rsidRPr="000764CA">
        <w:rPr>
          <w:sz w:val="28"/>
          <w:szCs w:val="28"/>
        </w:rPr>
        <w:t>Закон РФ «Об охране окружающей природной среды»</w:t>
      </w:r>
    </w:p>
    <w:p w:rsidR="000B35ED" w:rsidRPr="000764CA" w:rsidRDefault="000B35ED" w:rsidP="00BE06C1">
      <w:pPr>
        <w:pStyle w:val="40"/>
        <w:numPr>
          <w:ilvl w:val="1"/>
          <w:numId w:val="9"/>
        </w:numPr>
        <w:shd w:val="clear" w:color="auto" w:fill="auto"/>
        <w:tabs>
          <w:tab w:val="left" w:pos="680"/>
        </w:tabs>
        <w:spacing w:line="360" w:lineRule="auto"/>
        <w:ind w:firstLine="0"/>
        <w:jc w:val="left"/>
        <w:rPr>
          <w:sz w:val="28"/>
          <w:szCs w:val="28"/>
        </w:rPr>
      </w:pPr>
      <w:r w:rsidRPr="000764CA">
        <w:rPr>
          <w:sz w:val="28"/>
          <w:szCs w:val="28"/>
        </w:rPr>
        <w:t>Закон РФ «О санитарно-эпидемиологическом благополучии населения».</w:t>
      </w:r>
    </w:p>
    <w:p w:rsidR="004226BA" w:rsidRPr="000764CA" w:rsidRDefault="009373D5" w:rsidP="00BE06C1">
      <w:pPr>
        <w:pStyle w:val="af2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64CA">
        <w:rPr>
          <w:rFonts w:ascii="Times New Roman" w:hAnsi="Times New Roman" w:cs="Times New Roman"/>
          <w:sz w:val="28"/>
          <w:szCs w:val="28"/>
        </w:rPr>
        <w:t>Закон РФ «О защите прав потребителей»</w:t>
      </w:r>
    </w:p>
    <w:p w:rsidR="004226BA" w:rsidRPr="000764CA" w:rsidRDefault="004226BA" w:rsidP="00BE06C1">
      <w:pPr>
        <w:spacing w:line="36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/>
        </w:rPr>
      </w:pPr>
      <w:r w:rsidRPr="000764CA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/>
        </w:rPr>
        <w:t>Нормативно-правовые акты.</w:t>
      </w:r>
    </w:p>
    <w:p w:rsidR="004226BA" w:rsidRPr="000764CA" w:rsidRDefault="004226BA" w:rsidP="00BE06C1">
      <w:pPr>
        <w:widowControl w:val="0"/>
        <w:suppressAutoHyphens/>
        <w:autoSpaceDE w:val="0"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0764CA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1. Конституция Российской Федерации от 12.12.1993 // Российская газета.- 1993.-№237.- 25 декабря.</w:t>
      </w:r>
    </w:p>
    <w:p w:rsidR="004226BA" w:rsidRPr="000764CA" w:rsidRDefault="004226BA" w:rsidP="00BE06C1">
      <w:pPr>
        <w:widowControl w:val="0"/>
        <w:suppressAutoHyphens/>
        <w:autoSpaceDE w:val="0"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0764CA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2. Гражданский кодекс Российской Федерации.  ( Часть первая) от 30 ноября </w:t>
      </w:r>
      <w:smartTag w:uri="urn:schemas-microsoft-com:office:smarttags" w:element="metricconverter">
        <w:smartTagPr>
          <w:attr w:name="ProductID" w:val="1994 г"/>
        </w:smartTagPr>
        <w:r w:rsidRPr="000764CA"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ar-SA"/>
          </w:rPr>
          <w:t>1994 г</w:t>
        </w:r>
      </w:smartTag>
      <w:r w:rsidRPr="000764CA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. №51- ФЗ (с </w:t>
      </w:r>
      <w:proofErr w:type="spellStart"/>
      <w:r w:rsidRPr="000764CA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послед</w:t>
      </w:r>
      <w:proofErr w:type="gramStart"/>
      <w:r w:rsidRPr="000764CA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.и</w:t>
      </w:r>
      <w:proofErr w:type="gramEnd"/>
      <w:r w:rsidRPr="000764CA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зм</w:t>
      </w:r>
      <w:proofErr w:type="spellEnd"/>
      <w:r w:rsidRPr="000764CA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. и доп.: Федеральный закон от 30 декабря </w:t>
      </w:r>
      <w:smartTag w:uri="urn:schemas-microsoft-com:office:smarttags" w:element="metricconverter">
        <w:smartTagPr>
          <w:attr w:name="ProductID" w:val="2004 г"/>
        </w:smartTagPr>
        <w:r w:rsidRPr="000764CA"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ar-SA"/>
          </w:rPr>
          <w:t>2004 г</w:t>
        </w:r>
      </w:smartTag>
      <w:r w:rsidRPr="000764CA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. № 217- ФЗ) // СЗРФ.- 1994.-№ 32.-Ст.3301.</w:t>
      </w:r>
    </w:p>
    <w:p w:rsidR="004226BA" w:rsidRPr="000764CA" w:rsidRDefault="004226BA" w:rsidP="00BE06C1">
      <w:pPr>
        <w:widowControl w:val="0"/>
        <w:suppressAutoHyphens/>
        <w:autoSpaceDE w:val="0"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0764CA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3. Гражданский кодекс Российской Федерации.  ( Часть вторая ) от 26 января </w:t>
      </w:r>
      <w:smartTag w:uri="urn:schemas-microsoft-com:office:smarttags" w:element="metricconverter">
        <w:smartTagPr>
          <w:attr w:name="ProductID" w:val="1996 г"/>
        </w:smartTagPr>
        <w:r w:rsidRPr="000764CA"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ar-SA"/>
          </w:rPr>
          <w:t>1996 г</w:t>
        </w:r>
      </w:smartTag>
      <w:r w:rsidRPr="000764CA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. №14- ФЗ (с </w:t>
      </w:r>
      <w:proofErr w:type="spellStart"/>
      <w:r w:rsidRPr="000764CA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послед</w:t>
      </w:r>
      <w:proofErr w:type="gramStart"/>
      <w:r w:rsidRPr="000764CA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.и</w:t>
      </w:r>
      <w:proofErr w:type="gramEnd"/>
      <w:r w:rsidRPr="000764CA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зм</w:t>
      </w:r>
      <w:proofErr w:type="spellEnd"/>
      <w:r w:rsidRPr="000764CA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. и доп.: Федеральный закон от 30 декабря </w:t>
      </w:r>
      <w:smartTag w:uri="urn:schemas-microsoft-com:office:smarttags" w:element="metricconverter">
        <w:smartTagPr>
          <w:attr w:name="ProductID" w:val="2004 г"/>
        </w:smartTagPr>
        <w:r w:rsidRPr="000764CA"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ar-SA"/>
          </w:rPr>
          <w:t>2004 г</w:t>
        </w:r>
      </w:smartTag>
      <w:r w:rsidRPr="000764CA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. № 219- ФЗ) // СЗРФ.- 1996.-№ 5.-Ст.410.</w:t>
      </w:r>
    </w:p>
    <w:p w:rsidR="004226BA" w:rsidRPr="000764CA" w:rsidRDefault="004226BA" w:rsidP="00BE06C1">
      <w:pPr>
        <w:widowControl w:val="0"/>
        <w:suppressAutoHyphens/>
        <w:autoSpaceDE w:val="0"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0764CA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4. Трудовой кодекс Российской Федерации. Федеральный закон от 30 декабря 2001г. № 197-ФЗ (с </w:t>
      </w:r>
      <w:proofErr w:type="spellStart"/>
      <w:r w:rsidRPr="000764CA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послед</w:t>
      </w:r>
      <w:proofErr w:type="gramStart"/>
      <w:r w:rsidRPr="000764CA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.и</w:t>
      </w:r>
      <w:proofErr w:type="gramEnd"/>
      <w:r w:rsidRPr="000764CA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зм</w:t>
      </w:r>
      <w:proofErr w:type="spellEnd"/>
      <w:r w:rsidRPr="000764CA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. и доп.: федеральные законы от  22 августа 2004г.№ 122-ФЗ; от  29 декабря </w:t>
      </w:r>
      <w:smartTag w:uri="urn:schemas-microsoft-com:office:smarttags" w:element="metricconverter">
        <w:smartTagPr>
          <w:attr w:name="ProductID" w:val="2004 г"/>
        </w:smartTagPr>
        <w:r w:rsidRPr="000764CA"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ar-SA"/>
          </w:rPr>
          <w:t>2004 г</w:t>
        </w:r>
      </w:smartTag>
      <w:r w:rsidRPr="000764CA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. № 201-ФЗ) // СЗРФ.- 2002.-№1.Ст.3.</w:t>
      </w:r>
    </w:p>
    <w:p w:rsidR="004226BA" w:rsidRPr="000764CA" w:rsidRDefault="004226BA" w:rsidP="00BE06C1">
      <w:pPr>
        <w:widowControl w:val="0"/>
        <w:suppressAutoHyphens/>
        <w:autoSpaceDE w:val="0"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</w:p>
    <w:p w:rsidR="004226BA" w:rsidRPr="000764CA" w:rsidRDefault="004226BA" w:rsidP="00BE06C1">
      <w:pPr>
        <w:widowControl w:val="0"/>
        <w:suppressAutoHyphens/>
        <w:autoSpaceDE w:val="0"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0764CA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5. Федеральный закон от 24 июля </w:t>
      </w:r>
      <w:smartTag w:uri="urn:schemas-microsoft-com:office:smarttags" w:element="metricconverter">
        <w:smartTagPr>
          <w:attr w:name="ProductID" w:val="1998 г"/>
        </w:smartTagPr>
        <w:r w:rsidRPr="000764CA"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ar-SA"/>
          </w:rPr>
          <w:t>1998 г</w:t>
        </w:r>
      </w:smartTag>
      <w:r w:rsidRPr="000764CA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. № 125-ФЗ « Об обязательном социальном страховании от несчастных случаев на производстве и профессиональных заболеваний» ( с послед. </w:t>
      </w:r>
      <w:proofErr w:type="spellStart"/>
      <w:r w:rsidRPr="000764CA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изм</w:t>
      </w:r>
      <w:proofErr w:type="spellEnd"/>
      <w:r w:rsidRPr="000764CA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. и доп.: федеральные законы от 22 августа </w:t>
      </w:r>
      <w:smartTag w:uri="urn:schemas-microsoft-com:office:smarttags" w:element="metricconverter">
        <w:smartTagPr>
          <w:attr w:name="ProductID" w:val="2004 г"/>
        </w:smartTagPr>
        <w:r w:rsidRPr="000764CA"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ar-SA"/>
          </w:rPr>
          <w:t>2004 г</w:t>
        </w:r>
      </w:smartTag>
      <w:r w:rsidRPr="000764CA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. №122- ФЗ; от 1 декабря </w:t>
      </w:r>
      <w:smartTag w:uri="urn:schemas-microsoft-com:office:smarttags" w:element="metricconverter">
        <w:smartTagPr>
          <w:attr w:name="ProductID" w:val="2004 г"/>
        </w:smartTagPr>
        <w:r w:rsidRPr="000764CA"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ar-SA"/>
          </w:rPr>
          <w:t>2004 г</w:t>
        </w:r>
      </w:smartTag>
      <w:r w:rsidRPr="000764CA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. № 152-ФЗ</w:t>
      </w:r>
      <w:proofErr w:type="gramStart"/>
      <w:r w:rsidRPr="000764CA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;о</w:t>
      </w:r>
      <w:proofErr w:type="gramEnd"/>
      <w:r w:rsidRPr="000764CA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т 29 декабря </w:t>
      </w:r>
      <w:smartTag w:uri="urn:schemas-microsoft-com:office:smarttags" w:element="metricconverter">
        <w:smartTagPr>
          <w:attr w:name="ProductID" w:val="2004 г"/>
        </w:smartTagPr>
        <w:r w:rsidRPr="000764CA"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ar-SA"/>
          </w:rPr>
          <w:t>2004 г</w:t>
        </w:r>
      </w:smartTag>
      <w:r w:rsidRPr="000764CA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. № 202-ФЗ).</w:t>
      </w:r>
    </w:p>
    <w:p w:rsidR="004226BA" w:rsidRPr="000764CA" w:rsidRDefault="004226BA" w:rsidP="00BE06C1">
      <w:pPr>
        <w:widowControl w:val="0"/>
        <w:suppressAutoHyphens/>
        <w:autoSpaceDE w:val="0"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0764CA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6. Основы законодательства Российской Федерации об охране здоровья граждан от  22 июля </w:t>
      </w:r>
      <w:smartTag w:uri="urn:schemas-microsoft-com:office:smarttags" w:element="metricconverter">
        <w:smartTagPr>
          <w:attr w:name="ProductID" w:val="1993 г"/>
        </w:smartTagPr>
        <w:r w:rsidRPr="000764CA"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ar-SA"/>
          </w:rPr>
          <w:t>1993 г</w:t>
        </w:r>
      </w:smartTag>
      <w:r w:rsidRPr="000764CA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. № 5487-</w:t>
      </w:r>
      <w:r w:rsidRPr="000764CA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ar-SA"/>
        </w:rPr>
        <w:t>I</w:t>
      </w:r>
      <w:r w:rsidRPr="000764CA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( с </w:t>
      </w:r>
      <w:proofErr w:type="spellStart"/>
      <w:r w:rsidRPr="000764CA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послед</w:t>
      </w:r>
      <w:proofErr w:type="gramStart"/>
      <w:r w:rsidRPr="000764CA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.и</w:t>
      </w:r>
      <w:proofErr w:type="gramEnd"/>
      <w:r w:rsidRPr="000764CA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зм</w:t>
      </w:r>
      <w:proofErr w:type="spellEnd"/>
      <w:r w:rsidRPr="000764CA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. и  доп.: федеральные законы от 22 августа </w:t>
      </w:r>
      <w:smartTag w:uri="urn:schemas-microsoft-com:office:smarttags" w:element="metricconverter">
        <w:smartTagPr>
          <w:attr w:name="ProductID" w:val="2004 г"/>
        </w:smartTagPr>
        <w:r w:rsidRPr="000764CA"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ar-SA"/>
          </w:rPr>
          <w:t>2004 г</w:t>
        </w:r>
      </w:smartTag>
      <w:r w:rsidRPr="000764CA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. № 122- ФЗ; от 1 декабря 2004. № 151- ФЗ).</w:t>
      </w:r>
    </w:p>
    <w:p w:rsidR="004226BA" w:rsidRPr="000764CA" w:rsidRDefault="004226BA" w:rsidP="00BE06C1">
      <w:pPr>
        <w:widowControl w:val="0"/>
        <w:suppressAutoHyphens/>
        <w:autoSpaceDE w:val="0"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0764CA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7. Федеральный закон от 8 августа 2001г. № 128-ФЗ «О лицензировании отдельных видов деятельности» ( с  </w:t>
      </w:r>
      <w:proofErr w:type="spellStart"/>
      <w:r w:rsidRPr="000764CA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послед</w:t>
      </w:r>
      <w:proofErr w:type="gramStart"/>
      <w:r w:rsidRPr="000764CA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.и</w:t>
      </w:r>
      <w:proofErr w:type="gramEnd"/>
      <w:r w:rsidRPr="000764CA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зм</w:t>
      </w:r>
      <w:proofErr w:type="spellEnd"/>
      <w:r w:rsidRPr="000764CA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. от 14 июля 2008г.) </w:t>
      </w:r>
    </w:p>
    <w:p w:rsidR="004226BA" w:rsidRPr="000764CA" w:rsidRDefault="004226BA" w:rsidP="00BE06C1">
      <w:pPr>
        <w:widowControl w:val="0"/>
        <w:suppressAutoHyphens/>
        <w:autoSpaceDE w:val="0"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0764CA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8. Закон РФ от 7 февраля </w:t>
      </w:r>
      <w:smartTag w:uri="urn:schemas-microsoft-com:office:smarttags" w:element="metricconverter">
        <w:smartTagPr>
          <w:attr w:name="ProductID" w:val="1992 г"/>
        </w:smartTagPr>
        <w:r w:rsidRPr="000764CA"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ar-SA"/>
          </w:rPr>
          <w:t>1992 г</w:t>
        </w:r>
      </w:smartTag>
      <w:r w:rsidRPr="000764CA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. № 2300-</w:t>
      </w:r>
      <w:r w:rsidRPr="000764CA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ar-SA"/>
        </w:rPr>
        <w:t>I</w:t>
      </w:r>
      <w:r w:rsidRPr="000764CA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«О защите прав потребителей» ( с </w:t>
      </w:r>
      <w:proofErr w:type="spellStart"/>
      <w:r w:rsidRPr="000764CA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послед</w:t>
      </w:r>
      <w:proofErr w:type="gramStart"/>
      <w:r w:rsidRPr="000764CA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.и</w:t>
      </w:r>
      <w:proofErr w:type="gramEnd"/>
      <w:r w:rsidRPr="000764CA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зм</w:t>
      </w:r>
      <w:proofErr w:type="spellEnd"/>
      <w:r w:rsidRPr="000764CA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. от 25 октября 2007г.)</w:t>
      </w:r>
    </w:p>
    <w:p w:rsidR="004226BA" w:rsidRPr="000764CA" w:rsidRDefault="004226BA" w:rsidP="00BE06C1">
      <w:pPr>
        <w:widowControl w:val="0"/>
        <w:suppressAutoHyphens/>
        <w:autoSpaceDE w:val="0"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0764CA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lastRenderedPageBreak/>
        <w:t xml:space="preserve">9. Федеральный закон от 8 января 1998г. № 3- ФЗ «О наркотических средствах и психотропных веществах» ( с </w:t>
      </w:r>
      <w:proofErr w:type="spellStart"/>
      <w:r w:rsidRPr="000764CA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послед</w:t>
      </w:r>
      <w:proofErr w:type="gramStart"/>
      <w:r w:rsidRPr="000764CA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.и</w:t>
      </w:r>
      <w:proofErr w:type="gramEnd"/>
      <w:r w:rsidRPr="000764CA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зм</w:t>
      </w:r>
      <w:proofErr w:type="spellEnd"/>
      <w:r w:rsidRPr="000764CA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. от 24 июля 2007г.)</w:t>
      </w:r>
    </w:p>
    <w:p w:rsidR="009373D5" w:rsidRPr="000764CA" w:rsidRDefault="009373D5" w:rsidP="002F5913">
      <w:pPr>
        <w:pStyle w:val="40"/>
        <w:shd w:val="clear" w:color="auto" w:fill="auto"/>
        <w:tabs>
          <w:tab w:val="left" w:pos="680"/>
        </w:tabs>
        <w:spacing w:line="360" w:lineRule="auto"/>
        <w:ind w:firstLine="0"/>
        <w:jc w:val="left"/>
        <w:rPr>
          <w:sz w:val="28"/>
          <w:szCs w:val="28"/>
        </w:rPr>
      </w:pPr>
    </w:p>
    <w:p w:rsidR="009373D5" w:rsidRPr="000764CA" w:rsidRDefault="009373D5" w:rsidP="00BE06C1">
      <w:pPr>
        <w:pStyle w:val="50"/>
        <w:keepNext/>
        <w:keepLines/>
        <w:shd w:val="clear" w:color="auto" w:fill="auto"/>
        <w:spacing w:before="0" w:after="0" w:line="360" w:lineRule="auto"/>
        <w:rPr>
          <w:sz w:val="28"/>
          <w:szCs w:val="28"/>
        </w:rPr>
      </w:pPr>
      <w:bookmarkStart w:id="17" w:name="bookmark26"/>
      <w:r w:rsidRPr="000764CA">
        <w:rPr>
          <w:sz w:val="28"/>
          <w:szCs w:val="28"/>
        </w:rPr>
        <w:t>Интернет-ресурсы</w:t>
      </w:r>
      <w:bookmarkEnd w:id="17"/>
    </w:p>
    <w:p w:rsidR="00B21FDD" w:rsidRPr="00B21FDD" w:rsidRDefault="00B21FDD" w:rsidP="00B21FDD">
      <w:pPr>
        <w:pStyle w:val="141"/>
        <w:shd w:val="clear" w:color="auto" w:fill="auto"/>
        <w:spacing w:before="0" w:line="360" w:lineRule="auto"/>
        <w:rPr>
          <w:rStyle w:val="140"/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21FDD">
        <w:rPr>
          <w:rStyle w:val="140"/>
          <w:rFonts w:ascii="Times New Roman" w:hAnsi="Times New Roman" w:cs="Times New Roman"/>
          <w:sz w:val="28"/>
          <w:szCs w:val="28"/>
        </w:rPr>
        <w:t>polbu</w:t>
      </w:r>
      <w:proofErr w:type="spellEnd"/>
      <w:r w:rsidRPr="00B21FDD">
        <w:rPr>
          <w:rStyle w:val="140"/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B21FDD">
        <w:rPr>
          <w:rStyle w:val="140"/>
          <w:rFonts w:ascii="Times New Roman" w:hAnsi="Times New Roman" w:cs="Times New Roman"/>
          <w:sz w:val="28"/>
          <w:szCs w:val="28"/>
        </w:rPr>
        <w:t>ru</w:t>
      </w:r>
      <w:proofErr w:type="spellEnd"/>
      <w:r w:rsidRPr="00B21FDD">
        <w:rPr>
          <w:rFonts w:ascii="Times New Roman" w:hAnsi="Times New Roman" w:cs="Times New Roman"/>
          <w:sz w:val="28"/>
          <w:szCs w:val="28"/>
          <w:lang w:val="ru-RU" w:eastAsia="ru-RU"/>
        </w:rPr>
        <w:t>&gt;</w:t>
      </w:r>
      <w:proofErr w:type="spellStart"/>
      <w:r w:rsidRPr="00B21FDD">
        <w:rPr>
          <w:rStyle w:val="140"/>
          <w:rFonts w:ascii="Times New Roman" w:hAnsi="Times New Roman" w:cs="Times New Roman"/>
          <w:sz w:val="28"/>
          <w:szCs w:val="28"/>
        </w:rPr>
        <w:t>lazarevpravo</w:t>
      </w:r>
      <w:proofErr w:type="spellEnd"/>
      <w:r w:rsidRPr="00B21FDD">
        <w:rPr>
          <w:rStyle w:val="140"/>
          <w:rFonts w:ascii="Times New Roman" w:hAnsi="Times New Roman" w:cs="Times New Roman"/>
          <w:sz w:val="28"/>
          <w:szCs w:val="28"/>
          <w:lang w:val="ru-RU"/>
        </w:rPr>
        <w:t xml:space="preserve">/ </w:t>
      </w:r>
      <w:proofErr w:type="spellStart"/>
      <w:r w:rsidRPr="00B21FDD">
        <w:rPr>
          <w:rStyle w:val="140"/>
          <w:rFonts w:ascii="Times New Roman" w:hAnsi="Times New Roman" w:cs="Times New Roman"/>
          <w:sz w:val="28"/>
          <w:szCs w:val="28"/>
        </w:rPr>
        <w:t>abc</w:t>
      </w:r>
      <w:proofErr w:type="spellEnd"/>
      <w:r w:rsidRPr="00B21FDD">
        <w:rPr>
          <w:rStyle w:val="140"/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B21FDD">
        <w:rPr>
          <w:rStyle w:val="140"/>
          <w:rFonts w:ascii="Times New Roman" w:hAnsi="Times New Roman" w:cs="Times New Roman"/>
          <w:sz w:val="28"/>
          <w:szCs w:val="28"/>
        </w:rPr>
        <w:t>vvsu</w:t>
      </w:r>
      <w:proofErr w:type="spellEnd"/>
      <w:r w:rsidRPr="00B21FDD">
        <w:rPr>
          <w:rStyle w:val="140"/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B21FDD">
        <w:rPr>
          <w:rStyle w:val="140"/>
          <w:rFonts w:ascii="Times New Roman" w:hAnsi="Times New Roman" w:cs="Times New Roman"/>
          <w:sz w:val="28"/>
          <w:szCs w:val="28"/>
        </w:rPr>
        <w:t>ru</w:t>
      </w:r>
      <w:proofErr w:type="spellEnd"/>
      <w:r w:rsidRPr="00B21FDD">
        <w:rPr>
          <w:rFonts w:ascii="Times New Roman" w:hAnsi="Times New Roman" w:cs="Times New Roman"/>
          <w:sz w:val="28"/>
          <w:szCs w:val="28"/>
          <w:lang w:val="ru-RU" w:eastAsia="ru-RU"/>
        </w:rPr>
        <w:t>&gt;</w:t>
      </w:r>
      <w:r w:rsidRPr="00B21FDD">
        <w:rPr>
          <w:rStyle w:val="140"/>
          <w:rFonts w:ascii="Times New Roman" w:hAnsi="Times New Roman" w:cs="Times New Roman"/>
          <w:sz w:val="28"/>
          <w:szCs w:val="28"/>
        </w:rPr>
        <w:t>Books</w:t>
      </w:r>
      <w:r w:rsidRPr="00B21FDD">
        <w:rPr>
          <w:rStyle w:val="140"/>
          <w:rFonts w:ascii="Times New Roman" w:hAnsi="Times New Roman" w:cs="Times New Roman"/>
          <w:sz w:val="28"/>
          <w:szCs w:val="28"/>
          <w:lang w:val="ru-RU"/>
        </w:rPr>
        <w:t>/</w:t>
      </w:r>
      <w:proofErr w:type="spellStart"/>
      <w:r w:rsidRPr="00B21FDD">
        <w:rPr>
          <w:rStyle w:val="140"/>
          <w:rFonts w:ascii="Times New Roman" w:hAnsi="Times New Roman" w:cs="Times New Roman"/>
          <w:sz w:val="28"/>
          <w:szCs w:val="28"/>
        </w:rPr>
        <w:t>osnprav</w:t>
      </w:r>
      <w:proofErr w:type="spellEnd"/>
      <w:r w:rsidRPr="00B21FDD">
        <w:rPr>
          <w:rStyle w:val="140"/>
          <w:rFonts w:ascii="Times New Roman" w:hAnsi="Times New Roman" w:cs="Times New Roman"/>
          <w:sz w:val="28"/>
          <w:szCs w:val="28"/>
          <w:lang w:val="ru-RU"/>
        </w:rPr>
        <w:t xml:space="preserve">/ </w:t>
      </w:r>
      <w:proofErr w:type="spellStart"/>
      <w:r w:rsidRPr="00B21FDD">
        <w:rPr>
          <w:rStyle w:val="140"/>
          <w:rFonts w:ascii="Times New Roman" w:hAnsi="Times New Roman" w:cs="Times New Roman"/>
          <w:sz w:val="28"/>
          <w:szCs w:val="28"/>
          <w:lang w:val="ru-RU" w:eastAsia="ru-RU"/>
        </w:rPr>
        <w:t>do.rksi.ru</w:t>
      </w:r>
      <w:proofErr w:type="spellEnd"/>
      <w:r w:rsidRPr="00B21FDD">
        <w:rPr>
          <w:rFonts w:ascii="Times New Roman" w:hAnsi="Times New Roman" w:cs="Times New Roman"/>
          <w:sz w:val="28"/>
          <w:szCs w:val="28"/>
          <w:lang w:val="ru-RU" w:eastAsia="ru-RU"/>
        </w:rPr>
        <w:t>&gt;</w:t>
      </w:r>
      <w:r w:rsidRPr="00B21FDD">
        <w:rPr>
          <w:rStyle w:val="140"/>
          <w:rFonts w:ascii="Times New Roman" w:hAnsi="Times New Roman" w:cs="Times New Roman"/>
          <w:sz w:val="28"/>
          <w:szCs w:val="28"/>
          <w:lang w:val="ru-RU" w:eastAsia="ru-RU"/>
        </w:rPr>
        <w:t>Библиотека</w:t>
      </w:r>
      <w:r w:rsidRPr="00B21FDD">
        <w:rPr>
          <w:rFonts w:ascii="Times New Roman" w:hAnsi="Times New Roman" w:cs="Times New Roman"/>
          <w:sz w:val="28"/>
          <w:szCs w:val="28"/>
          <w:lang w:val="ru-RU" w:eastAsia="ru-RU"/>
        </w:rPr>
        <w:t>&gt;</w:t>
      </w:r>
      <w:proofErr w:type="spellStart"/>
      <w:r w:rsidRPr="00B21FDD">
        <w:rPr>
          <w:rStyle w:val="140"/>
          <w:rFonts w:ascii="Times New Roman" w:hAnsi="Times New Roman" w:cs="Times New Roman"/>
          <w:sz w:val="28"/>
          <w:szCs w:val="28"/>
          <w:lang w:val="ru-RU" w:eastAsia="ru-RU"/>
        </w:rPr>
        <w:t>courses</w:t>
      </w:r>
      <w:proofErr w:type="spellEnd"/>
      <w:r w:rsidRPr="00B21FDD">
        <w:rPr>
          <w:rStyle w:val="140"/>
          <w:rFonts w:ascii="Times New Roman" w:hAnsi="Times New Roman" w:cs="Times New Roman"/>
          <w:sz w:val="28"/>
          <w:szCs w:val="28"/>
          <w:lang w:val="ru-RU" w:eastAsia="ru-RU"/>
        </w:rPr>
        <w:t>/</w:t>
      </w:r>
      <w:proofErr w:type="spellStart"/>
      <w:r w:rsidRPr="00B21FDD">
        <w:rPr>
          <w:rStyle w:val="140"/>
          <w:rFonts w:ascii="Times New Roman" w:hAnsi="Times New Roman" w:cs="Times New Roman"/>
          <w:sz w:val="28"/>
          <w:szCs w:val="28"/>
          <w:lang w:val="ru-RU" w:eastAsia="ru-RU"/>
        </w:rPr>
        <w:t>op</w:t>
      </w:r>
      <w:proofErr w:type="spellEnd"/>
      <w:r w:rsidRPr="00B21FDD">
        <w:rPr>
          <w:rStyle w:val="140"/>
          <w:rFonts w:ascii="Times New Roman" w:hAnsi="Times New Roman" w:cs="Times New Roman"/>
          <w:sz w:val="28"/>
          <w:szCs w:val="28"/>
        </w:rPr>
        <w:t>audit</w:t>
      </w:r>
      <w:r w:rsidRPr="00B21FDD">
        <w:rPr>
          <w:rStyle w:val="140"/>
          <w:rFonts w:ascii="Times New Roman" w:hAnsi="Times New Roman" w:cs="Times New Roman"/>
          <w:sz w:val="28"/>
          <w:szCs w:val="28"/>
          <w:lang w:val="ru-RU"/>
        </w:rPr>
        <w:t>-</w:t>
      </w:r>
      <w:r w:rsidRPr="00B21FDD">
        <w:rPr>
          <w:rStyle w:val="140"/>
          <w:rFonts w:ascii="Times New Roman" w:hAnsi="Times New Roman" w:cs="Times New Roman"/>
          <w:sz w:val="28"/>
          <w:szCs w:val="28"/>
        </w:rPr>
        <w:t>by</w:t>
      </w:r>
      <w:r w:rsidRPr="00B21FDD">
        <w:rPr>
          <w:rStyle w:val="140"/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B21FDD">
        <w:rPr>
          <w:rStyle w:val="140"/>
          <w:rFonts w:ascii="Times New Roman" w:hAnsi="Times New Roman" w:cs="Times New Roman"/>
          <w:sz w:val="28"/>
          <w:szCs w:val="28"/>
        </w:rPr>
        <w:t>narod</w:t>
      </w:r>
      <w:proofErr w:type="spellEnd"/>
      <w:r w:rsidRPr="00B21FDD">
        <w:rPr>
          <w:rStyle w:val="140"/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B21FDD">
        <w:rPr>
          <w:rStyle w:val="140"/>
          <w:rFonts w:ascii="Times New Roman" w:hAnsi="Times New Roman" w:cs="Times New Roman"/>
          <w:sz w:val="28"/>
          <w:szCs w:val="28"/>
        </w:rPr>
        <w:t>ru</w:t>
      </w:r>
      <w:proofErr w:type="spellEnd"/>
      <w:r w:rsidRPr="00B21FDD">
        <w:rPr>
          <w:rFonts w:ascii="Times New Roman" w:hAnsi="Times New Roman" w:cs="Times New Roman"/>
          <w:sz w:val="28"/>
          <w:szCs w:val="28"/>
          <w:lang w:val="ru-RU" w:eastAsia="ru-RU"/>
        </w:rPr>
        <w:t>&gt;</w:t>
      </w:r>
      <w:proofErr w:type="spellStart"/>
      <w:r w:rsidRPr="00B21FDD">
        <w:rPr>
          <w:rStyle w:val="140"/>
          <w:rFonts w:ascii="Times New Roman" w:hAnsi="Times New Roman" w:cs="Times New Roman"/>
          <w:sz w:val="28"/>
          <w:szCs w:val="28"/>
        </w:rPr>
        <w:t>aduc</w:t>
      </w:r>
      <w:proofErr w:type="spellEnd"/>
      <w:r w:rsidRPr="00B21FDD">
        <w:rPr>
          <w:rStyle w:val="140"/>
          <w:rFonts w:ascii="Times New Roman" w:hAnsi="Times New Roman" w:cs="Times New Roman"/>
          <w:sz w:val="28"/>
          <w:szCs w:val="28"/>
          <w:lang w:val="ru-RU"/>
        </w:rPr>
        <w:t>/</w:t>
      </w:r>
      <w:r w:rsidRPr="00B21FDD">
        <w:rPr>
          <w:rStyle w:val="140"/>
          <w:rFonts w:ascii="Times New Roman" w:hAnsi="Times New Roman" w:cs="Times New Roman"/>
          <w:sz w:val="28"/>
          <w:szCs w:val="28"/>
        </w:rPr>
        <w:t>jurist</w:t>
      </w:r>
      <w:r w:rsidRPr="00B21FDD">
        <w:rPr>
          <w:rStyle w:val="140"/>
          <w:rFonts w:ascii="Times New Roman" w:hAnsi="Times New Roman" w:cs="Times New Roman"/>
          <w:sz w:val="28"/>
          <w:szCs w:val="28"/>
          <w:lang w:val="ru-RU"/>
        </w:rPr>
        <w:t>/</w:t>
      </w:r>
      <w:proofErr w:type="spellStart"/>
      <w:r w:rsidRPr="00B21FDD">
        <w:rPr>
          <w:rStyle w:val="140"/>
          <w:rFonts w:ascii="Times New Roman" w:hAnsi="Times New Roman" w:cs="Times New Roman"/>
          <w:sz w:val="28"/>
          <w:szCs w:val="28"/>
        </w:rPr>
        <w:t>pravo</w:t>
      </w:r>
      <w:proofErr w:type="spellEnd"/>
      <w:r w:rsidRPr="00B21FDD">
        <w:rPr>
          <w:rStyle w:val="140"/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B21FDD">
        <w:rPr>
          <w:rStyle w:val="140"/>
          <w:rFonts w:ascii="Times New Roman" w:hAnsi="Times New Roman" w:cs="Times New Roman"/>
          <w:sz w:val="28"/>
          <w:szCs w:val="28"/>
        </w:rPr>
        <w:t>htm</w:t>
      </w:r>
      <w:proofErr w:type="spellEnd"/>
    </w:p>
    <w:p w:rsidR="00B21FDD" w:rsidRPr="00B21FDD" w:rsidRDefault="00B21FDD" w:rsidP="00B21FDD">
      <w:pPr>
        <w:pStyle w:val="141"/>
        <w:shd w:val="clear" w:color="auto" w:fill="auto"/>
        <w:spacing w:before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B21FDD">
        <w:rPr>
          <w:rFonts w:ascii="Times New Roman" w:hAnsi="Times New Roman" w:cs="Times New Roman"/>
          <w:sz w:val="28"/>
          <w:szCs w:val="28"/>
        </w:rPr>
        <w:t>http</w:t>
      </w:r>
      <w:r w:rsidRPr="00B21FDD">
        <w:rPr>
          <w:rFonts w:ascii="Times New Roman" w:hAnsi="Times New Roman" w:cs="Times New Roman"/>
          <w:sz w:val="28"/>
          <w:szCs w:val="28"/>
          <w:lang w:val="ru-RU"/>
        </w:rPr>
        <w:t xml:space="preserve">:// </w:t>
      </w:r>
      <w:proofErr w:type="spellStart"/>
      <w:r w:rsidRPr="00B21FDD">
        <w:rPr>
          <w:rFonts w:ascii="Times New Roman" w:hAnsi="Times New Roman" w:cs="Times New Roman"/>
          <w:sz w:val="28"/>
          <w:szCs w:val="28"/>
        </w:rPr>
        <w:t>wwwmedcollegelib</w:t>
      </w:r>
      <w:proofErr w:type="spellEnd"/>
      <w:r w:rsidRPr="00B21FDD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B21FDD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B21FDD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Pr="00B21FDD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Электронная библиотека медицинского колледжа.</w:t>
      </w:r>
    </w:p>
    <w:p w:rsidR="009373D5" w:rsidRPr="000764CA" w:rsidRDefault="009373D5" w:rsidP="00BE06C1">
      <w:pPr>
        <w:spacing w:line="360" w:lineRule="auto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464AB8" w:rsidRPr="002F5913" w:rsidRDefault="00464AB8" w:rsidP="001D3605">
      <w:pPr>
        <w:pStyle w:val="331"/>
        <w:keepNext/>
        <w:keepLines/>
        <w:shd w:val="clear" w:color="auto" w:fill="auto"/>
        <w:spacing w:after="0" w:line="240" w:lineRule="auto"/>
        <w:jc w:val="center"/>
        <w:rPr>
          <w:sz w:val="28"/>
          <w:szCs w:val="28"/>
        </w:rPr>
      </w:pPr>
      <w:bookmarkStart w:id="18" w:name="bookmark27"/>
      <w:r w:rsidRPr="002F5913">
        <w:rPr>
          <w:sz w:val="28"/>
          <w:szCs w:val="28"/>
        </w:rPr>
        <w:t>4.КОНТРОЛЬ И ОЦЕНКА РЕЗУЛЬТАТОВ ОСВОЕНИЯ ДИСЦИПЛИНЫ</w:t>
      </w:r>
      <w:bookmarkEnd w:id="18"/>
    </w:p>
    <w:p w:rsidR="00464AB8" w:rsidRPr="002F5913" w:rsidRDefault="00464AB8" w:rsidP="001D3605">
      <w:pPr>
        <w:pStyle w:val="331"/>
        <w:keepNext/>
        <w:keepLines/>
        <w:shd w:val="clear" w:color="auto" w:fill="auto"/>
        <w:spacing w:after="0" w:line="240" w:lineRule="auto"/>
        <w:jc w:val="center"/>
        <w:rPr>
          <w:sz w:val="28"/>
          <w:szCs w:val="28"/>
        </w:rPr>
      </w:pPr>
      <w:bookmarkStart w:id="19" w:name="bookmark28"/>
      <w:r w:rsidRPr="002F5913">
        <w:rPr>
          <w:rStyle w:val="332"/>
          <w:b/>
          <w:bCs/>
          <w:sz w:val="28"/>
          <w:szCs w:val="28"/>
          <w:u w:val="none"/>
        </w:rPr>
        <w:t>Основы права</w:t>
      </w:r>
      <w:bookmarkEnd w:id="19"/>
    </w:p>
    <w:p w:rsidR="00511C31" w:rsidRDefault="00464AB8" w:rsidP="00AB384D">
      <w:pPr>
        <w:pStyle w:val="52"/>
        <w:shd w:val="clear" w:color="auto" w:fill="auto"/>
        <w:spacing w:before="0" w:after="0" w:line="240" w:lineRule="auto"/>
        <w:ind w:firstLine="940"/>
        <w:rPr>
          <w:sz w:val="28"/>
          <w:szCs w:val="28"/>
        </w:rPr>
      </w:pPr>
      <w:r w:rsidRPr="00AB384D">
        <w:rPr>
          <w:rStyle w:val="511"/>
          <w:b w:val="0"/>
          <w:sz w:val="28"/>
          <w:szCs w:val="28"/>
        </w:rPr>
        <w:t>Контроль и оценка</w:t>
      </w:r>
      <w:r w:rsidRPr="00AB384D">
        <w:rPr>
          <w:sz w:val="28"/>
          <w:szCs w:val="28"/>
        </w:rPr>
        <w:t xml:space="preserve"> результатов освоения дисциплины осуществляется преподавателем в процессе проведения практичес</w:t>
      </w:r>
      <w:r w:rsidR="00AB384D">
        <w:rPr>
          <w:sz w:val="28"/>
          <w:szCs w:val="28"/>
        </w:rPr>
        <w:t>ких занятий</w:t>
      </w:r>
      <w:r w:rsidRPr="00AB384D">
        <w:rPr>
          <w:sz w:val="28"/>
          <w:szCs w:val="28"/>
        </w:rPr>
        <w:t xml:space="preserve">, тестирования, а также выполнения </w:t>
      </w:r>
      <w:proofErr w:type="gramStart"/>
      <w:r w:rsidRPr="00AB384D">
        <w:rPr>
          <w:sz w:val="28"/>
          <w:szCs w:val="28"/>
        </w:rPr>
        <w:t>обучающимися</w:t>
      </w:r>
      <w:proofErr w:type="gramEnd"/>
      <w:r w:rsidRPr="00AB384D">
        <w:rPr>
          <w:sz w:val="28"/>
          <w:szCs w:val="28"/>
        </w:rPr>
        <w:t xml:space="preserve"> индивидуальных</w:t>
      </w:r>
      <w:r w:rsidR="00AB384D">
        <w:rPr>
          <w:sz w:val="28"/>
          <w:szCs w:val="28"/>
        </w:rPr>
        <w:t xml:space="preserve"> заданий</w:t>
      </w:r>
      <w:r w:rsidRPr="00AB384D">
        <w:rPr>
          <w:sz w:val="28"/>
          <w:szCs w:val="28"/>
        </w:rPr>
        <w:t>.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111"/>
        <w:gridCol w:w="6095"/>
      </w:tblGrid>
      <w:tr w:rsidR="00511C31" w:rsidRPr="00020499" w:rsidTr="00897D66">
        <w:trPr>
          <w:trHeight w:val="517"/>
        </w:trPr>
        <w:tc>
          <w:tcPr>
            <w:tcW w:w="4111" w:type="dxa"/>
          </w:tcPr>
          <w:p w:rsidR="00511C31" w:rsidRPr="00020499" w:rsidRDefault="00511C31" w:rsidP="00EE5B59">
            <w:pPr>
              <w:pStyle w:val="Style18"/>
              <w:widowControl/>
              <w:spacing w:line="240" w:lineRule="auto"/>
              <w:jc w:val="center"/>
              <w:rPr>
                <w:rStyle w:val="FontStyle35"/>
                <w:sz w:val="24"/>
                <w:szCs w:val="24"/>
              </w:rPr>
            </w:pPr>
            <w:r w:rsidRPr="00020499">
              <w:rPr>
                <w:rStyle w:val="FontStyle35"/>
                <w:b/>
                <w:sz w:val="24"/>
                <w:szCs w:val="24"/>
              </w:rPr>
              <w:t>Результаты обучения (освоенные умения, усвоенные знания)</w:t>
            </w:r>
          </w:p>
        </w:tc>
        <w:tc>
          <w:tcPr>
            <w:tcW w:w="6095" w:type="dxa"/>
          </w:tcPr>
          <w:p w:rsidR="00511C31" w:rsidRPr="00020499" w:rsidRDefault="00511C31" w:rsidP="00EE5B59">
            <w:pPr>
              <w:pStyle w:val="Style18"/>
              <w:widowControl/>
              <w:tabs>
                <w:tab w:val="left" w:leader="underscore" w:pos="3326"/>
              </w:tabs>
              <w:spacing w:line="240" w:lineRule="auto"/>
              <w:jc w:val="center"/>
              <w:rPr>
                <w:rStyle w:val="FontStyle35"/>
                <w:sz w:val="24"/>
                <w:szCs w:val="24"/>
              </w:rPr>
            </w:pPr>
            <w:r w:rsidRPr="00020499">
              <w:rPr>
                <w:rStyle w:val="FontStyle35"/>
                <w:b/>
                <w:sz w:val="24"/>
                <w:szCs w:val="24"/>
              </w:rPr>
              <w:t>Основные показатели оценки результата</w:t>
            </w:r>
          </w:p>
        </w:tc>
      </w:tr>
      <w:tr w:rsidR="00511C31" w:rsidRPr="00020499" w:rsidTr="00511C31">
        <w:tc>
          <w:tcPr>
            <w:tcW w:w="4111" w:type="dxa"/>
          </w:tcPr>
          <w:p w:rsidR="00511C31" w:rsidRPr="00020499" w:rsidRDefault="00511C31" w:rsidP="00EE5B59">
            <w:pPr>
              <w:pStyle w:val="Style18"/>
              <w:widowControl/>
              <w:spacing w:line="240" w:lineRule="auto"/>
              <w:rPr>
                <w:rStyle w:val="FontStyle35"/>
                <w:b/>
                <w:sz w:val="24"/>
                <w:szCs w:val="24"/>
              </w:rPr>
            </w:pPr>
            <w:r w:rsidRPr="00020499">
              <w:rPr>
                <w:rStyle w:val="FontStyle35"/>
                <w:b/>
                <w:sz w:val="24"/>
                <w:szCs w:val="24"/>
              </w:rPr>
              <w:t>Умения:</w:t>
            </w:r>
          </w:p>
        </w:tc>
        <w:tc>
          <w:tcPr>
            <w:tcW w:w="6095" w:type="dxa"/>
          </w:tcPr>
          <w:p w:rsidR="00511C31" w:rsidRPr="00020499" w:rsidRDefault="00511C31" w:rsidP="00511C31">
            <w:pPr>
              <w:pStyle w:val="Style20"/>
              <w:widowControl/>
              <w:numPr>
                <w:ilvl w:val="0"/>
                <w:numId w:val="16"/>
              </w:numPr>
              <w:tabs>
                <w:tab w:val="left" w:pos="730"/>
              </w:tabs>
              <w:spacing w:line="240" w:lineRule="auto"/>
              <w:ind w:hanging="365"/>
              <w:rPr>
                <w:rStyle w:val="FontStyle35"/>
                <w:sz w:val="24"/>
                <w:szCs w:val="24"/>
              </w:rPr>
            </w:pPr>
          </w:p>
        </w:tc>
      </w:tr>
      <w:tr w:rsidR="00511C31" w:rsidRPr="00020499" w:rsidTr="00511C31">
        <w:tc>
          <w:tcPr>
            <w:tcW w:w="4111" w:type="dxa"/>
          </w:tcPr>
          <w:p w:rsidR="00511C31" w:rsidRPr="00020499" w:rsidRDefault="00511C31" w:rsidP="00EE5B59">
            <w:pPr>
              <w:pStyle w:val="Style21"/>
              <w:widowControl/>
              <w:tabs>
                <w:tab w:val="left" w:pos="298"/>
              </w:tabs>
              <w:spacing w:line="240" w:lineRule="auto"/>
              <w:jc w:val="left"/>
              <w:rPr>
                <w:rStyle w:val="FontStyle35"/>
                <w:sz w:val="24"/>
                <w:szCs w:val="24"/>
              </w:rPr>
            </w:pPr>
            <w:r w:rsidRPr="00020499">
              <w:rPr>
                <w:rStyle w:val="FontStyle35"/>
                <w:sz w:val="24"/>
                <w:szCs w:val="24"/>
              </w:rPr>
              <w:t>Ориентироваться в правовом пространстве</w:t>
            </w:r>
          </w:p>
        </w:tc>
        <w:tc>
          <w:tcPr>
            <w:tcW w:w="6095" w:type="dxa"/>
          </w:tcPr>
          <w:p w:rsidR="00511C31" w:rsidRPr="00020499" w:rsidRDefault="00511C31" w:rsidP="00EE5B59">
            <w:pPr>
              <w:pStyle w:val="Style18"/>
              <w:widowControl/>
              <w:spacing w:line="240" w:lineRule="auto"/>
              <w:jc w:val="both"/>
              <w:rPr>
                <w:rStyle w:val="FontStyle35"/>
                <w:sz w:val="24"/>
                <w:szCs w:val="24"/>
              </w:rPr>
            </w:pPr>
            <w:r w:rsidRPr="00020499">
              <w:rPr>
                <w:rStyle w:val="FontStyle35"/>
                <w:sz w:val="24"/>
                <w:szCs w:val="24"/>
              </w:rPr>
              <w:t>- точность и грамотность применения юридической терминологии;</w:t>
            </w:r>
          </w:p>
          <w:p w:rsidR="00511C31" w:rsidRPr="00020499" w:rsidRDefault="00511C31" w:rsidP="00EE5B59">
            <w:pPr>
              <w:pStyle w:val="Style18"/>
              <w:widowControl/>
              <w:spacing w:line="240" w:lineRule="auto"/>
              <w:jc w:val="both"/>
              <w:rPr>
                <w:rStyle w:val="FontStyle35"/>
                <w:sz w:val="24"/>
                <w:szCs w:val="24"/>
              </w:rPr>
            </w:pPr>
            <w:r w:rsidRPr="00020499">
              <w:rPr>
                <w:rStyle w:val="FontStyle35"/>
                <w:sz w:val="24"/>
                <w:szCs w:val="24"/>
              </w:rPr>
              <w:t xml:space="preserve">- </w:t>
            </w:r>
            <w:proofErr w:type="spellStart"/>
            <w:r w:rsidRPr="00020499">
              <w:rPr>
                <w:rStyle w:val="FontStyle35"/>
                <w:sz w:val="24"/>
                <w:szCs w:val="24"/>
              </w:rPr>
              <w:t>анализирование</w:t>
            </w:r>
            <w:proofErr w:type="spellEnd"/>
            <w:r w:rsidRPr="00020499">
              <w:rPr>
                <w:rStyle w:val="FontStyle35"/>
                <w:sz w:val="24"/>
                <w:szCs w:val="24"/>
              </w:rPr>
              <w:t xml:space="preserve"> нормативно-правовой документации;</w:t>
            </w:r>
          </w:p>
          <w:p w:rsidR="00511C31" w:rsidRPr="00020499" w:rsidRDefault="00511C31" w:rsidP="00511C31">
            <w:pPr>
              <w:pStyle w:val="Style20"/>
              <w:widowControl/>
              <w:numPr>
                <w:ilvl w:val="0"/>
                <w:numId w:val="16"/>
              </w:numPr>
              <w:tabs>
                <w:tab w:val="left" w:pos="730"/>
              </w:tabs>
              <w:spacing w:line="240" w:lineRule="auto"/>
              <w:ind w:hanging="365"/>
              <w:rPr>
                <w:rStyle w:val="FontStyle35"/>
                <w:sz w:val="24"/>
                <w:szCs w:val="24"/>
              </w:rPr>
            </w:pPr>
            <w:r w:rsidRPr="00020499">
              <w:rPr>
                <w:rStyle w:val="FontStyle35"/>
                <w:sz w:val="24"/>
                <w:szCs w:val="24"/>
              </w:rPr>
              <w:t>- установление своих прав и обязанностей в конкретной ситуации.</w:t>
            </w:r>
          </w:p>
        </w:tc>
      </w:tr>
      <w:tr w:rsidR="00511C31" w:rsidRPr="00020499" w:rsidTr="00511C31">
        <w:tc>
          <w:tcPr>
            <w:tcW w:w="4111" w:type="dxa"/>
          </w:tcPr>
          <w:p w:rsidR="00511C31" w:rsidRPr="00020499" w:rsidRDefault="00511C31" w:rsidP="00EE5B59">
            <w:pPr>
              <w:pStyle w:val="Style22"/>
              <w:widowControl/>
              <w:tabs>
                <w:tab w:val="left" w:pos="298"/>
              </w:tabs>
              <w:spacing w:line="240" w:lineRule="auto"/>
              <w:rPr>
                <w:rStyle w:val="FontStyle35"/>
                <w:sz w:val="24"/>
                <w:szCs w:val="24"/>
              </w:rPr>
            </w:pPr>
            <w:r w:rsidRPr="00020499">
              <w:rPr>
                <w:rStyle w:val="FontStyle35"/>
                <w:sz w:val="24"/>
                <w:szCs w:val="24"/>
              </w:rPr>
              <w:t>Пользоваться основными нормативными актами общего и профильного назначения</w:t>
            </w:r>
          </w:p>
        </w:tc>
        <w:tc>
          <w:tcPr>
            <w:tcW w:w="6095" w:type="dxa"/>
          </w:tcPr>
          <w:p w:rsidR="00511C31" w:rsidRPr="00020499" w:rsidRDefault="00511C31" w:rsidP="00EE5B59">
            <w:pPr>
              <w:pStyle w:val="Style18"/>
              <w:widowControl/>
              <w:spacing w:line="240" w:lineRule="auto"/>
              <w:jc w:val="both"/>
              <w:rPr>
                <w:rStyle w:val="FontStyle35"/>
                <w:sz w:val="24"/>
                <w:szCs w:val="24"/>
              </w:rPr>
            </w:pPr>
            <w:r w:rsidRPr="00020499">
              <w:rPr>
                <w:rStyle w:val="FontStyle35"/>
                <w:sz w:val="24"/>
                <w:szCs w:val="24"/>
              </w:rPr>
              <w:t>- составление перечня необходимых нормативно-правовых документов по ситуационной задаче;</w:t>
            </w:r>
          </w:p>
          <w:p w:rsidR="00511C31" w:rsidRPr="00020499" w:rsidRDefault="00511C31" w:rsidP="00EE5B59">
            <w:pPr>
              <w:pStyle w:val="Style18"/>
              <w:widowControl/>
              <w:spacing w:line="240" w:lineRule="auto"/>
              <w:jc w:val="both"/>
              <w:rPr>
                <w:rStyle w:val="FontStyle35"/>
                <w:sz w:val="24"/>
                <w:szCs w:val="24"/>
              </w:rPr>
            </w:pPr>
            <w:r w:rsidRPr="00020499">
              <w:rPr>
                <w:rStyle w:val="FontStyle35"/>
                <w:sz w:val="24"/>
                <w:szCs w:val="24"/>
              </w:rPr>
              <w:t>- правильное оформление деловой документации;</w:t>
            </w:r>
          </w:p>
          <w:p w:rsidR="00511C31" w:rsidRPr="00020499" w:rsidRDefault="00511C31" w:rsidP="00511C31">
            <w:pPr>
              <w:pStyle w:val="Style20"/>
              <w:widowControl/>
              <w:numPr>
                <w:ilvl w:val="0"/>
                <w:numId w:val="16"/>
              </w:numPr>
              <w:tabs>
                <w:tab w:val="left" w:pos="730"/>
              </w:tabs>
              <w:spacing w:line="240" w:lineRule="auto"/>
              <w:ind w:hanging="365"/>
              <w:rPr>
                <w:rStyle w:val="FontStyle35"/>
                <w:sz w:val="24"/>
                <w:szCs w:val="24"/>
              </w:rPr>
            </w:pPr>
            <w:r w:rsidRPr="00020499">
              <w:rPr>
                <w:rStyle w:val="FontStyle35"/>
                <w:sz w:val="24"/>
                <w:szCs w:val="24"/>
              </w:rPr>
              <w:t>- нахождение правильного решения в проблемных ситуационных задачах, используя нормативно-правовые акты.</w:t>
            </w:r>
          </w:p>
        </w:tc>
      </w:tr>
      <w:tr w:rsidR="00511C31" w:rsidRPr="00020499" w:rsidTr="00511C31">
        <w:tc>
          <w:tcPr>
            <w:tcW w:w="4111" w:type="dxa"/>
          </w:tcPr>
          <w:p w:rsidR="00511C31" w:rsidRPr="00020499" w:rsidRDefault="00511C31" w:rsidP="00EE5B59">
            <w:pPr>
              <w:pStyle w:val="Style22"/>
              <w:widowControl/>
              <w:tabs>
                <w:tab w:val="left" w:pos="298"/>
              </w:tabs>
              <w:spacing w:line="240" w:lineRule="auto"/>
              <w:rPr>
                <w:rStyle w:val="FontStyle35"/>
                <w:sz w:val="24"/>
                <w:szCs w:val="24"/>
              </w:rPr>
            </w:pPr>
            <w:r w:rsidRPr="00020499">
              <w:rPr>
                <w:rStyle w:val="FontStyle35"/>
                <w:sz w:val="24"/>
                <w:szCs w:val="24"/>
              </w:rPr>
              <w:t>Работать с материалами основных кодексов РФ</w:t>
            </w:r>
          </w:p>
        </w:tc>
        <w:tc>
          <w:tcPr>
            <w:tcW w:w="6095" w:type="dxa"/>
          </w:tcPr>
          <w:p w:rsidR="00511C31" w:rsidRPr="00020499" w:rsidRDefault="00511C31" w:rsidP="00511C31">
            <w:pPr>
              <w:pStyle w:val="Style20"/>
              <w:widowControl/>
              <w:numPr>
                <w:ilvl w:val="0"/>
                <w:numId w:val="16"/>
              </w:numPr>
              <w:tabs>
                <w:tab w:val="left" w:pos="730"/>
              </w:tabs>
              <w:spacing w:line="240" w:lineRule="auto"/>
              <w:ind w:hanging="365"/>
              <w:rPr>
                <w:rStyle w:val="FontStyle35"/>
                <w:sz w:val="24"/>
                <w:szCs w:val="24"/>
              </w:rPr>
            </w:pPr>
            <w:r w:rsidRPr="00020499">
              <w:rPr>
                <w:rStyle w:val="FontStyle35"/>
                <w:sz w:val="24"/>
                <w:szCs w:val="24"/>
              </w:rPr>
              <w:t>– нахождение необходимой для решения ситуационной задачи статьи федерального закона;</w:t>
            </w:r>
          </w:p>
          <w:p w:rsidR="00511C31" w:rsidRPr="00020499" w:rsidRDefault="00511C31" w:rsidP="00511C31">
            <w:pPr>
              <w:pStyle w:val="Style20"/>
              <w:widowControl/>
              <w:numPr>
                <w:ilvl w:val="0"/>
                <w:numId w:val="16"/>
              </w:numPr>
              <w:tabs>
                <w:tab w:val="left" w:pos="730"/>
              </w:tabs>
              <w:spacing w:line="240" w:lineRule="auto"/>
              <w:ind w:hanging="365"/>
              <w:rPr>
                <w:rStyle w:val="FontStyle35"/>
                <w:sz w:val="24"/>
                <w:szCs w:val="24"/>
              </w:rPr>
            </w:pPr>
            <w:r w:rsidRPr="00020499">
              <w:rPr>
                <w:rStyle w:val="FontStyle35"/>
                <w:sz w:val="24"/>
                <w:szCs w:val="24"/>
              </w:rPr>
              <w:t>- воспроизведение полученной информации в ходе тестового и устного опроса.</w:t>
            </w:r>
          </w:p>
        </w:tc>
      </w:tr>
      <w:tr w:rsidR="00511C31" w:rsidRPr="00020499" w:rsidTr="00511C31">
        <w:tc>
          <w:tcPr>
            <w:tcW w:w="4111" w:type="dxa"/>
          </w:tcPr>
          <w:p w:rsidR="00511C31" w:rsidRPr="00020499" w:rsidRDefault="00511C31" w:rsidP="00EE5B59">
            <w:pPr>
              <w:pStyle w:val="Style18"/>
              <w:widowControl/>
              <w:spacing w:line="240" w:lineRule="auto"/>
              <w:rPr>
                <w:rStyle w:val="FontStyle35"/>
                <w:b/>
                <w:sz w:val="24"/>
                <w:szCs w:val="24"/>
              </w:rPr>
            </w:pPr>
            <w:r w:rsidRPr="00020499">
              <w:rPr>
                <w:rStyle w:val="FontStyle35"/>
                <w:b/>
                <w:sz w:val="24"/>
                <w:szCs w:val="24"/>
              </w:rPr>
              <w:t>Знания:</w:t>
            </w:r>
          </w:p>
        </w:tc>
        <w:tc>
          <w:tcPr>
            <w:tcW w:w="6095" w:type="dxa"/>
          </w:tcPr>
          <w:p w:rsidR="00511C31" w:rsidRPr="00020499" w:rsidRDefault="00511C31" w:rsidP="00511C31">
            <w:pPr>
              <w:pStyle w:val="Style20"/>
              <w:widowControl/>
              <w:numPr>
                <w:ilvl w:val="0"/>
                <w:numId w:val="16"/>
              </w:numPr>
              <w:tabs>
                <w:tab w:val="left" w:pos="730"/>
              </w:tabs>
              <w:spacing w:line="240" w:lineRule="auto"/>
              <w:ind w:hanging="365"/>
              <w:rPr>
                <w:rStyle w:val="FontStyle35"/>
                <w:sz w:val="24"/>
                <w:szCs w:val="24"/>
              </w:rPr>
            </w:pPr>
          </w:p>
        </w:tc>
      </w:tr>
      <w:tr w:rsidR="00511C31" w:rsidRPr="00020499" w:rsidTr="00511C31">
        <w:tc>
          <w:tcPr>
            <w:tcW w:w="4111" w:type="dxa"/>
          </w:tcPr>
          <w:p w:rsidR="00511C31" w:rsidRPr="00020499" w:rsidRDefault="00511C31" w:rsidP="00EE5B59">
            <w:pPr>
              <w:pStyle w:val="Style18"/>
              <w:widowControl/>
              <w:spacing w:line="240" w:lineRule="auto"/>
              <w:rPr>
                <w:rStyle w:val="FontStyle35"/>
                <w:sz w:val="24"/>
                <w:szCs w:val="24"/>
              </w:rPr>
            </w:pPr>
            <w:r w:rsidRPr="00020499">
              <w:rPr>
                <w:rStyle w:val="FontStyle35"/>
                <w:sz w:val="24"/>
                <w:szCs w:val="24"/>
              </w:rPr>
              <w:t>Основные правовые понятия</w:t>
            </w:r>
          </w:p>
        </w:tc>
        <w:tc>
          <w:tcPr>
            <w:tcW w:w="6095" w:type="dxa"/>
          </w:tcPr>
          <w:p w:rsidR="00511C31" w:rsidRPr="00020499" w:rsidRDefault="00511C31" w:rsidP="00EE5B59">
            <w:pPr>
              <w:pStyle w:val="Style18"/>
              <w:widowControl/>
              <w:spacing w:line="240" w:lineRule="auto"/>
              <w:rPr>
                <w:rStyle w:val="FontStyle35"/>
                <w:sz w:val="24"/>
                <w:szCs w:val="24"/>
              </w:rPr>
            </w:pPr>
            <w:r w:rsidRPr="00020499">
              <w:rPr>
                <w:rStyle w:val="FontStyle35"/>
                <w:sz w:val="24"/>
                <w:szCs w:val="24"/>
              </w:rPr>
              <w:t>- проведение юридических консультаций в процессе организации деловой игры;</w:t>
            </w:r>
          </w:p>
          <w:p w:rsidR="00511C31" w:rsidRPr="00020499" w:rsidRDefault="00511C31" w:rsidP="00EE5B59">
            <w:pPr>
              <w:pStyle w:val="Style18"/>
              <w:widowControl/>
              <w:spacing w:line="240" w:lineRule="auto"/>
              <w:rPr>
                <w:rStyle w:val="FontStyle35"/>
                <w:sz w:val="24"/>
                <w:szCs w:val="24"/>
              </w:rPr>
            </w:pPr>
            <w:r w:rsidRPr="00020499">
              <w:rPr>
                <w:rStyle w:val="FontStyle35"/>
                <w:sz w:val="24"/>
                <w:szCs w:val="24"/>
              </w:rPr>
              <w:t>- нахождение правильного решения в проблемных ситуационных задачах;</w:t>
            </w:r>
          </w:p>
          <w:p w:rsidR="00511C31" w:rsidRPr="00020499" w:rsidRDefault="00511C31" w:rsidP="00511C31">
            <w:pPr>
              <w:pStyle w:val="Style20"/>
              <w:widowControl/>
              <w:numPr>
                <w:ilvl w:val="0"/>
                <w:numId w:val="16"/>
              </w:numPr>
              <w:tabs>
                <w:tab w:val="left" w:pos="730"/>
              </w:tabs>
              <w:spacing w:line="240" w:lineRule="auto"/>
              <w:ind w:hanging="365"/>
              <w:rPr>
                <w:rStyle w:val="FontStyle35"/>
                <w:sz w:val="24"/>
                <w:szCs w:val="24"/>
              </w:rPr>
            </w:pPr>
            <w:r w:rsidRPr="00020499">
              <w:rPr>
                <w:rStyle w:val="FontStyle35"/>
                <w:sz w:val="24"/>
                <w:szCs w:val="24"/>
              </w:rPr>
              <w:t>- воспроизведение полученной информации в ходе тестового и устного опроса.</w:t>
            </w:r>
          </w:p>
        </w:tc>
      </w:tr>
      <w:tr w:rsidR="00511C31" w:rsidRPr="00020499" w:rsidTr="00511C31">
        <w:tc>
          <w:tcPr>
            <w:tcW w:w="4111" w:type="dxa"/>
          </w:tcPr>
          <w:p w:rsidR="00511C31" w:rsidRPr="00020499" w:rsidRDefault="00511C31" w:rsidP="00EE5B59">
            <w:pPr>
              <w:pStyle w:val="Style18"/>
              <w:widowControl/>
              <w:spacing w:line="240" w:lineRule="auto"/>
              <w:rPr>
                <w:rStyle w:val="FontStyle35"/>
                <w:sz w:val="24"/>
                <w:szCs w:val="24"/>
              </w:rPr>
            </w:pPr>
            <w:r w:rsidRPr="00020499">
              <w:rPr>
                <w:rStyle w:val="FontStyle35"/>
                <w:sz w:val="24"/>
                <w:szCs w:val="24"/>
              </w:rPr>
              <w:t>Основные положения Конституции РФ</w:t>
            </w:r>
          </w:p>
        </w:tc>
        <w:tc>
          <w:tcPr>
            <w:tcW w:w="6095" w:type="dxa"/>
          </w:tcPr>
          <w:p w:rsidR="00511C31" w:rsidRPr="00020499" w:rsidRDefault="00511C31" w:rsidP="00EE5B59">
            <w:pPr>
              <w:pStyle w:val="Style18"/>
              <w:widowControl/>
              <w:spacing w:line="240" w:lineRule="auto"/>
              <w:rPr>
                <w:rStyle w:val="FontStyle35"/>
                <w:sz w:val="24"/>
                <w:szCs w:val="24"/>
              </w:rPr>
            </w:pPr>
            <w:r w:rsidRPr="00020499">
              <w:rPr>
                <w:rStyle w:val="FontStyle35"/>
                <w:sz w:val="24"/>
                <w:szCs w:val="24"/>
              </w:rPr>
              <w:t>- точность и грамотность применения юридической терминологии;</w:t>
            </w:r>
          </w:p>
          <w:p w:rsidR="00511C31" w:rsidRPr="00020499" w:rsidRDefault="00511C31" w:rsidP="00EE5B59">
            <w:pPr>
              <w:pStyle w:val="Style18"/>
              <w:widowControl/>
              <w:spacing w:line="240" w:lineRule="auto"/>
              <w:rPr>
                <w:rStyle w:val="FontStyle35"/>
                <w:sz w:val="24"/>
                <w:szCs w:val="24"/>
              </w:rPr>
            </w:pPr>
            <w:r w:rsidRPr="00020499">
              <w:rPr>
                <w:rStyle w:val="FontStyle35"/>
                <w:sz w:val="24"/>
                <w:szCs w:val="24"/>
              </w:rPr>
              <w:t>- описание структуры Конституции РФ;</w:t>
            </w:r>
          </w:p>
          <w:p w:rsidR="00511C31" w:rsidRPr="00020499" w:rsidRDefault="00511C31" w:rsidP="00511C31">
            <w:pPr>
              <w:pStyle w:val="Style20"/>
              <w:widowControl/>
              <w:numPr>
                <w:ilvl w:val="0"/>
                <w:numId w:val="16"/>
              </w:numPr>
              <w:tabs>
                <w:tab w:val="left" w:pos="730"/>
              </w:tabs>
              <w:spacing w:line="240" w:lineRule="auto"/>
              <w:ind w:hanging="365"/>
              <w:rPr>
                <w:rStyle w:val="FontStyle35"/>
                <w:sz w:val="24"/>
                <w:szCs w:val="24"/>
              </w:rPr>
            </w:pPr>
            <w:r w:rsidRPr="00020499">
              <w:rPr>
                <w:rStyle w:val="FontStyle35"/>
                <w:sz w:val="24"/>
                <w:szCs w:val="24"/>
              </w:rPr>
              <w:t xml:space="preserve">- нахождение ответов на поставленные вопросы по </w:t>
            </w:r>
            <w:r w:rsidRPr="00020499">
              <w:rPr>
                <w:rStyle w:val="FontStyle35"/>
                <w:sz w:val="24"/>
                <w:szCs w:val="24"/>
              </w:rPr>
              <w:lastRenderedPageBreak/>
              <w:t>содержанию Конституции РФ;</w:t>
            </w:r>
          </w:p>
          <w:p w:rsidR="00511C31" w:rsidRPr="00020499" w:rsidRDefault="00511C31" w:rsidP="00511C31">
            <w:pPr>
              <w:pStyle w:val="Style20"/>
              <w:widowControl/>
              <w:numPr>
                <w:ilvl w:val="0"/>
                <w:numId w:val="16"/>
              </w:numPr>
              <w:tabs>
                <w:tab w:val="left" w:pos="730"/>
              </w:tabs>
              <w:spacing w:line="240" w:lineRule="auto"/>
              <w:ind w:hanging="365"/>
              <w:rPr>
                <w:rStyle w:val="FontStyle35"/>
                <w:sz w:val="24"/>
                <w:szCs w:val="24"/>
              </w:rPr>
            </w:pPr>
            <w:r w:rsidRPr="00020499">
              <w:rPr>
                <w:rStyle w:val="FontStyle35"/>
                <w:sz w:val="24"/>
                <w:szCs w:val="24"/>
              </w:rPr>
              <w:t>- различение понятия права человека и права гражданина, свободы человека и гражданина;</w:t>
            </w:r>
          </w:p>
          <w:p w:rsidR="00511C31" w:rsidRPr="00020499" w:rsidRDefault="00511C31" w:rsidP="00EE5B59">
            <w:pPr>
              <w:pStyle w:val="Style18"/>
              <w:widowControl/>
              <w:spacing w:line="240" w:lineRule="auto"/>
              <w:rPr>
                <w:rStyle w:val="FontStyle35"/>
                <w:sz w:val="24"/>
                <w:szCs w:val="24"/>
              </w:rPr>
            </w:pPr>
            <w:r w:rsidRPr="00020499">
              <w:rPr>
                <w:rStyle w:val="FontStyle35"/>
                <w:sz w:val="24"/>
                <w:szCs w:val="24"/>
              </w:rPr>
              <w:t xml:space="preserve">- определение механизмов реализации прав и свобод человека и гражданина </w:t>
            </w:r>
            <w:proofErr w:type="gramStart"/>
            <w:r w:rsidRPr="00020499">
              <w:rPr>
                <w:rStyle w:val="FontStyle35"/>
                <w:sz w:val="24"/>
                <w:szCs w:val="24"/>
              </w:rPr>
              <w:t>согласно законодательства</w:t>
            </w:r>
            <w:proofErr w:type="gramEnd"/>
            <w:r w:rsidRPr="00020499">
              <w:rPr>
                <w:rStyle w:val="FontStyle35"/>
                <w:sz w:val="24"/>
                <w:szCs w:val="24"/>
              </w:rPr>
              <w:t xml:space="preserve"> РФ;</w:t>
            </w:r>
          </w:p>
          <w:p w:rsidR="00511C31" w:rsidRPr="00020499" w:rsidRDefault="00511C31" w:rsidP="00511C31">
            <w:pPr>
              <w:pStyle w:val="Style20"/>
              <w:widowControl/>
              <w:numPr>
                <w:ilvl w:val="0"/>
                <w:numId w:val="16"/>
              </w:numPr>
              <w:tabs>
                <w:tab w:val="left" w:pos="730"/>
              </w:tabs>
              <w:spacing w:line="240" w:lineRule="auto"/>
              <w:ind w:hanging="365"/>
              <w:rPr>
                <w:rStyle w:val="FontStyle35"/>
                <w:sz w:val="24"/>
                <w:szCs w:val="24"/>
              </w:rPr>
            </w:pPr>
            <w:r w:rsidRPr="00020499">
              <w:rPr>
                <w:rStyle w:val="FontStyle35"/>
                <w:sz w:val="24"/>
                <w:szCs w:val="24"/>
              </w:rPr>
              <w:t>- нахождение правильного решения в проблемных ситуационных задачах.</w:t>
            </w:r>
          </w:p>
        </w:tc>
      </w:tr>
      <w:tr w:rsidR="00511C31" w:rsidRPr="00020499" w:rsidTr="00511C31">
        <w:tc>
          <w:tcPr>
            <w:tcW w:w="4111" w:type="dxa"/>
          </w:tcPr>
          <w:p w:rsidR="00511C31" w:rsidRPr="00020499" w:rsidRDefault="00511C31" w:rsidP="00EE5B59">
            <w:pPr>
              <w:pStyle w:val="Style21"/>
              <w:widowControl/>
              <w:tabs>
                <w:tab w:val="left" w:pos="288"/>
              </w:tabs>
              <w:spacing w:line="240" w:lineRule="auto"/>
              <w:jc w:val="left"/>
              <w:rPr>
                <w:rStyle w:val="FontStyle35"/>
                <w:sz w:val="24"/>
                <w:szCs w:val="24"/>
              </w:rPr>
            </w:pPr>
            <w:r w:rsidRPr="00020499">
              <w:rPr>
                <w:rStyle w:val="FontStyle27"/>
                <w:sz w:val="24"/>
                <w:szCs w:val="24"/>
              </w:rPr>
              <w:lastRenderedPageBreak/>
              <w:t>Основные правовые нормы общих и специальных отраслей права</w:t>
            </w:r>
          </w:p>
        </w:tc>
        <w:tc>
          <w:tcPr>
            <w:tcW w:w="6095" w:type="dxa"/>
          </w:tcPr>
          <w:p w:rsidR="00511C31" w:rsidRPr="00020499" w:rsidRDefault="00511C31" w:rsidP="00EE5B59">
            <w:pPr>
              <w:pStyle w:val="Style18"/>
              <w:widowControl/>
              <w:spacing w:line="240" w:lineRule="auto"/>
              <w:jc w:val="both"/>
              <w:rPr>
                <w:rStyle w:val="FontStyle35"/>
                <w:sz w:val="24"/>
                <w:szCs w:val="24"/>
              </w:rPr>
            </w:pPr>
            <w:r w:rsidRPr="00020499">
              <w:rPr>
                <w:rStyle w:val="FontStyle35"/>
                <w:sz w:val="24"/>
                <w:szCs w:val="24"/>
              </w:rPr>
              <w:t>- правильное оформление деловой документации;</w:t>
            </w:r>
          </w:p>
          <w:p w:rsidR="00511C31" w:rsidRPr="00020499" w:rsidRDefault="00511C31" w:rsidP="00511C31">
            <w:pPr>
              <w:pStyle w:val="Style20"/>
              <w:widowControl/>
              <w:numPr>
                <w:ilvl w:val="0"/>
                <w:numId w:val="16"/>
              </w:numPr>
              <w:tabs>
                <w:tab w:val="left" w:pos="730"/>
              </w:tabs>
              <w:spacing w:line="240" w:lineRule="auto"/>
              <w:ind w:hanging="365"/>
              <w:rPr>
                <w:rStyle w:val="FontStyle35"/>
                <w:sz w:val="24"/>
                <w:szCs w:val="24"/>
              </w:rPr>
            </w:pPr>
            <w:r w:rsidRPr="00020499">
              <w:rPr>
                <w:rStyle w:val="FontStyle35"/>
                <w:sz w:val="24"/>
                <w:szCs w:val="24"/>
              </w:rPr>
              <w:t>- нахождение правильного решения в проблемных ситуационных задачах, используя нормативно-правовые акты.</w:t>
            </w:r>
          </w:p>
        </w:tc>
      </w:tr>
    </w:tbl>
    <w:p w:rsidR="00F947CF" w:rsidRPr="00511C31" w:rsidRDefault="00F947CF" w:rsidP="00897D66"/>
    <w:sectPr w:rsidR="00F947CF" w:rsidRPr="00511C31" w:rsidSect="000B35ED">
      <w:footerReference w:type="default" r:id="rId11"/>
      <w:type w:val="continuous"/>
      <w:pgSz w:w="11905" w:h="16837"/>
      <w:pgMar w:top="1200" w:right="489" w:bottom="1560" w:left="78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4728" w:rsidRDefault="0086472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864728" w:rsidRDefault="0086472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81885"/>
    </w:sdtPr>
    <w:sdtContent>
      <w:p w:rsidR="00BA27F6" w:rsidRDefault="00863BF1" w:rsidP="001B5E15">
        <w:pPr>
          <w:pStyle w:val="ac"/>
          <w:framePr w:w="12550" w:h="158" w:wrap="none" w:vAnchor="text" w:hAnchor="page" w:x="1" w:y="-925"/>
          <w:jc w:val="right"/>
        </w:pPr>
        <w:fldSimple w:instr=" PAGE   \* MERGEFORMAT ">
          <w:r w:rsidR="00B64317">
            <w:rPr>
              <w:noProof/>
            </w:rPr>
            <w:t>2</w:t>
          </w:r>
        </w:fldSimple>
      </w:p>
    </w:sdtContent>
  </w:sdt>
  <w:p w:rsidR="00BA27F6" w:rsidRDefault="00BA27F6">
    <w:pPr>
      <w:pStyle w:val="a5"/>
      <w:framePr w:w="12550" w:h="158" w:wrap="none" w:vAnchor="text" w:hAnchor="page" w:x="1" w:y="-925"/>
      <w:shd w:val="clear" w:color="auto" w:fill="auto"/>
      <w:ind w:left="1093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7F6" w:rsidRDefault="00863BF1">
    <w:pPr>
      <w:pStyle w:val="ac"/>
      <w:jc w:val="center"/>
    </w:pPr>
    <w:fldSimple w:instr=" PAGE ">
      <w:r w:rsidR="00B64317">
        <w:rPr>
          <w:noProof/>
        </w:rPr>
        <w:t>9</w:t>
      </w:r>
    </w:fldSimple>
  </w:p>
  <w:p w:rsidR="00BA27F6" w:rsidRDefault="00BA27F6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7F6" w:rsidRDefault="00863BF1">
    <w:pPr>
      <w:pStyle w:val="a5"/>
      <w:framePr w:h="216" w:wrap="none" w:vAnchor="text" w:hAnchor="page" w:x="15567" w:y="-924"/>
      <w:shd w:val="clear" w:color="auto" w:fill="auto"/>
      <w:jc w:val="both"/>
    </w:pPr>
    <w:r w:rsidRPr="00863BF1">
      <w:fldChar w:fldCharType="begin"/>
    </w:r>
    <w:r w:rsidR="00BA27F6">
      <w:instrText xml:space="preserve"> PAGE \* MERGEFORMAT </w:instrText>
    </w:r>
    <w:r w:rsidRPr="00863BF1">
      <w:fldChar w:fldCharType="separate"/>
    </w:r>
    <w:r w:rsidR="00B64317" w:rsidRPr="00B64317">
      <w:rPr>
        <w:rStyle w:val="11pt"/>
      </w:rPr>
      <w:t>13</w:t>
    </w:r>
    <w:r>
      <w:rPr>
        <w:rStyle w:val="11pt"/>
      </w:rPr>
      <w:fldChar w:fldCharType="end"/>
    </w:r>
  </w:p>
  <w:p w:rsidR="00BA27F6" w:rsidRDefault="00BA27F6">
    <w:pPr>
      <w:rPr>
        <w:rFonts w:cs="Times New Roman"/>
        <w:color w:val="auto"/>
        <w:sz w:val="2"/>
        <w:szCs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7F6" w:rsidRDefault="00863BF1">
    <w:pPr>
      <w:pStyle w:val="a5"/>
      <w:framePr w:w="12550" w:h="158" w:wrap="none" w:vAnchor="text" w:hAnchor="page" w:x="1" w:y="-925"/>
      <w:shd w:val="clear" w:color="auto" w:fill="auto"/>
      <w:ind w:left="10939"/>
    </w:pPr>
    <w:r w:rsidRPr="00863BF1">
      <w:fldChar w:fldCharType="begin"/>
    </w:r>
    <w:r w:rsidR="00BA27F6">
      <w:instrText xml:space="preserve"> PAGE \* MERGEFORMAT </w:instrText>
    </w:r>
    <w:r w:rsidRPr="00863BF1">
      <w:fldChar w:fldCharType="separate"/>
    </w:r>
    <w:r w:rsidR="00B64317" w:rsidRPr="00B64317">
      <w:rPr>
        <w:rStyle w:val="11pt"/>
      </w:rPr>
      <w:t>17</w:t>
    </w:r>
    <w:r>
      <w:rPr>
        <w:rStyle w:val="11pt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4728" w:rsidRDefault="0086472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864728" w:rsidRDefault="0086472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7">
    <w:nsid w:val="0000000F"/>
    <w:multiLevelType w:val="multilevel"/>
    <w:tmpl w:val="0000000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8">
    <w:nsid w:val="00000011"/>
    <w:multiLevelType w:val="multilevel"/>
    <w:tmpl w:val="0000001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9">
    <w:nsid w:val="00000013"/>
    <w:multiLevelType w:val="multilevel"/>
    <w:tmpl w:val="00000012"/>
    <w:lvl w:ilvl="0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10">
    <w:nsid w:val="00000015"/>
    <w:multiLevelType w:val="multilevel"/>
    <w:tmpl w:val="0000001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11">
    <w:nsid w:val="00000017"/>
    <w:multiLevelType w:val="multilevel"/>
    <w:tmpl w:val="0000001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12">
    <w:nsid w:val="2B6159F0"/>
    <w:multiLevelType w:val="multilevel"/>
    <w:tmpl w:val="82B6F9C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01" w:hanging="375"/>
      </w:pPr>
      <w:rPr>
        <w:rFonts w:hint="default"/>
        <w:u w:val="none"/>
      </w:rPr>
    </w:lvl>
    <w:lvl w:ilvl="2">
      <w:start w:val="1"/>
      <w:numFmt w:val="decimalZero"/>
      <w:isLgl/>
      <w:lvlText w:val="%1.%2.%3"/>
      <w:lvlJc w:val="left"/>
      <w:pPr>
        <w:ind w:left="1374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1848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1962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2436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255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3024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3498" w:hanging="2160"/>
      </w:pPr>
      <w:rPr>
        <w:rFonts w:hint="default"/>
        <w:u w:val="single"/>
      </w:rPr>
    </w:lvl>
  </w:abstractNum>
  <w:abstractNum w:abstractNumId="13">
    <w:nsid w:val="2E4373A4"/>
    <w:multiLevelType w:val="singleLevel"/>
    <w:tmpl w:val="4AB0B096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4">
    <w:nsid w:val="56960DC6"/>
    <w:multiLevelType w:val="hybridMultilevel"/>
    <w:tmpl w:val="5A3047F8"/>
    <w:lvl w:ilvl="0" w:tplc="97F4E538">
      <w:start w:val="1"/>
      <w:numFmt w:val="decimal"/>
      <w:lvlText w:val="%1."/>
      <w:lvlJc w:val="left"/>
      <w:pPr>
        <w:ind w:left="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0" w:hanging="360"/>
      </w:pPr>
    </w:lvl>
    <w:lvl w:ilvl="2" w:tplc="0419001B" w:tentative="1">
      <w:start w:val="1"/>
      <w:numFmt w:val="lowerRoman"/>
      <w:lvlText w:val="%3."/>
      <w:lvlJc w:val="right"/>
      <w:pPr>
        <w:ind w:left="2120" w:hanging="180"/>
      </w:pPr>
    </w:lvl>
    <w:lvl w:ilvl="3" w:tplc="0419000F" w:tentative="1">
      <w:start w:val="1"/>
      <w:numFmt w:val="decimal"/>
      <w:lvlText w:val="%4."/>
      <w:lvlJc w:val="left"/>
      <w:pPr>
        <w:ind w:left="2840" w:hanging="360"/>
      </w:pPr>
    </w:lvl>
    <w:lvl w:ilvl="4" w:tplc="04190019" w:tentative="1">
      <w:start w:val="1"/>
      <w:numFmt w:val="lowerLetter"/>
      <w:lvlText w:val="%5."/>
      <w:lvlJc w:val="left"/>
      <w:pPr>
        <w:ind w:left="3560" w:hanging="360"/>
      </w:pPr>
    </w:lvl>
    <w:lvl w:ilvl="5" w:tplc="0419001B" w:tentative="1">
      <w:start w:val="1"/>
      <w:numFmt w:val="lowerRoman"/>
      <w:lvlText w:val="%6."/>
      <w:lvlJc w:val="right"/>
      <w:pPr>
        <w:ind w:left="4280" w:hanging="180"/>
      </w:pPr>
    </w:lvl>
    <w:lvl w:ilvl="6" w:tplc="0419000F" w:tentative="1">
      <w:start w:val="1"/>
      <w:numFmt w:val="decimal"/>
      <w:lvlText w:val="%7."/>
      <w:lvlJc w:val="left"/>
      <w:pPr>
        <w:ind w:left="5000" w:hanging="360"/>
      </w:pPr>
    </w:lvl>
    <w:lvl w:ilvl="7" w:tplc="04190019" w:tentative="1">
      <w:start w:val="1"/>
      <w:numFmt w:val="lowerLetter"/>
      <w:lvlText w:val="%8."/>
      <w:lvlJc w:val="left"/>
      <w:pPr>
        <w:ind w:left="5720" w:hanging="360"/>
      </w:pPr>
    </w:lvl>
    <w:lvl w:ilvl="8" w:tplc="041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15">
    <w:nsid w:val="6F542A4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34"/>
        </w:tabs>
        <w:ind w:left="934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366"/>
        </w:tabs>
        <w:ind w:left="1366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70"/>
        </w:tabs>
        <w:ind w:left="1870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374"/>
        </w:tabs>
        <w:ind w:left="2374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78"/>
        </w:tabs>
        <w:ind w:left="2878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382"/>
        </w:tabs>
        <w:ind w:left="3382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886"/>
        </w:tabs>
        <w:ind w:left="3886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462"/>
        </w:tabs>
        <w:ind w:left="4462" w:hanging="144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4"/>
  </w:num>
  <w:num w:numId="14">
    <w:abstractNumId w:val="12"/>
  </w:num>
  <w:num w:numId="15">
    <w:abstractNumId w:val="15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58369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968C4"/>
    <w:rsid w:val="00011A3D"/>
    <w:rsid w:val="00025A72"/>
    <w:rsid w:val="000316CB"/>
    <w:rsid w:val="00037654"/>
    <w:rsid w:val="0004423F"/>
    <w:rsid w:val="00051DA2"/>
    <w:rsid w:val="00061255"/>
    <w:rsid w:val="0006140B"/>
    <w:rsid w:val="00066749"/>
    <w:rsid w:val="0007540F"/>
    <w:rsid w:val="000764CA"/>
    <w:rsid w:val="0009477D"/>
    <w:rsid w:val="00096470"/>
    <w:rsid w:val="000A4A36"/>
    <w:rsid w:val="000B35ED"/>
    <w:rsid w:val="000C5CAD"/>
    <w:rsid w:val="000C785D"/>
    <w:rsid w:val="000D0A1B"/>
    <w:rsid w:val="000D15BA"/>
    <w:rsid w:val="000D58C5"/>
    <w:rsid w:val="000E3BD8"/>
    <w:rsid w:val="000F5402"/>
    <w:rsid w:val="00106980"/>
    <w:rsid w:val="001112DC"/>
    <w:rsid w:val="0012648F"/>
    <w:rsid w:val="001426F1"/>
    <w:rsid w:val="0014497E"/>
    <w:rsid w:val="0014609F"/>
    <w:rsid w:val="00152024"/>
    <w:rsid w:val="00154D22"/>
    <w:rsid w:val="00171507"/>
    <w:rsid w:val="00185D83"/>
    <w:rsid w:val="001867A8"/>
    <w:rsid w:val="0019000D"/>
    <w:rsid w:val="001910CF"/>
    <w:rsid w:val="001B3966"/>
    <w:rsid w:val="001B3B3A"/>
    <w:rsid w:val="001B5E15"/>
    <w:rsid w:val="001C349A"/>
    <w:rsid w:val="001C5E55"/>
    <w:rsid w:val="001D0F6B"/>
    <w:rsid w:val="001D3605"/>
    <w:rsid w:val="001F7D09"/>
    <w:rsid w:val="00236398"/>
    <w:rsid w:val="00240030"/>
    <w:rsid w:val="0025236D"/>
    <w:rsid w:val="00263787"/>
    <w:rsid w:val="002639E6"/>
    <w:rsid w:val="00267240"/>
    <w:rsid w:val="00276DC6"/>
    <w:rsid w:val="002933F8"/>
    <w:rsid w:val="002938D4"/>
    <w:rsid w:val="002D3C3A"/>
    <w:rsid w:val="002E532C"/>
    <w:rsid w:val="002E7A85"/>
    <w:rsid w:val="002F0EAE"/>
    <w:rsid w:val="002F1990"/>
    <w:rsid w:val="002F2185"/>
    <w:rsid w:val="002F5913"/>
    <w:rsid w:val="002F5E28"/>
    <w:rsid w:val="00302D47"/>
    <w:rsid w:val="00315DFB"/>
    <w:rsid w:val="00316B97"/>
    <w:rsid w:val="00317500"/>
    <w:rsid w:val="00322F37"/>
    <w:rsid w:val="00355301"/>
    <w:rsid w:val="00384A81"/>
    <w:rsid w:val="00385879"/>
    <w:rsid w:val="003879E3"/>
    <w:rsid w:val="00396042"/>
    <w:rsid w:val="003A0236"/>
    <w:rsid w:val="003C3664"/>
    <w:rsid w:val="003C54B8"/>
    <w:rsid w:val="003D1FB7"/>
    <w:rsid w:val="0040064F"/>
    <w:rsid w:val="00402E33"/>
    <w:rsid w:val="004127FE"/>
    <w:rsid w:val="004226BA"/>
    <w:rsid w:val="0042281D"/>
    <w:rsid w:val="004246C7"/>
    <w:rsid w:val="00424979"/>
    <w:rsid w:val="004305BD"/>
    <w:rsid w:val="004342C3"/>
    <w:rsid w:val="00452CFE"/>
    <w:rsid w:val="0045356E"/>
    <w:rsid w:val="004570D5"/>
    <w:rsid w:val="0046171A"/>
    <w:rsid w:val="00463EC6"/>
    <w:rsid w:val="00464AB8"/>
    <w:rsid w:val="004665AD"/>
    <w:rsid w:val="00483D10"/>
    <w:rsid w:val="00493C72"/>
    <w:rsid w:val="0049798D"/>
    <w:rsid w:val="004A28F2"/>
    <w:rsid w:val="004A6BE4"/>
    <w:rsid w:val="004D1834"/>
    <w:rsid w:val="004E68BB"/>
    <w:rsid w:val="004F6B92"/>
    <w:rsid w:val="00511C31"/>
    <w:rsid w:val="00515585"/>
    <w:rsid w:val="00520846"/>
    <w:rsid w:val="005363DF"/>
    <w:rsid w:val="005468C9"/>
    <w:rsid w:val="00552440"/>
    <w:rsid w:val="005674E7"/>
    <w:rsid w:val="005721A9"/>
    <w:rsid w:val="005976C6"/>
    <w:rsid w:val="005B1A5C"/>
    <w:rsid w:val="005B440E"/>
    <w:rsid w:val="005C64FD"/>
    <w:rsid w:val="005D21F3"/>
    <w:rsid w:val="005D5474"/>
    <w:rsid w:val="005E129D"/>
    <w:rsid w:val="005E7B41"/>
    <w:rsid w:val="005F232E"/>
    <w:rsid w:val="005F2612"/>
    <w:rsid w:val="005F692E"/>
    <w:rsid w:val="006032A0"/>
    <w:rsid w:val="0061133D"/>
    <w:rsid w:val="0061159E"/>
    <w:rsid w:val="00624FCD"/>
    <w:rsid w:val="006251AD"/>
    <w:rsid w:val="00625E89"/>
    <w:rsid w:val="00633F88"/>
    <w:rsid w:val="006445FF"/>
    <w:rsid w:val="00644DB4"/>
    <w:rsid w:val="0067135B"/>
    <w:rsid w:val="00671F71"/>
    <w:rsid w:val="006828F0"/>
    <w:rsid w:val="006936DB"/>
    <w:rsid w:val="0069649D"/>
    <w:rsid w:val="006A1668"/>
    <w:rsid w:val="006A69CB"/>
    <w:rsid w:val="006B0009"/>
    <w:rsid w:val="006B4D09"/>
    <w:rsid w:val="006D0AA6"/>
    <w:rsid w:val="006D5650"/>
    <w:rsid w:val="006E20FB"/>
    <w:rsid w:val="006F3952"/>
    <w:rsid w:val="00700220"/>
    <w:rsid w:val="00702BCA"/>
    <w:rsid w:val="007038AF"/>
    <w:rsid w:val="00707D2D"/>
    <w:rsid w:val="007226A9"/>
    <w:rsid w:val="00731339"/>
    <w:rsid w:val="007332CA"/>
    <w:rsid w:val="00750607"/>
    <w:rsid w:val="00754537"/>
    <w:rsid w:val="00755A47"/>
    <w:rsid w:val="007625D6"/>
    <w:rsid w:val="00764C94"/>
    <w:rsid w:val="00793F46"/>
    <w:rsid w:val="00797F0D"/>
    <w:rsid w:val="007C5A85"/>
    <w:rsid w:val="007C7CEF"/>
    <w:rsid w:val="00807D3A"/>
    <w:rsid w:val="00827B4E"/>
    <w:rsid w:val="00830F90"/>
    <w:rsid w:val="008436A5"/>
    <w:rsid w:val="008473AE"/>
    <w:rsid w:val="00854984"/>
    <w:rsid w:val="0085709D"/>
    <w:rsid w:val="008612E6"/>
    <w:rsid w:val="00863BF1"/>
    <w:rsid w:val="00864728"/>
    <w:rsid w:val="008673A1"/>
    <w:rsid w:val="0087629D"/>
    <w:rsid w:val="008807D9"/>
    <w:rsid w:val="00882E4C"/>
    <w:rsid w:val="00885CA6"/>
    <w:rsid w:val="00897D66"/>
    <w:rsid w:val="008B4BC6"/>
    <w:rsid w:val="008C24F9"/>
    <w:rsid w:val="008E527E"/>
    <w:rsid w:val="008E6D78"/>
    <w:rsid w:val="00912A39"/>
    <w:rsid w:val="009222A4"/>
    <w:rsid w:val="0092672E"/>
    <w:rsid w:val="0092772B"/>
    <w:rsid w:val="0093158E"/>
    <w:rsid w:val="009373D5"/>
    <w:rsid w:val="00937C26"/>
    <w:rsid w:val="00954A67"/>
    <w:rsid w:val="009614E3"/>
    <w:rsid w:val="00963A24"/>
    <w:rsid w:val="009657E4"/>
    <w:rsid w:val="009677A1"/>
    <w:rsid w:val="00970DA3"/>
    <w:rsid w:val="00987775"/>
    <w:rsid w:val="00992B4E"/>
    <w:rsid w:val="009954BB"/>
    <w:rsid w:val="00997A14"/>
    <w:rsid w:val="009A6AAF"/>
    <w:rsid w:val="009A6E17"/>
    <w:rsid w:val="009B1693"/>
    <w:rsid w:val="009D2DF7"/>
    <w:rsid w:val="009D43A8"/>
    <w:rsid w:val="009F7484"/>
    <w:rsid w:val="009F7BE3"/>
    <w:rsid w:val="00A17573"/>
    <w:rsid w:val="00A36A2A"/>
    <w:rsid w:val="00A421CB"/>
    <w:rsid w:val="00A6063A"/>
    <w:rsid w:val="00A64AC7"/>
    <w:rsid w:val="00A93599"/>
    <w:rsid w:val="00A968C4"/>
    <w:rsid w:val="00A968F2"/>
    <w:rsid w:val="00AA025D"/>
    <w:rsid w:val="00AA0835"/>
    <w:rsid w:val="00AB384D"/>
    <w:rsid w:val="00AB52D5"/>
    <w:rsid w:val="00AB6107"/>
    <w:rsid w:val="00AC78B4"/>
    <w:rsid w:val="00AD1497"/>
    <w:rsid w:val="00AD6422"/>
    <w:rsid w:val="00AD6F75"/>
    <w:rsid w:val="00AF2788"/>
    <w:rsid w:val="00AF3412"/>
    <w:rsid w:val="00AF354C"/>
    <w:rsid w:val="00AF5F49"/>
    <w:rsid w:val="00B04B4D"/>
    <w:rsid w:val="00B102EC"/>
    <w:rsid w:val="00B21FDD"/>
    <w:rsid w:val="00B328F6"/>
    <w:rsid w:val="00B445C2"/>
    <w:rsid w:val="00B57838"/>
    <w:rsid w:val="00B57F2D"/>
    <w:rsid w:val="00B64317"/>
    <w:rsid w:val="00B93E7C"/>
    <w:rsid w:val="00BA27F6"/>
    <w:rsid w:val="00BA46E9"/>
    <w:rsid w:val="00BB0C69"/>
    <w:rsid w:val="00BD48ED"/>
    <w:rsid w:val="00BE06C1"/>
    <w:rsid w:val="00BE2FA9"/>
    <w:rsid w:val="00C13389"/>
    <w:rsid w:val="00C17A15"/>
    <w:rsid w:val="00C55852"/>
    <w:rsid w:val="00C578C8"/>
    <w:rsid w:val="00C57E7C"/>
    <w:rsid w:val="00C7091B"/>
    <w:rsid w:val="00C8186A"/>
    <w:rsid w:val="00CA5099"/>
    <w:rsid w:val="00CB00A2"/>
    <w:rsid w:val="00CC0945"/>
    <w:rsid w:val="00CC1E36"/>
    <w:rsid w:val="00CE4BCC"/>
    <w:rsid w:val="00CF259C"/>
    <w:rsid w:val="00CF5CC9"/>
    <w:rsid w:val="00CF7DE7"/>
    <w:rsid w:val="00D12F2B"/>
    <w:rsid w:val="00D14338"/>
    <w:rsid w:val="00D34092"/>
    <w:rsid w:val="00D36407"/>
    <w:rsid w:val="00D537A3"/>
    <w:rsid w:val="00D53D7B"/>
    <w:rsid w:val="00D55ED1"/>
    <w:rsid w:val="00D7157C"/>
    <w:rsid w:val="00D71DCB"/>
    <w:rsid w:val="00D94C81"/>
    <w:rsid w:val="00DA63CC"/>
    <w:rsid w:val="00DB01A9"/>
    <w:rsid w:val="00DB358F"/>
    <w:rsid w:val="00DE131F"/>
    <w:rsid w:val="00DE480A"/>
    <w:rsid w:val="00E0747F"/>
    <w:rsid w:val="00E13FAF"/>
    <w:rsid w:val="00E20369"/>
    <w:rsid w:val="00E3020A"/>
    <w:rsid w:val="00E3483E"/>
    <w:rsid w:val="00E35AF6"/>
    <w:rsid w:val="00E37908"/>
    <w:rsid w:val="00E51BFB"/>
    <w:rsid w:val="00E67450"/>
    <w:rsid w:val="00E70696"/>
    <w:rsid w:val="00E7537C"/>
    <w:rsid w:val="00E764CC"/>
    <w:rsid w:val="00E8187B"/>
    <w:rsid w:val="00E83313"/>
    <w:rsid w:val="00E8759C"/>
    <w:rsid w:val="00EA4159"/>
    <w:rsid w:val="00EB3F68"/>
    <w:rsid w:val="00EB6BEE"/>
    <w:rsid w:val="00EC06AD"/>
    <w:rsid w:val="00EC5AA8"/>
    <w:rsid w:val="00ED20F7"/>
    <w:rsid w:val="00ED4A6A"/>
    <w:rsid w:val="00ED61B2"/>
    <w:rsid w:val="00ED72F0"/>
    <w:rsid w:val="00EE0468"/>
    <w:rsid w:val="00EE05DB"/>
    <w:rsid w:val="00EE5B59"/>
    <w:rsid w:val="00EF02D4"/>
    <w:rsid w:val="00EF41E8"/>
    <w:rsid w:val="00F06F4A"/>
    <w:rsid w:val="00F1262B"/>
    <w:rsid w:val="00F13227"/>
    <w:rsid w:val="00F2240F"/>
    <w:rsid w:val="00F370AE"/>
    <w:rsid w:val="00F37994"/>
    <w:rsid w:val="00F44F43"/>
    <w:rsid w:val="00F60E13"/>
    <w:rsid w:val="00F6427B"/>
    <w:rsid w:val="00F771A7"/>
    <w:rsid w:val="00F947CF"/>
    <w:rsid w:val="00F94DB6"/>
    <w:rsid w:val="00FB3FE8"/>
    <w:rsid w:val="00FB5055"/>
    <w:rsid w:val="00FC015A"/>
    <w:rsid w:val="00FD2132"/>
    <w:rsid w:val="00FD7929"/>
    <w:rsid w:val="00FE1596"/>
    <w:rsid w:val="00FE49FE"/>
    <w:rsid w:val="00FF7C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83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6C6"/>
    <w:pPr>
      <w:spacing w:after="0" w:line="240" w:lineRule="auto"/>
    </w:pPr>
    <w:rPr>
      <w:rFonts w:cs="Arial Unicode MS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A28F2"/>
    <w:pPr>
      <w:keepNext/>
      <w:keepLines/>
      <w:widowControl w:val="0"/>
      <w:suppressAutoHyphens/>
      <w:autoSpaceDE w:val="0"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2">
    <w:name w:val="heading 2"/>
    <w:basedOn w:val="a"/>
    <w:link w:val="20"/>
    <w:uiPriority w:val="9"/>
    <w:qFormat/>
    <w:rsid w:val="00AA083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19000D"/>
    <w:pPr>
      <w:keepNext/>
      <w:keepLines/>
      <w:widowControl w:val="0"/>
      <w:suppressAutoHyphens/>
      <w:autoSpaceDE w:val="0"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28F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F5F49"/>
    <w:rPr>
      <w:rFonts w:cs="Times New Roman"/>
      <w:color w:val="auto"/>
      <w:u w:val="single"/>
    </w:rPr>
  </w:style>
  <w:style w:type="character" w:customStyle="1" w:styleId="21">
    <w:name w:val="Основной текст (2)_"/>
    <w:basedOn w:val="a0"/>
    <w:link w:val="22"/>
    <w:uiPriority w:val="99"/>
    <w:locked/>
    <w:rsid w:val="00AF5F49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1">
    <w:name w:val="Заголовок №1_"/>
    <w:basedOn w:val="a0"/>
    <w:link w:val="12"/>
    <w:uiPriority w:val="99"/>
    <w:locked/>
    <w:rsid w:val="00AF5F49"/>
    <w:rPr>
      <w:rFonts w:ascii="Times New Roman" w:hAnsi="Times New Roman" w:cs="Times New Roman"/>
      <w:b/>
      <w:bCs/>
      <w:spacing w:val="0"/>
      <w:sz w:val="30"/>
      <w:szCs w:val="30"/>
    </w:rPr>
  </w:style>
  <w:style w:type="character" w:customStyle="1" w:styleId="23">
    <w:name w:val="Заголовок №2_"/>
    <w:basedOn w:val="a0"/>
    <w:link w:val="210"/>
    <w:uiPriority w:val="99"/>
    <w:locked/>
    <w:rsid w:val="00AF5F49"/>
    <w:rPr>
      <w:rFonts w:ascii="Times New Roman" w:hAnsi="Times New Roman" w:cs="Times New Roman"/>
      <w:spacing w:val="0"/>
      <w:sz w:val="31"/>
      <w:szCs w:val="31"/>
    </w:rPr>
  </w:style>
  <w:style w:type="character" w:customStyle="1" w:styleId="24">
    <w:name w:val="Заголовок №2"/>
    <w:basedOn w:val="23"/>
    <w:uiPriority w:val="99"/>
    <w:rsid w:val="00AF5F49"/>
    <w:rPr>
      <w:rFonts w:ascii="Times New Roman" w:hAnsi="Times New Roman" w:cs="Times New Roman"/>
      <w:spacing w:val="0"/>
      <w:sz w:val="31"/>
      <w:szCs w:val="31"/>
      <w:u w:val="single"/>
    </w:rPr>
  </w:style>
  <w:style w:type="character" w:customStyle="1" w:styleId="31">
    <w:name w:val="Основной текст (3)_"/>
    <w:basedOn w:val="a0"/>
    <w:link w:val="310"/>
    <w:uiPriority w:val="99"/>
    <w:locked/>
    <w:rsid w:val="00AF5F49"/>
    <w:rPr>
      <w:rFonts w:ascii="Times New Roman" w:hAnsi="Times New Roman" w:cs="Times New Roman"/>
      <w:spacing w:val="0"/>
      <w:sz w:val="23"/>
      <w:szCs w:val="23"/>
    </w:rPr>
  </w:style>
  <w:style w:type="character" w:customStyle="1" w:styleId="32">
    <w:name w:val="Основной текст (3)"/>
    <w:basedOn w:val="31"/>
    <w:uiPriority w:val="99"/>
    <w:rsid w:val="00AF5F49"/>
    <w:rPr>
      <w:rFonts w:ascii="Times New Roman" w:hAnsi="Times New Roman" w:cs="Times New Roman"/>
      <w:spacing w:val="0"/>
      <w:sz w:val="23"/>
      <w:szCs w:val="23"/>
      <w:u w:val="single"/>
    </w:rPr>
  </w:style>
  <w:style w:type="character" w:customStyle="1" w:styleId="4">
    <w:name w:val="Основной текст (4)_"/>
    <w:basedOn w:val="a0"/>
    <w:link w:val="40"/>
    <w:uiPriority w:val="99"/>
    <w:locked/>
    <w:rsid w:val="00AF5F49"/>
    <w:rPr>
      <w:rFonts w:ascii="Times New Roman" w:hAnsi="Times New Roman" w:cs="Times New Roman"/>
      <w:sz w:val="21"/>
      <w:szCs w:val="21"/>
    </w:rPr>
  </w:style>
  <w:style w:type="character" w:customStyle="1" w:styleId="a4">
    <w:name w:val="Колонтитул_"/>
    <w:basedOn w:val="a0"/>
    <w:link w:val="a5"/>
    <w:uiPriority w:val="99"/>
    <w:locked/>
    <w:rsid w:val="00AF5F49"/>
    <w:rPr>
      <w:rFonts w:ascii="Times New Roman" w:hAnsi="Times New Roman" w:cs="Times New Roman"/>
      <w:noProof/>
      <w:sz w:val="20"/>
      <w:szCs w:val="20"/>
    </w:rPr>
  </w:style>
  <w:style w:type="character" w:customStyle="1" w:styleId="11pt">
    <w:name w:val="Колонтитул + 11 pt"/>
    <w:basedOn w:val="a4"/>
    <w:uiPriority w:val="99"/>
    <w:rsid w:val="00AF5F49"/>
    <w:rPr>
      <w:rFonts w:ascii="Times New Roman" w:hAnsi="Times New Roman" w:cs="Times New Roman"/>
      <w:noProof/>
      <w:spacing w:val="0"/>
      <w:sz w:val="22"/>
      <w:szCs w:val="22"/>
    </w:rPr>
  </w:style>
  <w:style w:type="character" w:customStyle="1" w:styleId="5">
    <w:name w:val="Заголовок №5_"/>
    <w:basedOn w:val="a0"/>
    <w:link w:val="50"/>
    <w:uiPriority w:val="99"/>
    <w:locked/>
    <w:rsid w:val="00AF5F49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33">
    <w:name w:val="Основной текст (3) + Полужирный"/>
    <w:basedOn w:val="31"/>
    <w:uiPriority w:val="99"/>
    <w:rsid w:val="00AF5F49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320">
    <w:name w:val="Заголовок №3 (2)_"/>
    <w:basedOn w:val="a0"/>
    <w:link w:val="321"/>
    <w:uiPriority w:val="99"/>
    <w:locked/>
    <w:rsid w:val="00AF5F49"/>
    <w:rPr>
      <w:rFonts w:ascii="Times New Roman" w:hAnsi="Times New Roman" w:cs="Times New Roman"/>
      <w:spacing w:val="0"/>
      <w:sz w:val="27"/>
      <w:szCs w:val="27"/>
    </w:rPr>
  </w:style>
  <w:style w:type="character" w:customStyle="1" w:styleId="25">
    <w:name w:val="Основной текст (2) + Не полужирный"/>
    <w:basedOn w:val="21"/>
    <w:uiPriority w:val="99"/>
    <w:rsid w:val="00AF5F49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41">
    <w:name w:val="Заголовок №4_"/>
    <w:basedOn w:val="a0"/>
    <w:link w:val="410"/>
    <w:uiPriority w:val="99"/>
    <w:locked/>
    <w:rsid w:val="00AF5F49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34">
    <w:name w:val="Заголовок №3_"/>
    <w:basedOn w:val="a0"/>
    <w:link w:val="311"/>
    <w:uiPriority w:val="99"/>
    <w:locked/>
    <w:rsid w:val="00AF5F49"/>
    <w:rPr>
      <w:rFonts w:ascii="Times New Roman" w:hAnsi="Times New Roman" w:cs="Times New Roman"/>
      <w:b/>
      <w:bCs/>
      <w:i/>
      <w:iCs/>
      <w:spacing w:val="0"/>
      <w:sz w:val="27"/>
      <w:szCs w:val="27"/>
    </w:rPr>
  </w:style>
  <w:style w:type="character" w:customStyle="1" w:styleId="35">
    <w:name w:val="Заголовок №3"/>
    <w:basedOn w:val="34"/>
    <w:uiPriority w:val="99"/>
    <w:rsid w:val="00AF5F49"/>
    <w:rPr>
      <w:rFonts w:ascii="Times New Roman" w:hAnsi="Times New Roman" w:cs="Times New Roman"/>
      <w:b/>
      <w:bCs/>
      <w:i/>
      <w:iCs/>
      <w:spacing w:val="0"/>
      <w:sz w:val="27"/>
      <w:szCs w:val="27"/>
      <w:u w:val="single"/>
    </w:rPr>
  </w:style>
  <w:style w:type="character" w:customStyle="1" w:styleId="51">
    <w:name w:val="Основной текст (5)_"/>
    <w:basedOn w:val="a0"/>
    <w:link w:val="52"/>
    <w:uiPriority w:val="99"/>
    <w:locked/>
    <w:rsid w:val="00AF5F49"/>
    <w:rPr>
      <w:rFonts w:ascii="Times New Roman" w:hAnsi="Times New Roman" w:cs="Times New Roman"/>
      <w:spacing w:val="0"/>
      <w:sz w:val="27"/>
      <w:szCs w:val="27"/>
    </w:rPr>
  </w:style>
  <w:style w:type="character" w:customStyle="1" w:styleId="53">
    <w:name w:val="Основной текст (5) + Курсив"/>
    <w:basedOn w:val="51"/>
    <w:uiPriority w:val="99"/>
    <w:rsid w:val="00AF5F49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42">
    <w:name w:val="Заголовок №4"/>
    <w:basedOn w:val="41"/>
    <w:uiPriority w:val="99"/>
    <w:rsid w:val="00AF5F49"/>
    <w:rPr>
      <w:rFonts w:ascii="Times New Roman" w:hAnsi="Times New Roman" w:cs="Times New Roman"/>
      <w:b/>
      <w:bCs/>
      <w:spacing w:val="0"/>
      <w:sz w:val="27"/>
      <w:szCs w:val="27"/>
      <w:u w:val="single"/>
    </w:rPr>
  </w:style>
  <w:style w:type="character" w:customStyle="1" w:styleId="54">
    <w:name w:val="Основной текст (5) + Полужирный"/>
    <w:basedOn w:val="51"/>
    <w:uiPriority w:val="99"/>
    <w:rsid w:val="00AF5F49"/>
    <w:rPr>
      <w:rFonts w:ascii="Times New Roman" w:hAnsi="Times New Roman" w:cs="Times New Roman"/>
      <w:b/>
      <w:bCs/>
      <w:noProof/>
      <w:spacing w:val="0"/>
      <w:sz w:val="27"/>
      <w:szCs w:val="27"/>
    </w:rPr>
  </w:style>
  <w:style w:type="character" w:customStyle="1" w:styleId="7">
    <w:name w:val="Основной текст (7)_"/>
    <w:basedOn w:val="a0"/>
    <w:link w:val="70"/>
    <w:uiPriority w:val="99"/>
    <w:locked/>
    <w:rsid w:val="00AF5F49"/>
    <w:rPr>
      <w:rFonts w:ascii="Times New Roman" w:hAnsi="Times New Roman" w:cs="Times New Roman"/>
      <w:b/>
      <w:bCs/>
      <w:i/>
      <w:iCs/>
      <w:spacing w:val="0"/>
      <w:sz w:val="27"/>
      <w:szCs w:val="27"/>
    </w:rPr>
  </w:style>
  <w:style w:type="character" w:customStyle="1" w:styleId="8">
    <w:name w:val="Основной текст (8)_"/>
    <w:basedOn w:val="a0"/>
    <w:link w:val="80"/>
    <w:uiPriority w:val="99"/>
    <w:locked/>
    <w:rsid w:val="00AF5F49"/>
    <w:rPr>
      <w:rFonts w:ascii="Times New Roman" w:hAnsi="Times New Roman" w:cs="Times New Roman"/>
      <w:noProof/>
      <w:sz w:val="20"/>
      <w:szCs w:val="20"/>
    </w:rPr>
  </w:style>
  <w:style w:type="character" w:customStyle="1" w:styleId="6">
    <w:name w:val="Основной текст (6)_"/>
    <w:basedOn w:val="a0"/>
    <w:link w:val="60"/>
    <w:uiPriority w:val="99"/>
    <w:locked/>
    <w:rsid w:val="00AF5F49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510">
    <w:name w:val="Основной текст (5) + Курсив1"/>
    <w:basedOn w:val="51"/>
    <w:uiPriority w:val="99"/>
    <w:rsid w:val="00AF5F49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91">
    <w:name w:val="Основной текст (9)_"/>
    <w:basedOn w:val="a0"/>
    <w:link w:val="92"/>
    <w:uiPriority w:val="99"/>
    <w:locked/>
    <w:rsid w:val="00AF5F49"/>
    <w:rPr>
      <w:rFonts w:ascii="Times New Roman" w:hAnsi="Times New Roman" w:cs="Times New Roman"/>
      <w:noProof/>
      <w:sz w:val="28"/>
      <w:szCs w:val="28"/>
    </w:rPr>
  </w:style>
  <w:style w:type="character" w:customStyle="1" w:styleId="71">
    <w:name w:val="Основной текст (7) + Не полужирный"/>
    <w:basedOn w:val="7"/>
    <w:uiPriority w:val="99"/>
    <w:rsid w:val="00AF5F49"/>
    <w:rPr>
      <w:rFonts w:ascii="Times New Roman" w:hAnsi="Times New Roman" w:cs="Times New Roman"/>
      <w:b/>
      <w:bCs/>
      <w:i/>
      <w:iCs/>
      <w:spacing w:val="0"/>
      <w:sz w:val="27"/>
      <w:szCs w:val="27"/>
    </w:rPr>
  </w:style>
  <w:style w:type="character" w:customStyle="1" w:styleId="43">
    <w:name w:val="Заголовок №4 + Курсив"/>
    <w:basedOn w:val="41"/>
    <w:uiPriority w:val="99"/>
    <w:rsid w:val="00AF5F49"/>
    <w:rPr>
      <w:rFonts w:ascii="Times New Roman" w:hAnsi="Times New Roman" w:cs="Times New Roman"/>
      <w:b/>
      <w:bCs/>
      <w:i/>
      <w:iCs/>
      <w:spacing w:val="0"/>
      <w:sz w:val="27"/>
      <w:szCs w:val="27"/>
    </w:rPr>
  </w:style>
  <w:style w:type="character" w:customStyle="1" w:styleId="100">
    <w:name w:val="Основной текст (10)_"/>
    <w:basedOn w:val="a0"/>
    <w:link w:val="101"/>
    <w:uiPriority w:val="99"/>
    <w:locked/>
    <w:rsid w:val="00AF5F49"/>
    <w:rPr>
      <w:rFonts w:ascii="Times New Roman" w:hAnsi="Times New Roman" w:cs="Times New Roman"/>
      <w:b/>
      <w:bCs/>
      <w:spacing w:val="0"/>
      <w:sz w:val="19"/>
      <w:szCs w:val="19"/>
    </w:rPr>
  </w:style>
  <w:style w:type="character" w:customStyle="1" w:styleId="110">
    <w:name w:val="Основной текст (11)_"/>
    <w:basedOn w:val="a0"/>
    <w:link w:val="111"/>
    <w:uiPriority w:val="99"/>
    <w:locked/>
    <w:rsid w:val="00AF5F49"/>
    <w:rPr>
      <w:rFonts w:ascii="Times New Roman" w:hAnsi="Times New Roman" w:cs="Times New Roman"/>
      <w:b/>
      <w:bCs/>
      <w:i/>
      <w:iCs/>
      <w:spacing w:val="0"/>
      <w:sz w:val="19"/>
      <w:szCs w:val="19"/>
    </w:rPr>
  </w:style>
  <w:style w:type="paragraph" w:customStyle="1" w:styleId="120">
    <w:name w:val="Основной текст (12)"/>
    <w:basedOn w:val="a"/>
    <w:link w:val="121"/>
    <w:uiPriority w:val="99"/>
    <w:rsid w:val="00AF5F49"/>
    <w:pPr>
      <w:shd w:val="clear" w:color="auto" w:fill="FFFFFF"/>
      <w:spacing w:line="240" w:lineRule="atLeast"/>
    </w:pPr>
    <w:rPr>
      <w:rFonts w:ascii="Times New Roman" w:hAnsi="Times New Roman" w:cs="Times New Roman"/>
      <w:i/>
      <w:iCs/>
      <w:noProof/>
      <w:color w:val="auto"/>
      <w:sz w:val="8"/>
      <w:szCs w:val="8"/>
    </w:rPr>
  </w:style>
  <w:style w:type="character" w:customStyle="1" w:styleId="121">
    <w:name w:val="Основной текст (12)_"/>
    <w:basedOn w:val="a0"/>
    <w:link w:val="120"/>
    <w:uiPriority w:val="99"/>
    <w:locked/>
    <w:rsid w:val="00AF5F49"/>
    <w:rPr>
      <w:rFonts w:ascii="Times New Roman" w:hAnsi="Times New Roman" w:cs="Times New Roman"/>
      <w:i/>
      <w:iCs/>
      <w:noProof/>
      <w:sz w:val="8"/>
      <w:szCs w:val="8"/>
    </w:rPr>
  </w:style>
  <w:style w:type="character" w:customStyle="1" w:styleId="13">
    <w:name w:val="Основной текст (13)_"/>
    <w:basedOn w:val="a0"/>
    <w:link w:val="130"/>
    <w:uiPriority w:val="99"/>
    <w:locked/>
    <w:rsid w:val="00AF5F49"/>
    <w:rPr>
      <w:rFonts w:ascii="Times New Roman" w:hAnsi="Times New Roman" w:cs="Times New Roman"/>
      <w:noProof/>
      <w:sz w:val="8"/>
      <w:szCs w:val="8"/>
    </w:rPr>
  </w:style>
  <w:style w:type="character" w:customStyle="1" w:styleId="112">
    <w:name w:val="Основной текст (11) + Не полужирный"/>
    <w:aliases w:val="Не курсив"/>
    <w:basedOn w:val="110"/>
    <w:uiPriority w:val="99"/>
    <w:rsid w:val="00AF5F49"/>
    <w:rPr>
      <w:rFonts w:ascii="Times New Roman" w:hAnsi="Times New Roman" w:cs="Times New Roman"/>
      <w:b/>
      <w:bCs/>
      <w:i/>
      <w:iCs/>
      <w:spacing w:val="0"/>
      <w:sz w:val="19"/>
      <w:szCs w:val="19"/>
    </w:rPr>
  </w:style>
  <w:style w:type="character" w:customStyle="1" w:styleId="322">
    <w:name w:val="Заголовок №32"/>
    <w:basedOn w:val="34"/>
    <w:uiPriority w:val="99"/>
    <w:rsid w:val="00AF5F49"/>
    <w:rPr>
      <w:rFonts w:ascii="Times New Roman" w:hAnsi="Times New Roman" w:cs="Times New Roman"/>
      <w:b/>
      <w:bCs/>
      <w:i/>
      <w:iCs/>
      <w:spacing w:val="0"/>
      <w:sz w:val="27"/>
      <w:szCs w:val="27"/>
      <w:u w:val="single"/>
    </w:rPr>
  </w:style>
  <w:style w:type="character" w:customStyle="1" w:styleId="61">
    <w:name w:val="Основной текст (6) + Не курсив"/>
    <w:basedOn w:val="6"/>
    <w:uiPriority w:val="99"/>
    <w:rsid w:val="00AF5F49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14">
    <w:name w:val="Основной текст (14)_"/>
    <w:basedOn w:val="a0"/>
    <w:link w:val="141"/>
    <w:uiPriority w:val="99"/>
    <w:locked/>
    <w:rsid w:val="00AF5F49"/>
    <w:rPr>
      <w:rFonts w:ascii="Arial" w:hAnsi="Arial" w:cs="Arial"/>
      <w:spacing w:val="0"/>
      <w:sz w:val="18"/>
      <w:szCs w:val="18"/>
      <w:lang w:val="en-US" w:eastAsia="en-US"/>
    </w:rPr>
  </w:style>
  <w:style w:type="character" w:customStyle="1" w:styleId="140">
    <w:name w:val="Основной текст (14)"/>
    <w:basedOn w:val="14"/>
    <w:uiPriority w:val="99"/>
    <w:rsid w:val="00AF5F49"/>
    <w:rPr>
      <w:rFonts w:ascii="Arial" w:hAnsi="Arial" w:cs="Arial"/>
      <w:spacing w:val="0"/>
      <w:sz w:val="18"/>
      <w:szCs w:val="18"/>
      <w:u w:val="single"/>
      <w:lang w:val="en-US" w:eastAsia="en-US"/>
    </w:rPr>
  </w:style>
  <w:style w:type="character" w:customStyle="1" w:styleId="142">
    <w:name w:val="Основной текст (14)2"/>
    <w:basedOn w:val="14"/>
    <w:uiPriority w:val="99"/>
    <w:rsid w:val="00AF5F49"/>
    <w:rPr>
      <w:rFonts w:ascii="Arial" w:hAnsi="Arial" w:cs="Arial"/>
      <w:noProof/>
      <w:spacing w:val="0"/>
      <w:sz w:val="18"/>
      <w:szCs w:val="18"/>
      <w:lang w:val="en-US" w:eastAsia="en-US"/>
    </w:rPr>
  </w:style>
  <w:style w:type="character" w:customStyle="1" w:styleId="330">
    <w:name w:val="Заголовок №3 (3)_"/>
    <w:basedOn w:val="a0"/>
    <w:link w:val="331"/>
    <w:uiPriority w:val="99"/>
    <w:locked/>
    <w:rsid w:val="00AF5F49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332">
    <w:name w:val="Заголовок №3 (3)"/>
    <w:basedOn w:val="330"/>
    <w:uiPriority w:val="99"/>
    <w:rsid w:val="00AF5F49"/>
    <w:rPr>
      <w:rFonts w:ascii="Times New Roman" w:hAnsi="Times New Roman" w:cs="Times New Roman"/>
      <w:b/>
      <w:bCs/>
      <w:spacing w:val="0"/>
      <w:sz w:val="27"/>
      <w:szCs w:val="27"/>
      <w:u w:val="single"/>
    </w:rPr>
  </w:style>
  <w:style w:type="character" w:customStyle="1" w:styleId="511">
    <w:name w:val="Основной текст (5) + Полужирный1"/>
    <w:basedOn w:val="51"/>
    <w:uiPriority w:val="99"/>
    <w:rsid w:val="00AF5F49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5">
    <w:name w:val="Основной текст (15)_"/>
    <w:basedOn w:val="a0"/>
    <w:link w:val="150"/>
    <w:uiPriority w:val="99"/>
    <w:locked/>
    <w:rsid w:val="00AF5F49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16">
    <w:name w:val="Основной текст (16)_"/>
    <w:basedOn w:val="a0"/>
    <w:link w:val="160"/>
    <w:uiPriority w:val="99"/>
    <w:locked/>
    <w:rsid w:val="00AF5F49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161">
    <w:name w:val="Основной текст (16) + Не курсив"/>
    <w:basedOn w:val="16"/>
    <w:uiPriority w:val="99"/>
    <w:rsid w:val="00AF5F49"/>
    <w:rPr>
      <w:rFonts w:ascii="Times New Roman" w:hAnsi="Times New Roman" w:cs="Times New Roman"/>
      <w:i/>
      <w:iCs/>
      <w:noProof/>
      <w:spacing w:val="0"/>
      <w:sz w:val="23"/>
      <w:szCs w:val="23"/>
    </w:rPr>
  </w:style>
  <w:style w:type="character" w:customStyle="1" w:styleId="312">
    <w:name w:val="Основной текст (3) + Полужирный1"/>
    <w:basedOn w:val="31"/>
    <w:uiPriority w:val="99"/>
    <w:rsid w:val="00AF5F49"/>
    <w:rPr>
      <w:rFonts w:ascii="Times New Roman" w:hAnsi="Times New Roman" w:cs="Times New Roman"/>
      <w:b/>
      <w:bCs/>
      <w:noProof/>
      <w:spacing w:val="0"/>
      <w:sz w:val="23"/>
      <w:szCs w:val="23"/>
    </w:rPr>
  </w:style>
  <w:style w:type="paragraph" w:customStyle="1" w:styleId="22">
    <w:name w:val="Основной текст (2)"/>
    <w:basedOn w:val="a"/>
    <w:link w:val="21"/>
    <w:uiPriority w:val="99"/>
    <w:rsid w:val="00AF5F49"/>
    <w:pPr>
      <w:shd w:val="clear" w:color="auto" w:fill="FFFFFF"/>
      <w:spacing w:after="3540" w:line="322" w:lineRule="exact"/>
      <w:ind w:hanging="360"/>
      <w:jc w:val="center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customStyle="1" w:styleId="12">
    <w:name w:val="Заголовок №1"/>
    <w:basedOn w:val="a"/>
    <w:link w:val="11"/>
    <w:uiPriority w:val="99"/>
    <w:rsid w:val="00AF5F49"/>
    <w:pPr>
      <w:shd w:val="clear" w:color="auto" w:fill="FFFFFF"/>
      <w:spacing w:before="3540" w:after="480" w:line="240" w:lineRule="atLeast"/>
      <w:jc w:val="center"/>
      <w:outlineLvl w:val="0"/>
    </w:pPr>
    <w:rPr>
      <w:rFonts w:ascii="Times New Roman" w:hAnsi="Times New Roman" w:cs="Times New Roman"/>
      <w:b/>
      <w:bCs/>
      <w:color w:val="auto"/>
      <w:sz w:val="30"/>
      <w:szCs w:val="30"/>
    </w:rPr>
  </w:style>
  <w:style w:type="paragraph" w:customStyle="1" w:styleId="210">
    <w:name w:val="Заголовок №21"/>
    <w:basedOn w:val="a"/>
    <w:link w:val="23"/>
    <w:uiPriority w:val="99"/>
    <w:rsid w:val="00AF5F49"/>
    <w:pPr>
      <w:shd w:val="clear" w:color="auto" w:fill="FFFFFF"/>
      <w:spacing w:before="480" w:after="60" w:line="240" w:lineRule="atLeast"/>
      <w:jc w:val="center"/>
      <w:outlineLvl w:val="1"/>
    </w:pPr>
    <w:rPr>
      <w:rFonts w:ascii="Times New Roman" w:hAnsi="Times New Roman" w:cs="Times New Roman"/>
      <w:color w:val="auto"/>
      <w:sz w:val="31"/>
      <w:szCs w:val="31"/>
    </w:rPr>
  </w:style>
  <w:style w:type="paragraph" w:customStyle="1" w:styleId="310">
    <w:name w:val="Основной текст (3)1"/>
    <w:basedOn w:val="a"/>
    <w:link w:val="31"/>
    <w:uiPriority w:val="99"/>
    <w:rsid w:val="00AF5F49"/>
    <w:pPr>
      <w:shd w:val="clear" w:color="auto" w:fill="FFFFFF"/>
      <w:spacing w:before="60" w:after="360" w:line="240" w:lineRule="atLeast"/>
      <w:ind w:hanging="380"/>
      <w:jc w:val="center"/>
    </w:pPr>
    <w:rPr>
      <w:rFonts w:ascii="Times New Roman" w:hAnsi="Times New Roman" w:cs="Times New Roman"/>
      <w:color w:val="auto"/>
      <w:sz w:val="23"/>
      <w:szCs w:val="23"/>
    </w:rPr>
  </w:style>
  <w:style w:type="paragraph" w:customStyle="1" w:styleId="40">
    <w:name w:val="Основной текст (4)"/>
    <w:basedOn w:val="a"/>
    <w:link w:val="4"/>
    <w:uiPriority w:val="99"/>
    <w:rsid w:val="00AF5F49"/>
    <w:pPr>
      <w:shd w:val="clear" w:color="auto" w:fill="FFFFFF"/>
      <w:spacing w:line="254" w:lineRule="exact"/>
      <w:ind w:hanging="380"/>
      <w:jc w:val="right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a5">
    <w:name w:val="Колонтитул"/>
    <w:basedOn w:val="a"/>
    <w:link w:val="a4"/>
    <w:uiPriority w:val="99"/>
    <w:rsid w:val="00AF5F49"/>
    <w:pPr>
      <w:shd w:val="clear" w:color="auto" w:fill="FFFFFF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50">
    <w:name w:val="Заголовок №5"/>
    <w:basedOn w:val="a"/>
    <w:link w:val="5"/>
    <w:uiPriority w:val="99"/>
    <w:rsid w:val="00AF5F49"/>
    <w:pPr>
      <w:shd w:val="clear" w:color="auto" w:fill="FFFFFF"/>
      <w:spacing w:before="1380" w:after="240" w:line="240" w:lineRule="atLeast"/>
      <w:outlineLvl w:val="4"/>
    </w:pPr>
    <w:rPr>
      <w:rFonts w:ascii="Times New Roman" w:hAnsi="Times New Roman" w:cs="Times New Roman"/>
      <w:b/>
      <w:bCs/>
      <w:color w:val="auto"/>
      <w:sz w:val="23"/>
      <w:szCs w:val="23"/>
    </w:rPr>
  </w:style>
  <w:style w:type="paragraph" w:customStyle="1" w:styleId="321">
    <w:name w:val="Заголовок №3 (2)"/>
    <w:basedOn w:val="a"/>
    <w:link w:val="320"/>
    <w:uiPriority w:val="99"/>
    <w:rsid w:val="00AF5F49"/>
    <w:pPr>
      <w:shd w:val="clear" w:color="auto" w:fill="FFFFFF"/>
      <w:spacing w:before="660" w:after="60" w:line="240" w:lineRule="atLeast"/>
      <w:outlineLvl w:val="2"/>
    </w:pPr>
    <w:rPr>
      <w:rFonts w:ascii="Times New Roman" w:hAnsi="Times New Roman" w:cs="Times New Roman"/>
      <w:color w:val="auto"/>
      <w:sz w:val="27"/>
      <w:szCs w:val="27"/>
    </w:rPr>
  </w:style>
  <w:style w:type="paragraph" w:customStyle="1" w:styleId="410">
    <w:name w:val="Заголовок №41"/>
    <w:basedOn w:val="a"/>
    <w:link w:val="41"/>
    <w:uiPriority w:val="99"/>
    <w:rsid w:val="00AF5F49"/>
    <w:pPr>
      <w:shd w:val="clear" w:color="auto" w:fill="FFFFFF"/>
      <w:spacing w:after="120" w:line="240" w:lineRule="atLeast"/>
      <w:ind w:hanging="480"/>
      <w:jc w:val="both"/>
      <w:outlineLvl w:val="3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customStyle="1" w:styleId="311">
    <w:name w:val="Заголовок №31"/>
    <w:basedOn w:val="a"/>
    <w:link w:val="34"/>
    <w:uiPriority w:val="99"/>
    <w:rsid w:val="00AF5F49"/>
    <w:pPr>
      <w:shd w:val="clear" w:color="auto" w:fill="FFFFFF"/>
      <w:spacing w:before="120" w:after="420" w:line="240" w:lineRule="atLeast"/>
      <w:outlineLvl w:val="2"/>
    </w:pPr>
    <w:rPr>
      <w:rFonts w:ascii="Times New Roman" w:hAnsi="Times New Roman" w:cs="Times New Roman"/>
      <w:b/>
      <w:bCs/>
      <w:i/>
      <w:iCs/>
      <w:color w:val="auto"/>
      <w:sz w:val="27"/>
      <w:szCs w:val="27"/>
    </w:rPr>
  </w:style>
  <w:style w:type="paragraph" w:customStyle="1" w:styleId="52">
    <w:name w:val="Основной текст (5)"/>
    <w:basedOn w:val="a"/>
    <w:link w:val="51"/>
    <w:uiPriority w:val="99"/>
    <w:rsid w:val="00AF5F49"/>
    <w:pPr>
      <w:shd w:val="clear" w:color="auto" w:fill="FFFFFF"/>
      <w:spacing w:before="300" w:after="300" w:line="322" w:lineRule="exact"/>
      <w:ind w:hanging="480"/>
      <w:jc w:val="both"/>
    </w:pPr>
    <w:rPr>
      <w:rFonts w:ascii="Times New Roman" w:hAnsi="Times New Roman" w:cs="Times New Roman"/>
      <w:color w:val="auto"/>
      <w:sz w:val="27"/>
      <w:szCs w:val="27"/>
    </w:rPr>
  </w:style>
  <w:style w:type="paragraph" w:customStyle="1" w:styleId="70">
    <w:name w:val="Основной текст (7)"/>
    <w:basedOn w:val="a"/>
    <w:link w:val="7"/>
    <w:uiPriority w:val="99"/>
    <w:rsid w:val="00AF5F4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i/>
      <w:iCs/>
      <w:color w:val="auto"/>
      <w:sz w:val="27"/>
      <w:szCs w:val="27"/>
    </w:rPr>
  </w:style>
  <w:style w:type="paragraph" w:customStyle="1" w:styleId="80">
    <w:name w:val="Основной текст (8)"/>
    <w:basedOn w:val="a"/>
    <w:link w:val="8"/>
    <w:uiPriority w:val="99"/>
    <w:rsid w:val="00AF5F4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60">
    <w:name w:val="Основной текст (6)"/>
    <w:basedOn w:val="a"/>
    <w:link w:val="6"/>
    <w:uiPriority w:val="99"/>
    <w:rsid w:val="00AF5F49"/>
    <w:pPr>
      <w:shd w:val="clear" w:color="auto" w:fill="FFFFFF"/>
      <w:spacing w:before="60" w:line="240" w:lineRule="atLeast"/>
    </w:pPr>
    <w:rPr>
      <w:rFonts w:ascii="Times New Roman" w:hAnsi="Times New Roman" w:cs="Times New Roman"/>
      <w:i/>
      <w:iCs/>
      <w:color w:val="auto"/>
      <w:sz w:val="27"/>
      <w:szCs w:val="27"/>
    </w:rPr>
  </w:style>
  <w:style w:type="paragraph" w:customStyle="1" w:styleId="92">
    <w:name w:val="Основной текст (9)"/>
    <w:basedOn w:val="a"/>
    <w:link w:val="91"/>
    <w:uiPriority w:val="99"/>
    <w:rsid w:val="00AF5F4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8"/>
      <w:szCs w:val="28"/>
    </w:rPr>
  </w:style>
  <w:style w:type="paragraph" w:customStyle="1" w:styleId="101">
    <w:name w:val="Основной текст (10)"/>
    <w:basedOn w:val="a"/>
    <w:link w:val="100"/>
    <w:uiPriority w:val="99"/>
    <w:rsid w:val="00AF5F49"/>
    <w:pPr>
      <w:shd w:val="clear" w:color="auto" w:fill="FFFFFF"/>
      <w:spacing w:line="226" w:lineRule="exact"/>
      <w:jc w:val="center"/>
    </w:pPr>
    <w:rPr>
      <w:rFonts w:ascii="Times New Roman" w:hAnsi="Times New Roman" w:cs="Times New Roman"/>
      <w:b/>
      <w:bCs/>
      <w:color w:val="auto"/>
      <w:sz w:val="19"/>
      <w:szCs w:val="19"/>
    </w:rPr>
  </w:style>
  <w:style w:type="paragraph" w:customStyle="1" w:styleId="111">
    <w:name w:val="Основной текст (11)"/>
    <w:basedOn w:val="a"/>
    <w:link w:val="110"/>
    <w:uiPriority w:val="99"/>
    <w:rsid w:val="00AF5F49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b/>
      <w:bCs/>
      <w:i/>
      <w:iCs/>
      <w:color w:val="auto"/>
      <w:sz w:val="19"/>
      <w:szCs w:val="19"/>
    </w:rPr>
  </w:style>
  <w:style w:type="paragraph" w:styleId="a6">
    <w:name w:val="Body Text"/>
    <w:basedOn w:val="a"/>
    <w:link w:val="a7"/>
    <w:uiPriority w:val="99"/>
    <w:rsid w:val="00AF5F49"/>
    <w:pPr>
      <w:shd w:val="clear" w:color="auto" w:fill="FFFFFF"/>
      <w:spacing w:line="226" w:lineRule="exact"/>
      <w:ind w:hanging="360"/>
      <w:jc w:val="center"/>
    </w:pPr>
    <w:rPr>
      <w:rFonts w:ascii="Times New Roman" w:hAnsi="Times New Roman" w:cs="Times New Roman"/>
      <w:color w:val="auto"/>
      <w:sz w:val="19"/>
      <w:szCs w:val="19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AF5F49"/>
    <w:rPr>
      <w:rFonts w:cs="Times New Roman"/>
      <w:color w:val="000000"/>
      <w:sz w:val="24"/>
      <w:szCs w:val="24"/>
    </w:rPr>
  </w:style>
  <w:style w:type="paragraph" w:customStyle="1" w:styleId="130">
    <w:name w:val="Основной текст (13)"/>
    <w:basedOn w:val="a"/>
    <w:link w:val="13"/>
    <w:uiPriority w:val="99"/>
    <w:rsid w:val="00AF5F4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8"/>
      <w:szCs w:val="8"/>
    </w:rPr>
  </w:style>
  <w:style w:type="paragraph" w:customStyle="1" w:styleId="141">
    <w:name w:val="Основной текст (14)1"/>
    <w:basedOn w:val="a"/>
    <w:link w:val="14"/>
    <w:uiPriority w:val="99"/>
    <w:rsid w:val="00AF5F49"/>
    <w:pPr>
      <w:shd w:val="clear" w:color="auto" w:fill="FFFFFF"/>
      <w:spacing w:before="60" w:line="216" w:lineRule="exact"/>
    </w:pPr>
    <w:rPr>
      <w:rFonts w:ascii="Arial" w:hAnsi="Arial" w:cs="Arial"/>
      <w:color w:val="auto"/>
      <w:sz w:val="18"/>
      <w:szCs w:val="18"/>
      <w:lang w:val="en-US" w:eastAsia="en-US"/>
    </w:rPr>
  </w:style>
  <w:style w:type="paragraph" w:customStyle="1" w:styleId="331">
    <w:name w:val="Заголовок №3 (3)1"/>
    <w:basedOn w:val="a"/>
    <w:link w:val="330"/>
    <w:uiPriority w:val="99"/>
    <w:rsid w:val="00AF5F49"/>
    <w:pPr>
      <w:shd w:val="clear" w:color="auto" w:fill="FFFFFF"/>
      <w:spacing w:after="60" w:line="240" w:lineRule="atLeast"/>
      <w:outlineLvl w:val="2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customStyle="1" w:styleId="150">
    <w:name w:val="Основной текст (15)"/>
    <w:basedOn w:val="a"/>
    <w:link w:val="15"/>
    <w:uiPriority w:val="99"/>
    <w:rsid w:val="00AF5F49"/>
    <w:pPr>
      <w:shd w:val="clear" w:color="auto" w:fill="FFFFFF"/>
      <w:spacing w:line="274" w:lineRule="exact"/>
      <w:jc w:val="center"/>
    </w:pPr>
    <w:rPr>
      <w:rFonts w:ascii="Times New Roman" w:hAnsi="Times New Roman" w:cs="Times New Roman"/>
      <w:b/>
      <w:bCs/>
      <w:color w:val="auto"/>
      <w:sz w:val="23"/>
      <w:szCs w:val="23"/>
    </w:rPr>
  </w:style>
  <w:style w:type="paragraph" w:customStyle="1" w:styleId="160">
    <w:name w:val="Основной текст (16)"/>
    <w:basedOn w:val="a"/>
    <w:link w:val="16"/>
    <w:uiPriority w:val="99"/>
    <w:rsid w:val="00AF5F49"/>
    <w:pPr>
      <w:shd w:val="clear" w:color="auto" w:fill="FFFFFF"/>
      <w:spacing w:line="274" w:lineRule="exact"/>
      <w:jc w:val="both"/>
    </w:pPr>
    <w:rPr>
      <w:rFonts w:ascii="Times New Roman" w:hAnsi="Times New Roman" w:cs="Times New Roman"/>
      <w:i/>
      <w:iCs/>
      <w:color w:val="auto"/>
      <w:sz w:val="23"/>
      <w:szCs w:val="23"/>
    </w:rPr>
  </w:style>
  <w:style w:type="character" w:customStyle="1" w:styleId="20">
    <w:name w:val="Заголовок 2 Знак"/>
    <w:basedOn w:val="a0"/>
    <w:link w:val="2"/>
    <w:uiPriority w:val="9"/>
    <w:rsid w:val="00AA0835"/>
    <w:rPr>
      <w:rFonts w:ascii="Times New Roman" w:eastAsia="Times New Roman" w:hAnsi="Times New Roman"/>
      <w:b/>
      <w:bCs/>
      <w:sz w:val="36"/>
      <w:szCs w:val="36"/>
    </w:rPr>
  </w:style>
  <w:style w:type="character" w:styleId="a8">
    <w:name w:val="Strong"/>
    <w:basedOn w:val="a0"/>
    <w:uiPriority w:val="22"/>
    <w:qFormat/>
    <w:rsid w:val="00AA0835"/>
    <w:rPr>
      <w:b/>
      <w:bCs/>
    </w:rPr>
  </w:style>
  <w:style w:type="paragraph" w:styleId="a9">
    <w:name w:val="Subtitle"/>
    <w:basedOn w:val="a"/>
    <w:next w:val="a"/>
    <w:link w:val="aa"/>
    <w:uiPriority w:val="99"/>
    <w:qFormat/>
    <w:rsid w:val="001426F1"/>
    <w:pPr>
      <w:widowControl w:val="0"/>
      <w:numPr>
        <w:ilvl w:val="1"/>
      </w:numPr>
      <w:suppressAutoHyphens/>
      <w:autoSpaceDE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ar-SA"/>
    </w:rPr>
  </w:style>
  <w:style w:type="character" w:customStyle="1" w:styleId="aa">
    <w:name w:val="Подзаголовок Знак"/>
    <w:basedOn w:val="a0"/>
    <w:link w:val="a9"/>
    <w:uiPriority w:val="99"/>
    <w:rsid w:val="001426F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table" w:styleId="ab">
    <w:name w:val="Table Grid"/>
    <w:basedOn w:val="a1"/>
    <w:uiPriority w:val="59"/>
    <w:rsid w:val="001426F1"/>
    <w:pPr>
      <w:spacing w:after="0" w:line="240" w:lineRule="auto"/>
    </w:pPr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19000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ar-SA"/>
    </w:rPr>
  </w:style>
  <w:style w:type="paragraph" w:styleId="ac">
    <w:name w:val="footer"/>
    <w:basedOn w:val="a"/>
    <w:link w:val="ad"/>
    <w:uiPriority w:val="99"/>
    <w:rsid w:val="005363DF"/>
    <w:pPr>
      <w:widowControl w:val="0"/>
      <w:suppressAutoHyphens/>
      <w:autoSpaceDE w:val="0"/>
    </w:pPr>
    <w:rPr>
      <w:rFonts w:ascii="Times New Roman" w:eastAsia="Times New Roman" w:hAnsi="Times New Roman" w:cs="Times New Roman"/>
      <w:color w:val="auto"/>
      <w:sz w:val="20"/>
      <w:szCs w:val="20"/>
      <w:lang w:eastAsia="ar-SA"/>
    </w:rPr>
  </w:style>
  <w:style w:type="character" w:customStyle="1" w:styleId="ad">
    <w:name w:val="Нижний колонтитул Знак"/>
    <w:basedOn w:val="a0"/>
    <w:link w:val="ac"/>
    <w:uiPriority w:val="99"/>
    <w:rsid w:val="005363DF"/>
    <w:rPr>
      <w:rFonts w:ascii="Times New Roman" w:eastAsia="Times New Roman" w:hAnsi="Times New Roman"/>
      <w:sz w:val="20"/>
      <w:szCs w:val="20"/>
      <w:lang w:eastAsia="ar-SA"/>
    </w:rPr>
  </w:style>
  <w:style w:type="paragraph" w:styleId="ae">
    <w:name w:val="header"/>
    <w:basedOn w:val="a"/>
    <w:link w:val="af"/>
    <w:uiPriority w:val="99"/>
    <w:unhideWhenUsed/>
    <w:rsid w:val="00FB3FE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FB3FE8"/>
    <w:rPr>
      <w:rFonts w:cs="Arial Unicode MS"/>
      <w:color w:val="000000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D537A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537A3"/>
    <w:rPr>
      <w:rFonts w:ascii="Tahoma" w:hAnsi="Tahoma" w:cs="Tahoma"/>
      <w:color w:val="000000"/>
      <w:sz w:val="16"/>
      <w:szCs w:val="16"/>
    </w:rPr>
  </w:style>
  <w:style w:type="paragraph" w:styleId="af2">
    <w:name w:val="List Paragraph"/>
    <w:basedOn w:val="a"/>
    <w:uiPriority w:val="34"/>
    <w:qFormat/>
    <w:rsid w:val="00ED20F7"/>
    <w:pPr>
      <w:ind w:left="720"/>
      <w:contextualSpacing/>
    </w:pPr>
  </w:style>
  <w:style w:type="character" w:customStyle="1" w:styleId="90">
    <w:name w:val="Заголовок 9 Знак"/>
    <w:basedOn w:val="a0"/>
    <w:link w:val="9"/>
    <w:uiPriority w:val="9"/>
    <w:semiHidden/>
    <w:rsid w:val="004A28F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4A28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FontStyle27">
    <w:name w:val="Font Style27"/>
    <w:basedOn w:val="a0"/>
    <w:rsid w:val="00511C31"/>
    <w:rPr>
      <w:rFonts w:ascii="Times New Roman" w:hAnsi="Times New Roman" w:cs="Times New Roman"/>
      <w:sz w:val="30"/>
      <w:szCs w:val="30"/>
    </w:rPr>
  </w:style>
  <w:style w:type="paragraph" w:customStyle="1" w:styleId="Style3">
    <w:name w:val="Style3"/>
    <w:basedOn w:val="a"/>
    <w:rsid w:val="00511C31"/>
    <w:pPr>
      <w:widowControl w:val="0"/>
      <w:autoSpaceDE w:val="0"/>
      <w:autoSpaceDN w:val="0"/>
      <w:adjustRightInd w:val="0"/>
      <w:spacing w:line="360" w:lineRule="exact"/>
      <w:ind w:firstLine="696"/>
    </w:pPr>
    <w:rPr>
      <w:rFonts w:ascii="Times New Roman" w:eastAsia="Times New Roman" w:hAnsi="Times New Roman" w:cs="Times New Roman"/>
      <w:color w:val="auto"/>
    </w:rPr>
  </w:style>
  <w:style w:type="paragraph" w:customStyle="1" w:styleId="Style1">
    <w:name w:val="Style1"/>
    <w:basedOn w:val="a"/>
    <w:rsid w:val="00511C31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character" w:customStyle="1" w:styleId="FontStyle24">
    <w:name w:val="Font Style24"/>
    <w:basedOn w:val="a0"/>
    <w:rsid w:val="00511C31"/>
    <w:rPr>
      <w:rFonts w:ascii="Times New Roman" w:hAnsi="Times New Roman" w:cs="Times New Roman"/>
      <w:b/>
      <w:bCs/>
      <w:sz w:val="32"/>
      <w:szCs w:val="32"/>
    </w:rPr>
  </w:style>
  <w:style w:type="paragraph" w:customStyle="1" w:styleId="Style6">
    <w:name w:val="Style6"/>
    <w:basedOn w:val="a"/>
    <w:rsid w:val="00511C31"/>
    <w:pPr>
      <w:widowControl w:val="0"/>
      <w:autoSpaceDE w:val="0"/>
      <w:autoSpaceDN w:val="0"/>
      <w:adjustRightInd w:val="0"/>
      <w:spacing w:line="370" w:lineRule="exact"/>
    </w:pPr>
    <w:rPr>
      <w:rFonts w:ascii="Times New Roman" w:eastAsia="Times New Roman" w:hAnsi="Times New Roman" w:cs="Times New Roman"/>
      <w:color w:val="auto"/>
    </w:rPr>
  </w:style>
  <w:style w:type="paragraph" w:customStyle="1" w:styleId="Style10">
    <w:name w:val="Style10"/>
    <w:basedOn w:val="a"/>
    <w:rsid w:val="00511C31"/>
    <w:pPr>
      <w:widowControl w:val="0"/>
      <w:autoSpaceDE w:val="0"/>
      <w:autoSpaceDN w:val="0"/>
      <w:adjustRightInd w:val="0"/>
      <w:spacing w:line="370" w:lineRule="exact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FontStyle26">
    <w:name w:val="Font Style26"/>
    <w:basedOn w:val="a0"/>
    <w:rsid w:val="00511C31"/>
    <w:rPr>
      <w:rFonts w:ascii="Times New Roman" w:hAnsi="Times New Roman" w:cs="Times New Roman"/>
      <w:b/>
      <w:bCs/>
      <w:sz w:val="30"/>
      <w:szCs w:val="30"/>
    </w:rPr>
  </w:style>
  <w:style w:type="paragraph" w:customStyle="1" w:styleId="Style18">
    <w:name w:val="Style18"/>
    <w:basedOn w:val="a"/>
    <w:rsid w:val="00511C31"/>
    <w:pPr>
      <w:widowControl w:val="0"/>
      <w:autoSpaceDE w:val="0"/>
      <w:autoSpaceDN w:val="0"/>
      <w:adjustRightInd w:val="0"/>
      <w:spacing w:line="317" w:lineRule="exact"/>
    </w:pPr>
    <w:rPr>
      <w:rFonts w:ascii="Times New Roman" w:eastAsia="Times New Roman" w:hAnsi="Times New Roman" w:cs="Times New Roman"/>
      <w:color w:val="auto"/>
    </w:rPr>
  </w:style>
  <w:style w:type="paragraph" w:customStyle="1" w:styleId="Style20">
    <w:name w:val="Style20"/>
    <w:basedOn w:val="a"/>
    <w:rsid w:val="00511C31"/>
    <w:pPr>
      <w:widowControl w:val="0"/>
      <w:autoSpaceDE w:val="0"/>
      <w:autoSpaceDN w:val="0"/>
      <w:adjustRightInd w:val="0"/>
      <w:spacing w:line="317" w:lineRule="exact"/>
      <w:ind w:hanging="346"/>
    </w:pPr>
    <w:rPr>
      <w:rFonts w:ascii="Times New Roman" w:eastAsia="Times New Roman" w:hAnsi="Times New Roman" w:cs="Times New Roman"/>
      <w:color w:val="auto"/>
    </w:rPr>
  </w:style>
  <w:style w:type="character" w:customStyle="1" w:styleId="FontStyle35">
    <w:name w:val="Font Style35"/>
    <w:basedOn w:val="a0"/>
    <w:rsid w:val="00511C31"/>
    <w:rPr>
      <w:rFonts w:ascii="Times New Roman" w:hAnsi="Times New Roman" w:cs="Times New Roman"/>
      <w:sz w:val="26"/>
      <w:szCs w:val="26"/>
    </w:rPr>
  </w:style>
  <w:style w:type="paragraph" w:customStyle="1" w:styleId="Style21">
    <w:name w:val="Style21"/>
    <w:basedOn w:val="a"/>
    <w:rsid w:val="00511C31"/>
    <w:pPr>
      <w:widowControl w:val="0"/>
      <w:autoSpaceDE w:val="0"/>
      <w:autoSpaceDN w:val="0"/>
      <w:adjustRightInd w:val="0"/>
      <w:spacing w:line="326" w:lineRule="exact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Style22">
    <w:name w:val="Style22"/>
    <w:basedOn w:val="a"/>
    <w:rsid w:val="00511C31"/>
    <w:pPr>
      <w:widowControl w:val="0"/>
      <w:autoSpaceDE w:val="0"/>
      <w:autoSpaceDN w:val="0"/>
      <w:adjustRightInd w:val="0"/>
      <w:spacing w:line="325" w:lineRule="exact"/>
    </w:pPr>
    <w:rPr>
      <w:rFonts w:ascii="Times New Roman" w:eastAsia="Times New Roman" w:hAnsi="Times New Roman" w:cs="Times New Roman"/>
      <w:color w:val="auto"/>
    </w:rPr>
  </w:style>
  <w:style w:type="character" w:styleId="af3">
    <w:name w:val="Emphasis"/>
    <w:qFormat/>
    <w:rsid w:val="00E7069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6C6"/>
    <w:pPr>
      <w:spacing w:after="0" w:line="240" w:lineRule="auto"/>
    </w:pPr>
    <w:rPr>
      <w:rFonts w:cs="Arial Unicode MS"/>
      <w:color w:val="000000"/>
      <w:sz w:val="24"/>
      <w:szCs w:val="24"/>
    </w:rPr>
  </w:style>
  <w:style w:type="paragraph" w:styleId="2">
    <w:name w:val="heading 2"/>
    <w:basedOn w:val="a"/>
    <w:link w:val="20"/>
    <w:uiPriority w:val="9"/>
    <w:qFormat/>
    <w:rsid w:val="00AA083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19000D"/>
    <w:pPr>
      <w:keepNext/>
      <w:keepLines/>
      <w:widowControl w:val="0"/>
      <w:suppressAutoHyphens/>
      <w:autoSpaceDE w:val="0"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F5F49"/>
    <w:rPr>
      <w:rFonts w:cs="Times New Roman"/>
      <w:color w:val="auto"/>
      <w:u w:val="single"/>
    </w:rPr>
  </w:style>
  <w:style w:type="character" w:customStyle="1" w:styleId="21">
    <w:name w:val="Основной текст (2)_"/>
    <w:basedOn w:val="a0"/>
    <w:link w:val="22"/>
    <w:uiPriority w:val="99"/>
    <w:locked/>
    <w:rsid w:val="00AF5F49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1">
    <w:name w:val="Заголовок №1_"/>
    <w:basedOn w:val="a0"/>
    <w:link w:val="12"/>
    <w:uiPriority w:val="99"/>
    <w:locked/>
    <w:rsid w:val="00AF5F49"/>
    <w:rPr>
      <w:rFonts w:ascii="Times New Roman" w:hAnsi="Times New Roman" w:cs="Times New Roman"/>
      <w:b/>
      <w:bCs/>
      <w:spacing w:val="0"/>
      <w:sz w:val="30"/>
      <w:szCs w:val="30"/>
    </w:rPr>
  </w:style>
  <w:style w:type="character" w:customStyle="1" w:styleId="23">
    <w:name w:val="Заголовок №2_"/>
    <w:basedOn w:val="a0"/>
    <w:link w:val="210"/>
    <w:uiPriority w:val="99"/>
    <w:locked/>
    <w:rsid w:val="00AF5F49"/>
    <w:rPr>
      <w:rFonts w:ascii="Times New Roman" w:hAnsi="Times New Roman" w:cs="Times New Roman"/>
      <w:spacing w:val="0"/>
      <w:sz w:val="31"/>
      <w:szCs w:val="31"/>
    </w:rPr>
  </w:style>
  <w:style w:type="character" w:customStyle="1" w:styleId="24">
    <w:name w:val="Заголовок №2"/>
    <w:basedOn w:val="23"/>
    <w:uiPriority w:val="99"/>
    <w:rsid w:val="00AF5F49"/>
    <w:rPr>
      <w:rFonts w:ascii="Times New Roman" w:hAnsi="Times New Roman" w:cs="Times New Roman"/>
      <w:spacing w:val="0"/>
      <w:sz w:val="31"/>
      <w:szCs w:val="31"/>
      <w:u w:val="single"/>
    </w:rPr>
  </w:style>
  <w:style w:type="character" w:customStyle="1" w:styleId="31">
    <w:name w:val="Основной текст (3)_"/>
    <w:basedOn w:val="a0"/>
    <w:link w:val="310"/>
    <w:uiPriority w:val="99"/>
    <w:locked/>
    <w:rsid w:val="00AF5F49"/>
    <w:rPr>
      <w:rFonts w:ascii="Times New Roman" w:hAnsi="Times New Roman" w:cs="Times New Roman"/>
      <w:spacing w:val="0"/>
      <w:sz w:val="23"/>
      <w:szCs w:val="23"/>
    </w:rPr>
  </w:style>
  <w:style w:type="character" w:customStyle="1" w:styleId="32">
    <w:name w:val="Основной текст (3)"/>
    <w:basedOn w:val="31"/>
    <w:uiPriority w:val="99"/>
    <w:rsid w:val="00AF5F49"/>
    <w:rPr>
      <w:rFonts w:ascii="Times New Roman" w:hAnsi="Times New Roman" w:cs="Times New Roman"/>
      <w:spacing w:val="0"/>
      <w:sz w:val="23"/>
      <w:szCs w:val="23"/>
      <w:u w:val="single"/>
    </w:rPr>
  </w:style>
  <w:style w:type="character" w:customStyle="1" w:styleId="4">
    <w:name w:val="Основной текст (4)_"/>
    <w:basedOn w:val="a0"/>
    <w:link w:val="40"/>
    <w:uiPriority w:val="99"/>
    <w:locked/>
    <w:rsid w:val="00AF5F49"/>
    <w:rPr>
      <w:rFonts w:ascii="Times New Roman" w:hAnsi="Times New Roman" w:cs="Times New Roman"/>
      <w:sz w:val="21"/>
      <w:szCs w:val="21"/>
    </w:rPr>
  </w:style>
  <w:style w:type="character" w:customStyle="1" w:styleId="a4">
    <w:name w:val="Колонтитул_"/>
    <w:basedOn w:val="a0"/>
    <w:link w:val="a5"/>
    <w:uiPriority w:val="99"/>
    <w:locked/>
    <w:rsid w:val="00AF5F49"/>
    <w:rPr>
      <w:rFonts w:ascii="Times New Roman" w:hAnsi="Times New Roman" w:cs="Times New Roman"/>
      <w:noProof/>
      <w:sz w:val="20"/>
      <w:szCs w:val="20"/>
    </w:rPr>
  </w:style>
  <w:style w:type="character" w:customStyle="1" w:styleId="11pt">
    <w:name w:val="Колонтитул + 11 pt"/>
    <w:basedOn w:val="a4"/>
    <w:uiPriority w:val="99"/>
    <w:rsid w:val="00AF5F49"/>
    <w:rPr>
      <w:rFonts w:ascii="Times New Roman" w:hAnsi="Times New Roman" w:cs="Times New Roman"/>
      <w:noProof/>
      <w:spacing w:val="0"/>
      <w:sz w:val="22"/>
      <w:szCs w:val="22"/>
    </w:rPr>
  </w:style>
  <w:style w:type="character" w:customStyle="1" w:styleId="5">
    <w:name w:val="Заголовок №5_"/>
    <w:basedOn w:val="a0"/>
    <w:link w:val="50"/>
    <w:uiPriority w:val="99"/>
    <w:locked/>
    <w:rsid w:val="00AF5F49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33">
    <w:name w:val="Основной текст (3) + Полужирный"/>
    <w:basedOn w:val="31"/>
    <w:uiPriority w:val="99"/>
    <w:rsid w:val="00AF5F49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320">
    <w:name w:val="Заголовок №3 (2)_"/>
    <w:basedOn w:val="a0"/>
    <w:link w:val="321"/>
    <w:uiPriority w:val="99"/>
    <w:locked/>
    <w:rsid w:val="00AF5F49"/>
    <w:rPr>
      <w:rFonts w:ascii="Times New Roman" w:hAnsi="Times New Roman" w:cs="Times New Roman"/>
      <w:spacing w:val="0"/>
      <w:sz w:val="27"/>
      <w:szCs w:val="27"/>
    </w:rPr>
  </w:style>
  <w:style w:type="character" w:customStyle="1" w:styleId="25">
    <w:name w:val="Основной текст (2) + Не полужирный"/>
    <w:basedOn w:val="21"/>
    <w:uiPriority w:val="99"/>
    <w:rsid w:val="00AF5F49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41">
    <w:name w:val="Заголовок №4_"/>
    <w:basedOn w:val="a0"/>
    <w:link w:val="410"/>
    <w:uiPriority w:val="99"/>
    <w:locked/>
    <w:rsid w:val="00AF5F49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34">
    <w:name w:val="Заголовок №3_"/>
    <w:basedOn w:val="a0"/>
    <w:link w:val="311"/>
    <w:uiPriority w:val="99"/>
    <w:locked/>
    <w:rsid w:val="00AF5F49"/>
    <w:rPr>
      <w:rFonts w:ascii="Times New Roman" w:hAnsi="Times New Roman" w:cs="Times New Roman"/>
      <w:b/>
      <w:bCs/>
      <w:i/>
      <w:iCs/>
      <w:spacing w:val="0"/>
      <w:sz w:val="27"/>
      <w:szCs w:val="27"/>
    </w:rPr>
  </w:style>
  <w:style w:type="character" w:customStyle="1" w:styleId="35">
    <w:name w:val="Заголовок №3"/>
    <w:basedOn w:val="34"/>
    <w:uiPriority w:val="99"/>
    <w:rsid w:val="00AF5F49"/>
    <w:rPr>
      <w:rFonts w:ascii="Times New Roman" w:hAnsi="Times New Roman" w:cs="Times New Roman"/>
      <w:b/>
      <w:bCs/>
      <w:i/>
      <w:iCs/>
      <w:spacing w:val="0"/>
      <w:sz w:val="27"/>
      <w:szCs w:val="27"/>
      <w:u w:val="single"/>
    </w:rPr>
  </w:style>
  <w:style w:type="character" w:customStyle="1" w:styleId="51">
    <w:name w:val="Основной текст (5)_"/>
    <w:basedOn w:val="a0"/>
    <w:link w:val="52"/>
    <w:uiPriority w:val="99"/>
    <w:locked/>
    <w:rsid w:val="00AF5F49"/>
    <w:rPr>
      <w:rFonts w:ascii="Times New Roman" w:hAnsi="Times New Roman" w:cs="Times New Roman"/>
      <w:spacing w:val="0"/>
      <w:sz w:val="27"/>
      <w:szCs w:val="27"/>
    </w:rPr>
  </w:style>
  <w:style w:type="character" w:customStyle="1" w:styleId="53">
    <w:name w:val="Основной текст (5) + Курсив"/>
    <w:basedOn w:val="51"/>
    <w:uiPriority w:val="99"/>
    <w:rsid w:val="00AF5F49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42">
    <w:name w:val="Заголовок №4"/>
    <w:basedOn w:val="41"/>
    <w:uiPriority w:val="99"/>
    <w:rsid w:val="00AF5F49"/>
    <w:rPr>
      <w:rFonts w:ascii="Times New Roman" w:hAnsi="Times New Roman" w:cs="Times New Roman"/>
      <w:b/>
      <w:bCs/>
      <w:spacing w:val="0"/>
      <w:sz w:val="27"/>
      <w:szCs w:val="27"/>
      <w:u w:val="single"/>
    </w:rPr>
  </w:style>
  <w:style w:type="character" w:customStyle="1" w:styleId="54">
    <w:name w:val="Основной текст (5) + Полужирный"/>
    <w:basedOn w:val="51"/>
    <w:uiPriority w:val="99"/>
    <w:rsid w:val="00AF5F49"/>
    <w:rPr>
      <w:rFonts w:ascii="Times New Roman" w:hAnsi="Times New Roman" w:cs="Times New Roman"/>
      <w:b/>
      <w:bCs/>
      <w:noProof/>
      <w:spacing w:val="0"/>
      <w:sz w:val="27"/>
      <w:szCs w:val="27"/>
    </w:rPr>
  </w:style>
  <w:style w:type="character" w:customStyle="1" w:styleId="7">
    <w:name w:val="Основной текст (7)_"/>
    <w:basedOn w:val="a0"/>
    <w:link w:val="70"/>
    <w:uiPriority w:val="99"/>
    <w:locked/>
    <w:rsid w:val="00AF5F49"/>
    <w:rPr>
      <w:rFonts w:ascii="Times New Roman" w:hAnsi="Times New Roman" w:cs="Times New Roman"/>
      <w:b/>
      <w:bCs/>
      <w:i/>
      <w:iCs/>
      <w:spacing w:val="0"/>
      <w:sz w:val="27"/>
      <w:szCs w:val="27"/>
    </w:rPr>
  </w:style>
  <w:style w:type="character" w:customStyle="1" w:styleId="8">
    <w:name w:val="Основной текст (8)_"/>
    <w:basedOn w:val="a0"/>
    <w:link w:val="80"/>
    <w:uiPriority w:val="99"/>
    <w:locked/>
    <w:rsid w:val="00AF5F49"/>
    <w:rPr>
      <w:rFonts w:ascii="Times New Roman" w:hAnsi="Times New Roman" w:cs="Times New Roman"/>
      <w:noProof/>
      <w:sz w:val="20"/>
      <w:szCs w:val="20"/>
    </w:rPr>
  </w:style>
  <w:style w:type="character" w:customStyle="1" w:styleId="6">
    <w:name w:val="Основной текст (6)_"/>
    <w:basedOn w:val="a0"/>
    <w:link w:val="60"/>
    <w:uiPriority w:val="99"/>
    <w:locked/>
    <w:rsid w:val="00AF5F49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510">
    <w:name w:val="Основной текст (5) + Курсив1"/>
    <w:basedOn w:val="51"/>
    <w:uiPriority w:val="99"/>
    <w:rsid w:val="00AF5F49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91">
    <w:name w:val="Основной текст (9)_"/>
    <w:basedOn w:val="a0"/>
    <w:link w:val="92"/>
    <w:uiPriority w:val="99"/>
    <w:locked/>
    <w:rsid w:val="00AF5F49"/>
    <w:rPr>
      <w:rFonts w:ascii="Times New Roman" w:hAnsi="Times New Roman" w:cs="Times New Roman"/>
      <w:noProof/>
      <w:sz w:val="28"/>
      <w:szCs w:val="28"/>
    </w:rPr>
  </w:style>
  <w:style w:type="character" w:customStyle="1" w:styleId="71">
    <w:name w:val="Основной текст (7) + Не полужирный"/>
    <w:basedOn w:val="7"/>
    <w:uiPriority w:val="99"/>
    <w:rsid w:val="00AF5F49"/>
    <w:rPr>
      <w:rFonts w:ascii="Times New Roman" w:hAnsi="Times New Roman" w:cs="Times New Roman"/>
      <w:b/>
      <w:bCs/>
      <w:i/>
      <w:iCs/>
      <w:spacing w:val="0"/>
      <w:sz w:val="27"/>
      <w:szCs w:val="27"/>
    </w:rPr>
  </w:style>
  <w:style w:type="character" w:customStyle="1" w:styleId="43">
    <w:name w:val="Заголовок №4 + Курсив"/>
    <w:basedOn w:val="41"/>
    <w:uiPriority w:val="99"/>
    <w:rsid w:val="00AF5F49"/>
    <w:rPr>
      <w:rFonts w:ascii="Times New Roman" w:hAnsi="Times New Roman" w:cs="Times New Roman"/>
      <w:b/>
      <w:bCs/>
      <w:i/>
      <w:iCs/>
      <w:spacing w:val="0"/>
      <w:sz w:val="27"/>
      <w:szCs w:val="27"/>
    </w:rPr>
  </w:style>
  <w:style w:type="character" w:customStyle="1" w:styleId="100">
    <w:name w:val="Основной текст (10)_"/>
    <w:basedOn w:val="a0"/>
    <w:link w:val="101"/>
    <w:uiPriority w:val="99"/>
    <w:locked/>
    <w:rsid w:val="00AF5F49"/>
    <w:rPr>
      <w:rFonts w:ascii="Times New Roman" w:hAnsi="Times New Roman" w:cs="Times New Roman"/>
      <w:b/>
      <w:bCs/>
      <w:spacing w:val="0"/>
      <w:sz w:val="19"/>
      <w:szCs w:val="19"/>
    </w:rPr>
  </w:style>
  <w:style w:type="character" w:customStyle="1" w:styleId="110">
    <w:name w:val="Основной текст (11)_"/>
    <w:basedOn w:val="a0"/>
    <w:link w:val="111"/>
    <w:uiPriority w:val="99"/>
    <w:locked/>
    <w:rsid w:val="00AF5F49"/>
    <w:rPr>
      <w:rFonts w:ascii="Times New Roman" w:hAnsi="Times New Roman" w:cs="Times New Roman"/>
      <w:b/>
      <w:bCs/>
      <w:i/>
      <w:iCs/>
      <w:spacing w:val="0"/>
      <w:sz w:val="19"/>
      <w:szCs w:val="19"/>
    </w:rPr>
  </w:style>
  <w:style w:type="paragraph" w:customStyle="1" w:styleId="120">
    <w:name w:val="Основной текст (12)"/>
    <w:basedOn w:val="a"/>
    <w:link w:val="121"/>
    <w:uiPriority w:val="99"/>
    <w:rsid w:val="00AF5F49"/>
    <w:pPr>
      <w:shd w:val="clear" w:color="auto" w:fill="FFFFFF"/>
      <w:spacing w:line="240" w:lineRule="atLeast"/>
    </w:pPr>
    <w:rPr>
      <w:rFonts w:ascii="Times New Roman" w:hAnsi="Times New Roman" w:cs="Times New Roman"/>
      <w:i/>
      <w:iCs/>
      <w:noProof/>
      <w:color w:val="auto"/>
      <w:sz w:val="8"/>
      <w:szCs w:val="8"/>
    </w:rPr>
  </w:style>
  <w:style w:type="character" w:customStyle="1" w:styleId="121">
    <w:name w:val="Основной текст (12)_"/>
    <w:basedOn w:val="a0"/>
    <w:link w:val="120"/>
    <w:uiPriority w:val="99"/>
    <w:locked/>
    <w:rsid w:val="00AF5F49"/>
    <w:rPr>
      <w:rFonts w:ascii="Times New Roman" w:hAnsi="Times New Roman" w:cs="Times New Roman"/>
      <w:i/>
      <w:iCs/>
      <w:noProof/>
      <w:sz w:val="8"/>
      <w:szCs w:val="8"/>
    </w:rPr>
  </w:style>
  <w:style w:type="character" w:customStyle="1" w:styleId="13">
    <w:name w:val="Основной текст (13)_"/>
    <w:basedOn w:val="a0"/>
    <w:link w:val="130"/>
    <w:uiPriority w:val="99"/>
    <w:locked/>
    <w:rsid w:val="00AF5F49"/>
    <w:rPr>
      <w:rFonts w:ascii="Times New Roman" w:hAnsi="Times New Roman" w:cs="Times New Roman"/>
      <w:noProof/>
      <w:sz w:val="8"/>
      <w:szCs w:val="8"/>
    </w:rPr>
  </w:style>
  <w:style w:type="character" w:customStyle="1" w:styleId="112">
    <w:name w:val="Основной текст (11) + Не полужирный"/>
    <w:aliases w:val="Не курсив"/>
    <w:basedOn w:val="110"/>
    <w:uiPriority w:val="99"/>
    <w:rsid w:val="00AF5F49"/>
    <w:rPr>
      <w:rFonts w:ascii="Times New Roman" w:hAnsi="Times New Roman" w:cs="Times New Roman"/>
      <w:b/>
      <w:bCs/>
      <w:i/>
      <w:iCs/>
      <w:spacing w:val="0"/>
      <w:sz w:val="19"/>
      <w:szCs w:val="19"/>
    </w:rPr>
  </w:style>
  <w:style w:type="character" w:customStyle="1" w:styleId="322">
    <w:name w:val="Заголовок №32"/>
    <w:basedOn w:val="34"/>
    <w:uiPriority w:val="99"/>
    <w:rsid w:val="00AF5F49"/>
    <w:rPr>
      <w:rFonts w:ascii="Times New Roman" w:hAnsi="Times New Roman" w:cs="Times New Roman"/>
      <w:b/>
      <w:bCs/>
      <w:i/>
      <w:iCs/>
      <w:spacing w:val="0"/>
      <w:sz w:val="27"/>
      <w:szCs w:val="27"/>
      <w:u w:val="single"/>
    </w:rPr>
  </w:style>
  <w:style w:type="character" w:customStyle="1" w:styleId="61">
    <w:name w:val="Основной текст (6) + Не курсив"/>
    <w:basedOn w:val="6"/>
    <w:uiPriority w:val="99"/>
    <w:rsid w:val="00AF5F49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14">
    <w:name w:val="Основной текст (14)_"/>
    <w:basedOn w:val="a0"/>
    <w:link w:val="141"/>
    <w:uiPriority w:val="99"/>
    <w:locked/>
    <w:rsid w:val="00AF5F49"/>
    <w:rPr>
      <w:rFonts w:ascii="Arial" w:hAnsi="Arial" w:cs="Arial"/>
      <w:spacing w:val="0"/>
      <w:sz w:val="18"/>
      <w:szCs w:val="18"/>
      <w:lang w:val="en-US" w:eastAsia="en-US"/>
    </w:rPr>
  </w:style>
  <w:style w:type="character" w:customStyle="1" w:styleId="140">
    <w:name w:val="Основной текст (14)"/>
    <w:basedOn w:val="14"/>
    <w:uiPriority w:val="99"/>
    <w:rsid w:val="00AF5F49"/>
    <w:rPr>
      <w:rFonts w:ascii="Arial" w:hAnsi="Arial" w:cs="Arial"/>
      <w:spacing w:val="0"/>
      <w:sz w:val="18"/>
      <w:szCs w:val="18"/>
      <w:u w:val="single"/>
      <w:lang w:val="en-US" w:eastAsia="en-US"/>
    </w:rPr>
  </w:style>
  <w:style w:type="character" w:customStyle="1" w:styleId="142">
    <w:name w:val="Основной текст (14)2"/>
    <w:basedOn w:val="14"/>
    <w:uiPriority w:val="99"/>
    <w:rsid w:val="00AF5F49"/>
    <w:rPr>
      <w:rFonts w:ascii="Arial" w:hAnsi="Arial" w:cs="Arial"/>
      <w:noProof/>
      <w:spacing w:val="0"/>
      <w:sz w:val="18"/>
      <w:szCs w:val="18"/>
      <w:lang w:val="en-US" w:eastAsia="en-US"/>
    </w:rPr>
  </w:style>
  <w:style w:type="character" w:customStyle="1" w:styleId="330">
    <w:name w:val="Заголовок №3 (3)_"/>
    <w:basedOn w:val="a0"/>
    <w:link w:val="331"/>
    <w:uiPriority w:val="99"/>
    <w:locked/>
    <w:rsid w:val="00AF5F49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332">
    <w:name w:val="Заголовок №3 (3)"/>
    <w:basedOn w:val="330"/>
    <w:uiPriority w:val="99"/>
    <w:rsid w:val="00AF5F49"/>
    <w:rPr>
      <w:rFonts w:ascii="Times New Roman" w:hAnsi="Times New Roman" w:cs="Times New Roman"/>
      <w:b/>
      <w:bCs/>
      <w:spacing w:val="0"/>
      <w:sz w:val="27"/>
      <w:szCs w:val="27"/>
      <w:u w:val="single"/>
    </w:rPr>
  </w:style>
  <w:style w:type="character" w:customStyle="1" w:styleId="511">
    <w:name w:val="Основной текст (5) + Полужирный1"/>
    <w:basedOn w:val="51"/>
    <w:uiPriority w:val="99"/>
    <w:rsid w:val="00AF5F49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5">
    <w:name w:val="Основной текст (15)_"/>
    <w:basedOn w:val="a0"/>
    <w:link w:val="150"/>
    <w:uiPriority w:val="99"/>
    <w:locked/>
    <w:rsid w:val="00AF5F49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16">
    <w:name w:val="Основной текст (16)_"/>
    <w:basedOn w:val="a0"/>
    <w:link w:val="160"/>
    <w:uiPriority w:val="99"/>
    <w:locked/>
    <w:rsid w:val="00AF5F49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161">
    <w:name w:val="Основной текст (16) + Не курсив"/>
    <w:basedOn w:val="16"/>
    <w:uiPriority w:val="99"/>
    <w:rsid w:val="00AF5F49"/>
    <w:rPr>
      <w:rFonts w:ascii="Times New Roman" w:hAnsi="Times New Roman" w:cs="Times New Roman"/>
      <w:i/>
      <w:iCs/>
      <w:noProof/>
      <w:spacing w:val="0"/>
      <w:sz w:val="23"/>
      <w:szCs w:val="23"/>
    </w:rPr>
  </w:style>
  <w:style w:type="character" w:customStyle="1" w:styleId="312">
    <w:name w:val="Основной текст (3) + Полужирный1"/>
    <w:basedOn w:val="31"/>
    <w:uiPriority w:val="99"/>
    <w:rsid w:val="00AF5F49"/>
    <w:rPr>
      <w:rFonts w:ascii="Times New Roman" w:hAnsi="Times New Roman" w:cs="Times New Roman"/>
      <w:b/>
      <w:bCs/>
      <w:noProof/>
      <w:spacing w:val="0"/>
      <w:sz w:val="23"/>
      <w:szCs w:val="23"/>
    </w:rPr>
  </w:style>
  <w:style w:type="paragraph" w:customStyle="1" w:styleId="22">
    <w:name w:val="Основной текст (2)"/>
    <w:basedOn w:val="a"/>
    <w:link w:val="21"/>
    <w:uiPriority w:val="99"/>
    <w:rsid w:val="00AF5F49"/>
    <w:pPr>
      <w:shd w:val="clear" w:color="auto" w:fill="FFFFFF"/>
      <w:spacing w:after="3540" w:line="322" w:lineRule="exact"/>
      <w:ind w:hanging="360"/>
      <w:jc w:val="center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customStyle="1" w:styleId="12">
    <w:name w:val="Заголовок №1"/>
    <w:basedOn w:val="a"/>
    <w:link w:val="11"/>
    <w:uiPriority w:val="99"/>
    <w:rsid w:val="00AF5F49"/>
    <w:pPr>
      <w:shd w:val="clear" w:color="auto" w:fill="FFFFFF"/>
      <w:spacing w:before="3540" w:after="480" w:line="240" w:lineRule="atLeast"/>
      <w:jc w:val="center"/>
      <w:outlineLvl w:val="0"/>
    </w:pPr>
    <w:rPr>
      <w:rFonts w:ascii="Times New Roman" w:hAnsi="Times New Roman" w:cs="Times New Roman"/>
      <w:b/>
      <w:bCs/>
      <w:color w:val="auto"/>
      <w:sz w:val="30"/>
      <w:szCs w:val="30"/>
    </w:rPr>
  </w:style>
  <w:style w:type="paragraph" w:customStyle="1" w:styleId="210">
    <w:name w:val="Заголовок №21"/>
    <w:basedOn w:val="a"/>
    <w:link w:val="23"/>
    <w:uiPriority w:val="99"/>
    <w:rsid w:val="00AF5F49"/>
    <w:pPr>
      <w:shd w:val="clear" w:color="auto" w:fill="FFFFFF"/>
      <w:spacing w:before="480" w:after="60" w:line="240" w:lineRule="atLeast"/>
      <w:jc w:val="center"/>
      <w:outlineLvl w:val="1"/>
    </w:pPr>
    <w:rPr>
      <w:rFonts w:ascii="Times New Roman" w:hAnsi="Times New Roman" w:cs="Times New Roman"/>
      <w:color w:val="auto"/>
      <w:sz w:val="31"/>
      <w:szCs w:val="31"/>
    </w:rPr>
  </w:style>
  <w:style w:type="paragraph" w:customStyle="1" w:styleId="310">
    <w:name w:val="Основной текст (3)1"/>
    <w:basedOn w:val="a"/>
    <w:link w:val="31"/>
    <w:uiPriority w:val="99"/>
    <w:rsid w:val="00AF5F49"/>
    <w:pPr>
      <w:shd w:val="clear" w:color="auto" w:fill="FFFFFF"/>
      <w:spacing w:before="60" w:after="360" w:line="240" w:lineRule="atLeast"/>
      <w:ind w:hanging="380"/>
      <w:jc w:val="center"/>
    </w:pPr>
    <w:rPr>
      <w:rFonts w:ascii="Times New Roman" w:hAnsi="Times New Roman" w:cs="Times New Roman"/>
      <w:color w:val="auto"/>
      <w:sz w:val="23"/>
      <w:szCs w:val="23"/>
    </w:rPr>
  </w:style>
  <w:style w:type="paragraph" w:customStyle="1" w:styleId="40">
    <w:name w:val="Основной текст (4)"/>
    <w:basedOn w:val="a"/>
    <w:link w:val="4"/>
    <w:uiPriority w:val="99"/>
    <w:rsid w:val="00AF5F49"/>
    <w:pPr>
      <w:shd w:val="clear" w:color="auto" w:fill="FFFFFF"/>
      <w:spacing w:line="254" w:lineRule="exact"/>
      <w:ind w:hanging="380"/>
      <w:jc w:val="right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a5">
    <w:name w:val="Колонтитул"/>
    <w:basedOn w:val="a"/>
    <w:link w:val="a4"/>
    <w:uiPriority w:val="99"/>
    <w:rsid w:val="00AF5F49"/>
    <w:pPr>
      <w:shd w:val="clear" w:color="auto" w:fill="FFFFFF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50">
    <w:name w:val="Заголовок №5"/>
    <w:basedOn w:val="a"/>
    <w:link w:val="5"/>
    <w:uiPriority w:val="99"/>
    <w:rsid w:val="00AF5F49"/>
    <w:pPr>
      <w:shd w:val="clear" w:color="auto" w:fill="FFFFFF"/>
      <w:spacing w:before="1380" w:after="240" w:line="240" w:lineRule="atLeast"/>
      <w:outlineLvl w:val="4"/>
    </w:pPr>
    <w:rPr>
      <w:rFonts w:ascii="Times New Roman" w:hAnsi="Times New Roman" w:cs="Times New Roman"/>
      <w:b/>
      <w:bCs/>
      <w:color w:val="auto"/>
      <w:sz w:val="23"/>
      <w:szCs w:val="23"/>
    </w:rPr>
  </w:style>
  <w:style w:type="paragraph" w:customStyle="1" w:styleId="321">
    <w:name w:val="Заголовок №3 (2)"/>
    <w:basedOn w:val="a"/>
    <w:link w:val="320"/>
    <w:uiPriority w:val="99"/>
    <w:rsid w:val="00AF5F49"/>
    <w:pPr>
      <w:shd w:val="clear" w:color="auto" w:fill="FFFFFF"/>
      <w:spacing w:before="660" w:after="60" w:line="240" w:lineRule="atLeast"/>
      <w:outlineLvl w:val="2"/>
    </w:pPr>
    <w:rPr>
      <w:rFonts w:ascii="Times New Roman" w:hAnsi="Times New Roman" w:cs="Times New Roman"/>
      <w:color w:val="auto"/>
      <w:sz w:val="27"/>
      <w:szCs w:val="27"/>
    </w:rPr>
  </w:style>
  <w:style w:type="paragraph" w:customStyle="1" w:styleId="410">
    <w:name w:val="Заголовок №41"/>
    <w:basedOn w:val="a"/>
    <w:link w:val="41"/>
    <w:uiPriority w:val="99"/>
    <w:rsid w:val="00AF5F49"/>
    <w:pPr>
      <w:shd w:val="clear" w:color="auto" w:fill="FFFFFF"/>
      <w:spacing w:after="120" w:line="240" w:lineRule="atLeast"/>
      <w:ind w:hanging="480"/>
      <w:jc w:val="both"/>
      <w:outlineLvl w:val="3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customStyle="1" w:styleId="311">
    <w:name w:val="Заголовок №31"/>
    <w:basedOn w:val="a"/>
    <w:link w:val="34"/>
    <w:uiPriority w:val="99"/>
    <w:rsid w:val="00AF5F49"/>
    <w:pPr>
      <w:shd w:val="clear" w:color="auto" w:fill="FFFFFF"/>
      <w:spacing w:before="120" w:after="420" w:line="240" w:lineRule="atLeast"/>
      <w:outlineLvl w:val="2"/>
    </w:pPr>
    <w:rPr>
      <w:rFonts w:ascii="Times New Roman" w:hAnsi="Times New Roman" w:cs="Times New Roman"/>
      <w:b/>
      <w:bCs/>
      <w:i/>
      <w:iCs/>
      <w:color w:val="auto"/>
      <w:sz w:val="27"/>
      <w:szCs w:val="27"/>
    </w:rPr>
  </w:style>
  <w:style w:type="paragraph" w:customStyle="1" w:styleId="52">
    <w:name w:val="Основной текст (5)"/>
    <w:basedOn w:val="a"/>
    <w:link w:val="51"/>
    <w:uiPriority w:val="99"/>
    <w:rsid w:val="00AF5F49"/>
    <w:pPr>
      <w:shd w:val="clear" w:color="auto" w:fill="FFFFFF"/>
      <w:spacing w:before="300" w:after="300" w:line="322" w:lineRule="exact"/>
      <w:ind w:hanging="480"/>
      <w:jc w:val="both"/>
    </w:pPr>
    <w:rPr>
      <w:rFonts w:ascii="Times New Roman" w:hAnsi="Times New Roman" w:cs="Times New Roman"/>
      <w:color w:val="auto"/>
      <w:sz w:val="27"/>
      <w:szCs w:val="27"/>
    </w:rPr>
  </w:style>
  <w:style w:type="paragraph" w:customStyle="1" w:styleId="70">
    <w:name w:val="Основной текст (7)"/>
    <w:basedOn w:val="a"/>
    <w:link w:val="7"/>
    <w:uiPriority w:val="99"/>
    <w:rsid w:val="00AF5F4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i/>
      <w:iCs/>
      <w:color w:val="auto"/>
      <w:sz w:val="27"/>
      <w:szCs w:val="27"/>
    </w:rPr>
  </w:style>
  <w:style w:type="paragraph" w:customStyle="1" w:styleId="80">
    <w:name w:val="Основной текст (8)"/>
    <w:basedOn w:val="a"/>
    <w:link w:val="8"/>
    <w:uiPriority w:val="99"/>
    <w:rsid w:val="00AF5F4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60">
    <w:name w:val="Основной текст (6)"/>
    <w:basedOn w:val="a"/>
    <w:link w:val="6"/>
    <w:uiPriority w:val="99"/>
    <w:rsid w:val="00AF5F49"/>
    <w:pPr>
      <w:shd w:val="clear" w:color="auto" w:fill="FFFFFF"/>
      <w:spacing w:before="60" w:line="240" w:lineRule="atLeast"/>
    </w:pPr>
    <w:rPr>
      <w:rFonts w:ascii="Times New Roman" w:hAnsi="Times New Roman" w:cs="Times New Roman"/>
      <w:i/>
      <w:iCs/>
      <w:color w:val="auto"/>
      <w:sz w:val="27"/>
      <w:szCs w:val="27"/>
    </w:rPr>
  </w:style>
  <w:style w:type="paragraph" w:customStyle="1" w:styleId="92">
    <w:name w:val="Основной текст (9)"/>
    <w:basedOn w:val="a"/>
    <w:link w:val="91"/>
    <w:uiPriority w:val="99"/>
    <w:rsid w:val="00AF5F4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8"/>
      <w:szCs w:val="28"/>
    </w:rPr>
  </w:style>
  <w:style w:type="paragraph" w:customStyle="1" w:styleId="101">
    <w:name w:val="Основной текст (10)"/>
    <w:basedOn w:val="a"/>
    <w:link w:val="100"/>
    <w:uiPriority w:val="99"/>
    <w:rsid w:val="00AF5F49"/>
    <w:pPr>
      <w:shd w:val="clear" w:color="auto" w:fill="FFFFFF"/>
      <w:spacing w:line="226" w:lineRule="exact"/>
      <w:jc w:val="center"/>
    </w:pPr>
    <w:rPr>
      <w:rFonts w:ascii="Times New Roman" w:hAnsi="Times New Roman" w:cs="Times New Roman"/>
      <w:b/>
      <w:bCs/>
      <w:color w:val="auto"/>
      <w:sz w:val="19"/>
      <w:szCs w:val="19"/>
    </w:rPr>
  </w:style>
  <w:style w:type="paragraph" w:customStyle="1" w:styleId="111">
    <w:name w:val="Основной текст (11)"/>
    <w:basedOn w:val="a"/>
    <w:link w:val="110"/>
    <w:uiPriority w:val="99"/>
    <w:rsid w:val="00AF5F49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b/>
      <w:bCs/>
      <w:i/>
      <w:iCs/>
      <w:color w:val="auto"/>
      <w:sz w:val="19"/>
      <w:szCs w:val="19"/>
    </w:rPr>
  </w:style>
  <w:style w:type="paragraph" w:styleId="a6">
    <w:name w:val="Body Text"/>
    <w:basedOn w:val="a"/>
    <w:link w:val="a7"/>
    <w:uiPriority w:val="99"/>
    <w:rsid w:val="00AF5F49"/>
    <w:pPr>
      <w:shd w:val="clear" w:color="auto" w:fill="FFFFFF"/>
      <w:spacing w:line="226" w:lineRule="exact"/>
      <w:ind w:hanging="360"/>
      <w:jc w:val="center"/>
    </w:pPr>
    <w:rPr>
      <w:rFonts w:ascii="Times New Roman" w:hAnsi="Times New Roman" w:cs="Times New Roman"/>
      <w:color w:val="auto"/>
      <w:sz w:val="19"/>
      <w:szCs w:val="19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AF5F49"/>
    <w:rPr>
      <w:rFonts w:cs="Times New Roman"/>
      <w:color w:val="000000"/>
      <w:sz w:val="24"/>
      <w:szCs w:val="24"/>
    </w:rPr>
  </w:style>
  <w:style w:type="paragraph" w:customStyle="1" w:styleId="130">
    <w:name w:val="Основной текст (13)"/>
    <w:basedOn w:val="a"/>
    <w:link w:val="13"/>
    <w:uiPriority w:val="99"/>
    <w:rsid w:val="00AF5F4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8"/>
      <w:szCs w:val="8"/>
    </w:rPr>
  </w:style>
  <w:style w:type="paragraph" w:customStyle="1" w:styleId="141">
    <w:name w:val="Основной текст (14)1"/>
    <w:basedOn w:val="a"/>
    <w:link w:val="14"/>
    <w:uiPriority w:val="99"/>
    <w:rsid w:val="00AF5F49"/>
    <w:pPr>
      <w:shd w:val="clear" w:color="auto" w:fill="FFFFFF"/>
      <w:spacing w:before="60" w:line="216" w:lineRule="exact"/>
    </w:pPr>
    <w:rPr>
      <w:rFonts w:ascii="Arial" w:hAnsi="Arial" w:cs="Arial"/>
      <w:color w:val="auto"/>
      <w:sz w:val="18"/>
      <w:szCs w:val="18"/>
      <w:lang w:val="en-US" w:eastAsia="en-US"/>
    </w:rPr>
  </w:style>
  <w:style w:type="paragraph" w:customStyle="1" w:styleId="331">
    <w:name w:val="Заголовок №3 (3)1"/>
    <w:basedOn w:val="a"/>
    <w:link w:val="330"/>
    <w:uiPriority w:val="99"/>
    <w:rsid w:val="00AF5F49"/>
    <w:pPr>
      <w:shd w:val="clear" w:color="auto" w:fill="FFFFFF"/>
      <w:spacing w:after="60" w:line="240" w:lineRule="atLeast"/>
      <w:outlineLvl w:val="2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customStyle="1" w:styleId="150">
    <w:name w:val="Основной текст (15)"/>
    <w:basedOn w:val="a"/>
    <w:link w:val="15"/>
    <w:uiPriority w:val="99"/>
    <w:rsid w:val="00AF5F49"/>
    <w:pPr>
      <w:shd w:val="clear" w:color="auto" w:fill="FFFFFF"/>
      <w:spacing w:line="274" w:lineRule="exact"/>
      <w:jc w:val="center"/>
    </w:pPr>
    <w:rPr>
      <w:rFonts w:ascii="Times New Roman" w:hAnsi="Times New Roman" w:cs="Times New Roman"/>
      <w:b/>
      <w:bCs/>
      <w:color w:val="auto"/>
      <w:sz w:val="23"/>
      <w:szCs w:val="23"/>
    </w:rPr>
  </w:style>
  <w:style w:type="paragraph" w:customStyle="1" w:styleId="160">
    <w:name w:val="Основной текст (16)"/>
    <w:basedOn w:val="a"/>
    <w:link w:val="16"/>
    <w:uiPriority w:val="99"/>
    <w:rsid w:val="00AF5F49"/>
    <w:pPr>
      <w:shd w:val="clear" w:color="auto" w:fill="FFFFFF"/>
      <w:spacing w:line="274" w:lineRule="exact"/>
      <w:jc w:val="both"/>
    </w:pPr>
    <w:rPr>
      <w:rFonts w:ascii="Times New Roman" w:hAnsi="Times New Roman" w:cs="Times New Roman"/>
      <w:i/>
      <w:iCs/>
      <w:color w:val="auto"/>
      <w:sz w:val="23"/>
      <w:szCs w:val="23"/>
    </w:rPr>
  </w:style>
  <w:style w:type="character" w:customStyle="1" w:styleId="20">
    <w:name w:val="Заголовок 2 Знак"/>
    <w:basedOn w:val="a0"/>
    <w:link w:val="2"/>
    <w:uiPriority w:val="9"/>
    <w:rsid w:val="00AA0835"/>
    <w:rPr>
      <w:rFonts w:ascii="Times New Roman" w:eastAsia="Times New Roman" w:hAnsi="Times New Roman"/>
      <w:b/>
      <w:bCs/>
      <w:sz w:val="36"/>
      <w:szCs w:val="36"/>
    </w:rPr>
  </w:style>
  <w:style w:type="character" w:styleId="a8">
    <w:name w:val="Strong"/>
    <w:basedOn w:val="a0"/>
    <w:uiPriority w:val="22"/>
    <w:qFormat/>
    <w:rsid w:val="00AA0835"/>
    <w:rPr>
      <w:b/>
      <w:bCs/>
    </w:rPr>
  </w:style>
  <w:style w:type="paragraph" w:styleId="a9">
    <w:name w:val="Subtitle"/>
    <w:basedOn w:val="a"/>
    <w:next w:val="a"/>
    <w:link w:val="aa"/>
    <w:uiPriority w:val="11"/>
    <w:qFormat/>
    <w:rsid w:val="001426F1"/>
    <w:pPr>
      <w:widowControl w:val="0"/>
      <w:numPr>
        <w:ilvl w:val="1"/>
      </w:numPr>
      <w:suppressAutoHyphens/>
      <w:autoSpaceDE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ar-SA"/>
    </w:rPr>
  </w:style>
  <w:style w:type="character" w:customStyle="1" w:styleId="aa">
    <w:name w:val="Подзаголовок Знак"/>
    <w:basedOn w:val="a0"/>
    <w:link w:val="a9"/>
    <w:uiPriority w:val="11"/>
    <w:rsid w:val="001426F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table" w:styleId="ab">
    <w:name w:val="Table Grid"/>
    <w:basedOn w:val="a1"/>
    <w:uiPriority w:val="59"/>
    <w:rsid w:val="001426F1"/>
    <w:pPr>
      <w:spacing w:after="0" w:line="240" w:lineRule="auto"/>
    </w:pPr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19000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ar-SA"/>
    </w:rPr>
  </w:style>
  <w:style w:type="paragraph" w:styleId="ac">
    <w:name w:val="footer"/>
    <w:basedOn w:val="a"/>
    <w:link w:val="ad"/>
    <w:uiPriority w:val="99"/>
    <w:rsid w:val="005363DF"/>
    <w:pPr>
      <w:widowControl w:val="0"/>
      <w:suppressAutoHyphens/>
      <w:autoSpaceDE w:val="0"/>
    </w:pPr>
    <w:rPr>
      <w:rFonts w:ascii="Times New Roman" w:eastAsia="Times New Roman" w:hAnsi="Times New Roman" w:cs="Times New Roman"/>
      <w:color w:val="auto"/>
      <w:sz w:val="20"/>
      <w:szCs w:val="20"/>
      <w:lang w:eastAsia="ar-SA"/>
    </w:rPr>
  </w:style>
  <w:style w:type="character" w:customStyle="1" w:styleId="ad">
    <w:name w:val="Нижний колонтитул Знак"/>
    <w:basedOn w:val="a0"/>
    <w:link w:val="ac"/>
    <w:uiPriority w:val="99"/>
    <w:rsid w:val="005363DF"/>
    <w:rPr>
      <w:rFonts w:ascii="Times New Roman" w:eastAsia="Times New Roman" w:hAnsi="Times New Roman"/>
      <w:sz w:val="20"/>
      <w:szCs w:val="20"/>
      <w:lang w:eastAsia="ar-SA"/>
    </w:rPr>
  </w:style>
  <w:style w:type="paragraph" w:styleId="ae">
    <w:name w:val="header"/>
    <w:basedOn w:val="a"/>
    <w:link w:val="af"/>
    <w:uiPriority w:val="99"/>
    <w:unhideWhenUsed/>
    <w:rsid w:val="00FB3FE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FB3FE8"/>
    <w:rPr>
      <w:rFonts w:cs="Arial Unicode MS"/>
      <w:color w:val="000000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D537A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537A3"/>
    <w:rPr>
      <w:rFonts w:ascii="Tahoma" w:hAnsi="Tahoma" w:cs="Tahoma"/>
      <w:color w:val="000000"/>
      <w:sz w:val="16"/>
      <w:szCs w:val="16"/>
    </w:rPr>
  </w:style>
  <w:style w:type="paragraph" w:styleId="af2">
    <w:name w:val="List Paragraph"/>
    <w:basedOn w:val="a"/>
    <w:uiPriority w:val="34"/>
    <w:qFormat/>
    <w:rsid w:val="00ED20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9A6CC-6645-41DD-A30B-0F5F1633B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17</Pages>
  <Words>2319</Words>
  <Characters>16798</Characters>
  <Application>Microsoft Office Word</Application>
  <DocSecurity>0</DocSecurity>
  <Lines>139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6</cp:revision>
  <cp:lastPrinted>2016-02-05T09:02:00Z</cp:lastPrinted>
  <dcterms:created xsi:type="dcterms:W3CDTF">2016-11-17T10:12:00Z</dcterms:created>
  <dcterms:modified xsi:type="dcterms:W3CDTF">2016-12-27T07:14:00Z</dcterms:modified>
</cp:coreProperties>
</file>